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71B62E" w14:textId="77777777" w:rsidR="00FD5198" w:rsidRDefault="00B5345A">
      <w:pPr>
        <w:pStyle w:val="Textkrper2"/>
        <w:spacing w:line="280" w:lineRule="atLeast"/>
        <w:jc w:val="left"/>
        <w:rPr>
          <w:rFonts w:ascii="Siemens Sans" w:hAnsi="Siemens Sans" w:cs="Arial"/>
          <w:b w:val="0"/>
          <w:bCs/>
          <w:sz w:val="40"/>
          <w:szCs w:val="40"/>
        </w:rPr>
      </w:pPr>
      <w:bookmarkStart w:id="0" w:name="OLE_LINK1"/>
      <w:bookmarkStart w:id="1" w:name="OLE_LINK2"/>
      <w:r>
        <w:rPr>
          <w:rFonts w:ascii="Arial" w:hAnsi="Arial" w:cs="Arial"/>
          <w:b w:val="0"/>
          <w:noProof/>
          <w:color w:val="1F497D"/>
          <w:sz w:val="44"/>
          <w:szCs w:val="44"/>
        </w:rPr>
        <w:drawing>
          <wp:anchor distT="0" distB="0" distL="114300" distR="114300" simplePos="0" relativeHeight="251643904" behindDoc="1" locked="0" layoutInCell="1" allowOverlap="1" wp14:anchorId="7D82EA87" wp14:editId="0AB124DB">
            <wp:simplePos x="0" y="0"/>
            <wp:positionH relativeFrom="column">
              <wp:posOffset>-4406265</wp:posOffset>
            </wp:positionH>
            <wp:positionV relativeFrom="paragraph">
              <wp:posOffset>-928370</wp:posOffset>
            </wp:positionV>
            <wp:extent cx="12547270" cy="7215188"/>
            <wp:effectExtent l="0" t="0" r="6985"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rotWithShape="1">
                    <a:blip r:embed="rId12" cstate="print">
                      <a:extLst>
                        <a:ext uri="{28A0092B-C50C-407E-A947-70E740481C1C}">
                          <a14:useLocalDpi xmlns:a14="http://schemas.microsoft.com/office/drawing/2010/main" val="0"/>
                        </a:ext>
                      </a:extLst>
                    </a:blip>
                    <a:srcRect b="6635"/>
                    <a:stretch/>
                  </pic:blipFill>
                  <pic:spPr bwMode="auto">
                    <a:xfrm>
                      <a:off x="0" y="0"/>
                      <a:ext cx="12547270"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952" behindDoc="0" locked="1" layoutInCell="0" allowOverlap="1" wp14:anchorId="2C067C30" wp14:editId="48DF93B7">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p>
    <w:p w14:paraId="2766E039" w14:textId="77777777" w:rsidR="00FD5198" w:rsidRDefault="00FD5198">
      <w:pPr>
        <w:pStyle w:val="Textkrper2"/>
        <w:spacing w:line="280" w:lineRule="atLeast"/>
        <w:jc w:val="left"/>
        <w:rPr>
          <w:rFonts w:ascii="Arial" w:hAnsi="Arial" w:cs="Arial"/>
          <w:b w:val="0"/>
          <w:color w:val="000080"/>
          <w:sz w:val="44"/>
          <w:szCs w:val="44"/>
        </w:rPr>
      </w:pPr>
    </w:p>
    <w:p w14:paraId="30B4B88F" w14:textId="77777777" w:rsidR="00FD5198" w:rsidRDefault="00FD5198">
      <w:pPr>
        <w:pStyle w:val="Textkrper2"/>
        <w:spacing w:line="280" w:lineRule="atLeast"/>
        <w:jc w:val="left"/>
        <w:rPr>
          <w:rFonts w:ascii="Arial" w:hAnsi="Arial" w:cs="Arial"/>
          <w:b w:val="0"/>
          <w:color w:val="000080"/>
          <w:sz w:val="44"/>
          <w:szCs w:val="44"/>
        </w:rPr>
      </w:pPr>
    </w:p>
    <w:p w14:paraId="2019153A" w14:textId="77777777" w:rsidR="00FD5198" w:rsidRDefault="00FD5198">
      <w:pPr>
        <w:pStyle w:val="Textkrper2"/>
        <w:spacing w:line="280" w:lineRule="atLeast"/>
        <w:jc w:val="left"/>
        <w:rPr>
          <w:rFonts w:ascii="Arial" w:hAnsi="Arial" w:cs="Arial"/>
          <w:b w:val="0"/>
          <w:color w:val="000080"/>
          <w:sz w:val="44"/>
          <w:szCs w:val="44"/>
        </w:rPr>
      </w:pPr>
    </w:p>
    <w:p w14:paraId="7D500C49" w14:textId="77777777" w:rsidR="00FD5198" w:rsidRDefault="00FD5198">
      <w:pPr>
        <w:pStyle w:val="Textkrper2"/>
        <w:spacing w:line="280" w:lineRule="atLeast"/>
        <w:jc w:val="left"/>
        <w:rPr>
          <w:rFonts w:ascii="Arial" w:hAnsi="Arial" w:cs="Arial"/>
          <w:b w:val="0"/>
          <w:color w:val="000080"/>
          <w:sz w:val="44"/>
          <w:szCs w:val="44"/>
        </w:rPr>
      </w:pPr>
    </w:p>
    <w:p w14:paraId="02F451E5" w14:textId="77777777" w:rsidR="00FD5198" w:rsidRDefault="00FD5198">
      <w:pPr>
        <w:pStyle w:val="Textkrper2"/>
        <w:spacing w:line="280" w:lineRule="atLeast"/>
        <w:jc w:val="left"/>
        <w:rPr>
          <w:rFonts w:ascii="Arial" w:hAnsi="Arial" w:cs="Arial"/>
          <w:b w:val="0"/>
          <w:color w:val="000080"/>
          <w:sz w:val="44"/>
          <w:szCs w:val="44"/>
        </w:rPr>
      </w:pPr>
    </w:p>
    <w:p w14:paraId="71F67DF4" w14:textId="77777777" w:rsidR="00FD5198" w:rsidRDefault="00FD5198">
      <w:pPr>
        <w:pStyle w:val="Textkrper2"/>
        <w:spacing w:line="280" w:lineRule="atLeast"/>
        <w:rPr>
          <w:rFonts w:ascii="Arial" w:hAnsi="Arial" w:cs="Arial"/>
          <w:b w:val="0"/>
          <w:color w:val="000080"/>
          <w:sz w:val="44"/>
          <w:szCs w:val="44"/>
        </w:rPr>
      </w:pPr>
    </w:p>
    <w:p w14:paraId="184AE997" w14:textId="77777777" w:rsidR="00FD5198" w:rsidRDefault="00B5345A" w:rsidP="009F461B">
      <w:pPr>
        <w:pStyle w:val="Textkrper2"/>
        <w:tabs>
          <w:tab w:val="left" w:pos="7176"/>
          <w:tab w:val="left" w:pos="8610"/>
        </w:tabs>
        <w:spacing w:line="280" w:lineRule="atLeast"/>
        <w:jc w:val="left"/>
        <w:rPr>
          <w:rFonts w:ascii="Arial" w:hAnsi="Arial" w:cs="Arial"/>
          <w:b w:val="0"/>
          <w:color w:val="000080"/>
          <w:sz w:val="44"/>
          <w:szCs w:val="44"/>
        </w:rPr>
      </w:pPr>
      <w:r>
        <w:rPr>
          <w:rFonts w:ascii="Arial" w:hAnsi="Arial" w:cs="Arial"/>
          <w:b w:val="0"/>
          <w:color w:val="000080"/>
          <w:sz w:val="44"/>
          <w:szCs w:val="44"/>
        </w:rPr>
        <w:tab/>
      </w:r>
      <w:r w:rsidR="009F461B">
        <w:rPr>
          <w:rFonts w:ascii="Arial" w:hAnsi="Arial" w:cs="Arial"/>
          <w:b w:val="0"/>
          <w:color w:val="000080"/>
          <w:sz w:val="44"/>
          <w:szCs w:val="44"/>
        </w:rPr>
        <w:tab/>
      </w:r>
    </w:p>
    <w:p w14:paraId="0CEFF849" w14:textId="77777777" w:rsidR="00FD5198" w:rsidRDefault="00FD5198">
      <w:pPr>
        <w:pStyle w:val="Textkrper2"/>
        <w:spacing w:line="280" w:lineRule="atLeast"/>
        <w:jc w:val="left"/>
        <w:rPr>
          <w:rFonts w:ascii="Arial" w:hAnsi="Arial" w:cs="Arial"/>
          <w:b w:val="0"/>
          <w:color w:val="000080"/>
          <w:sz w:val="44"/>
          <w:szCs w:val="44"/>
        </w:rPr>
      </w:pPr>
    </w:p>
    <w:p w14:paraId="6D14C55C" w14:textId="77777777" w:rsidR="00FD5198" w:rsidRDefault="00FD5198">
      <w:pPr>
        <w:pStyle w:val="Textkrper2"/>
        <w:spacing w:line="280" w:lineRule="atLeast"/>
        <w:jc w:val="left"/>
        <w:rPr>
          <w:rFonts w:ascii="Arial" w:hAnsi="Arial" w:cs="Arial"/>
          <w:b w:val="0"/>
          <w:color w:val="000080"/>
          <w:sz w:val="44"/>
          <w:szCs w:val="44"/>
        </w:rPr>
      </w:pPr>
    </w:p>
    <w:p w14:paraId="50E44724" w14:textId="77777777" w:rsidR="00FD5198" w:rsidRDefault="00FD5198">
      <w:pPr>
        <w:pStyle w:val="Textkrper2"/>
        <w:spacing w:line="280" w:lineRule="atLeast"/>
        <w:jc w:val="left"/>
        <w:rPr>
          <w:rFonts w:ascii="Arial" w:hAnsi="Arial" w:cs="Arial"/>
          <w:b w:val="0"/>
          <w:color w:val="000080"/>
          <w:sz w:val="44"/>
          <w:szCs w:val="44"/>
        </w:rPr>
      </w:pPr>
    </w:p>
    <w:p w14:paraId="608A1F7F" w14:textId="77777777" w:rsidR="00FD5198" w:rsidRDefault="00B5345A">
      <w:pPr>
        <w:pStyle w:val="Textkrper2"/>
        <w:spacing w:line="280" w:lineRule="atLeast"/>
        <w:jc w:val="left"/>
        <w:rPr>
          <w:rFonts w:ascii="Arial" w:hAnsi="Arial" w:cs="Arial"/>
          <w:b w:val="0"/>
          <w:color w:val="000080"/>
          <w:sz w:val="44"/>
          <w:szCs w:val="44"/>
        </w:rPr>
      </w:pPr>
      <w:r>
        <w:rPr>
          <w:rFonts w:ascii="Arial" w:hAnsi="Arial" w:cs="Arial"/>
          <w:b w:val="0"/>
          <w:noProof/>
          <w:color w:val="1F497D"/>
          <w:sz w:val="44"/>
          <w:szCs w:val="44"/>
        </w:rPr>
        <mc:AlternateContent>
          <mc:Choice Requires="wpg">
            <w:drawing>
              <wp:anchor distT="0" distB="0" distL="114300" distR="114300" simplePos="0" relativeHeight="251650048" behindDoc="0" locked="0" layoutInCell="1" allowOverlap="1" wp14:anchorId="492EF5C4" wp14:editId="4432A920">
                <wp:simplePos x="0" y="0"/>
                <wp:positionH relativeFrom="column">
                  <wp:posOffset>2023110</wp:posOffset>
                </wp:positionH>
                <wp:positionV relativeFrom="paragraph">
                  <wp:posOffset>258445</wp:posOffset>
                </wp:positionV>
                <wp:extent cx="4250055" cy="2317115"/>
                <wp:effectExtent l="0" t="0" r="0" b="6985"/>
                <wp:wrapNone/>
                <wp:docPr id="325" name="Gruppieren 325"/>
                <wp:cNvGraphicFramePr/>
                <a:graphic xmlns:a="http://schemas.openxmlformats.org/drawingml/2006/main">
                  <a:graphicData uri="http://schemas.microsoft.com/office/word/2010/wordprocessingGroup">
                    <wpg:wgp>
                      <wpg:cNvGrpSpPr/>
                      <wpg:grpSpPr>
                        <a:xfrm>
                          <a:off x="0" y="0"/>
                          <a:ext cx="4250055" cy="2317115"/>
                          <a:chOff x="0" y="-337775"/>
                          <a:chExt cx="3456330" cy="2197529"/>
                        </a:xfrm>
                      </wpg:grpSpPr>
                      <wps:wsp>
                        <wps:cNvPr id="32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DC368" w14:textId="4FED5312" w:rsidR="000612AE" w:rsidRPr="009F461B" w:rsidRDefault="000612AE" w:rsidP="00472131">
                              <w:pPr>
                                <w:shd w:val="clear" w:color="auto" w:fill="4BB9B9"/>
                                <w:spacing w:before="0" w:after="0" w:line="20" w:lineRule="atLeast"/>
                                <w:ind w:left="0"/>
                                <w:jc w:val="left"/>
                                <w:textAlignment w:val="baseline"/>
                                <w:rPr>
                                  <w:rFonts w:cs="Arial"/>
                                  <w:color w:val="FFFFFF"/>
                                  <w:sz w:val="26"/>
                                  <w:szCs w:val="26"/>
                                </w:rPr>
                              </w:pPr>
                              <w:r w:rsidRPr="009F461B">
                                <w:rPr>
                                  <w:rFonts w:cs="Arial"/>
                                  <w:color w:val="FFFFFF"/>
                                  <w:kern w:val="24"/>
                                  <w:sz w:val="52"/>
                                  <w:szCs w:val="52"/>
                                </w:rPr>
                                <w:t>Lern-/Lehrunterlage</w:t>
                              </w:r>
                              <w:r w:rsidRPr="009F461B">
                                <w:rPr>
                                  <w:rFonts w:cs="Arial"/>
                                  <w:color w:val="FFFFFF"/>
                                  <w:kern w:val="24"/>
                                  <w:sz w:val="52"/>
                                  <w:szCs w:val="52"/>
                                </w:rPr>
                                <w:br/>
                              </w:r>
                              <w:r w:rsidRPr="009F461B">
                                <w:rPr>
                                  <w:rFonts w:cs="Arial"/>
                                  <w:color w:val="FFFFFF"/>
                                  <w:sz w:val="18"/>
                                  <w:szCs w:val="18"/>
                                </w:rPr>
                                <w:br/>
                              </w:r>
                              <w:r w:rsidRPr="009F461B">
                                <w:rPr>
                                  <w:rFonts w:cs="Arial"/>
                                  <w:color w:val="FFFFFF"/>
                                  <w:sz w:val="26"/>
                                  <w:szCs w:val="26"/>
                                </w:rPr>
                                <w:t xml:space="preserve">Siemens Automation </w:t>
                              </w:r>
                              <w:proofErr w:type="spellStart"/>
                              <w:r w:rsidRPr="009F461B">
                                <w:rPr>
                                  <w:rFonts w:cs="Arial"/>
                                  <w:color w:val="FFFFFF"/>
                                  <w:sz w:val="26"/>
                                  <w:szCs w:val="26"/>
                                </w:rPr>
                                <w:t>Cooperates</w:t>
                              </w:r>
                              <w:proofErr w:type="spellEnd"/>
                              <w:r w:rsidRPr="009F461B">
                                <w:rPr>
                                  <w:rFonts w:cs="Arial"/>
                                  <w:color w:val="FFFFFF"/>
                                  <w:sz w:val="26"/>
                                  <w:szCs w:val="26"/>
                                </w:rPr>
                                <w:t xml:space="preserve"> </w:t>
                              </w:r>
                              <w:proofErr w:type="spellStart"/>
                              <w:r w:rsidRPr="009F461B">
                                <w:rPr>
                                  <w:rFonts w:cs="Arial"/>
                                  <w:color w:val="FFFFFF"/>
                                  <w:sz w:val="26"/>
                                  <w:szCs w:val="26"/>
                                </w:rPr>
                                <w:t>with</w:t>
                              </w:r>
                              <w:proofErr w:type="spellEnd"/>
                              <w:r w:rsidRPr="009F461B">
                                <w:rPr>
                                  <w:rFonts w:cs="Arial"/>
                                  <w:color w:val="FFFFFF"/>
                                  <w:sz w:val="26"/>
                                  <w:szCs w:val="26"/>
                                </w:rPr>
                                <w:t xml:space="preserve"> Education (SCE) | Ab </w:t>
                              </w:r>
                              <w:r>
                                <w:rPr>
                                  <w:rFonts w:cs="Arial"/>
                                  <w:color w:val="FFFFFF"/>
                                  <w:sz w:val="26"/>
                                  <w:szCs w:val="26"/>
                                </w:rPr>
                                <w:t>Version V</w:t>
                              </w:r>
                              <w:r w:rsidRPr="009F461B">
                                <w:rPr>
                                  <w:rFonts w:cs="Arial"/>
                                  <w:color w:val="FFFFFF"/>
                                  <w:sz w:val="26"/>
                                  <w:szCs w:val="26"/>
                                </w:rPr>
                                <w:t>9</w:t>
                              </w:r>
                              <w:r>
                                <w:rPr>
                                  <w:rFonts w:cs="Arial"/>
                                  <w:color w:val="FFFFFF"/>
                                  <w:sz w:val="26"/>
                                  <w:szCs w:val="26"/>
                                </w:rPr>
                                <w:t xml:space="preserve"> </w:t>
                              </w:r>
                              <w:r w:rsidRPr="009F461B">
                                <w:rPr>
                                  <w:rFonts w:cs="Arial"/>
                                  <w:color w:val="FFFFFF"/>
                                  <w:sz w:val="26"/>
                                  <w:szCs w:val="26"/>
                                </w:rPr>
                                <w:t>SP1</w:t>
                              </w: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14:paraId="7D5F5D30" w14:textId="77777777" w:rsidR="000612AE" w:rsidRDefault="000612AE">
                              <w:pPr>
                                <w:jc w:val="right"/>
                                <w:textAlignment w:val="baseline"/>
                                <w:rPr>
                                  <w:rFonts w:cs="Arial"/>
                                  <w:sz w:val="18"/>
                                  <w:szCs w:val="18"/>
                                </w:rPr>
                              </w:pPr>
                              <w:r>
                                <w:rPr>
                                  <w:rFonts w:cs="Arial"/>
                                  <w:b/>
                                  <w:bCs/>
                                  <w:color w:val="000000"/>
                                  <w:sz w:val="18"/>
                                  <w:szCs w:val="18"/>
                                </w:rPr>
                                <w:t>siemens.de/</w:t>
                              </w:r>
                              <w:proofErr w:type="spellStart"/>
                              <w:r>
                                <w:rPr>
                                  <w:rFonts w:cs="Arial"/>
                                  <w:b/>
                                  <w:bCs/>
                                  <w:color w:val="000000"/>
                                  <w:sz w:val="18"/>
                                  <w:szCs w:val="18"/>
                                </w:rPr>
                                <w:t>sce</w:t>
                              </w:r>
                              <w:proofErr w:type="spellEnd"/>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58A0F" w14:textId="0A49E546" w:rsidR="000612AE" w:rsidRPr="002520F0" w:rsidRDefault="000612AE">
                              <w:pPr>
                                <w:pStyle w:val="Textkrper2"/>
                                <w:spacing w:line="280" w:lineRule="atLeast"/>
                                <w:jc w:val="left"/>
                                <w:rPr>
                                  <w:rFonts w:ascii="Arial" w:hAnsi="Arial" w:cs="Arial"/>
                                  <w:b w:val="0"/>
                                  <w:bCs/>
                                  <w:color w:val="FFFFFF" w:themeColor="background1"/>
                                  <w:sz w:val="26"/>
                                  <w:szCs w:val="26"/>
                                </w:rPr>
                              </w:pPr>
                              <w:r w:rsidRPr="002520F0">
                                <w:rPr>
                                  <w:rFonts w:ascii="Arial" w:hAnsi="Arial" w:cs="Arial"/>
                                  <w:bCs/>
                                  <w:color w:val="FFFFFF" w:themeColor="background1"/>
                                  <w:sz w:val="26"/>
                                  <w:szCs w:val="26"/>
                                </w:rPr>
                                <w:t xml:space="preserve">PA Modul P01-05 </w:t>
                              </w:r>
                              <w:r w:rsidRPr="002520F0">
                                <w:rPr>
                                  <w:rFonts w:ascii="Arial" w:hAnsi="Arial" w:cs="Arial"/>
                                  <w:bCs/>
                                  <w:color w:val="FFFFFF" w:themeColor="background1"/>
                                  <w:sz w:val="26"/>
                                  <w:szCs w:val="26"/>
                                </w:rPr>
                                <w:br/>
                              </w:r>
                              <w:r w:rsidRPr="002520F0">
                                <w:rPr>
                                  <w:rFonts w:ascii="Arial" w:hAnsi="Arial" w:cs="Arial"/>
                                  <w:b w:val="0"/>
                                  <w:bCs/>
                                  <w:color w:val="FFFFFF" w:themeColor="background1"/>
                                  <w:sz w:val="26"/>
                                  <w:szCs w:val="26"/>
                                </w:rPr>
                                <w:t>SIMATIC PCS 7 – Anlagensicherheit</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2EF5C4" id="Gruppieren 325" o:spid="_x0000_s1026" style="position:absolute;margin-left:159.3pt;margin-top:20.35pt;width:334.65pt;height:182.45pt;z-index:251650048;mso-width-relative:margin;mso-height-relative:margin" coordorigin=",-3377" coordsize="34563,2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7B7DC368" w14:textId="4FED5312" w:rsidR="000612AE" w:rsidRPr="009F461B" w:rsidRDefault="000612AE" w:rsidP="00472131">
                        <w:pPr>
                          <w:shd w:val="clear" w:color="auto" w:fill="4BB9B9"/>
                          <w:spacing w:before="0" w:after="0" w:line="20" w:lineRule="atLeast"/>
                          <w:ind w:left="0"/>
                          <w:jc w:val="left"/>
                          <w:textAlignment w:val="baseline"/>
                          <w:rPr>
                            <w:rFonts w:cs="Arial"/>
                            <w:color w:val="FFFFFF"/>
                            <w:sz w:val="26"/>
                            <w:szCs w:val="26"/>
                          </w:rPr>
                        </w:pPr>
                        <w:r w:rsidRPr="009F461B">
                          <w:rPr>
                            <w:rFonts w:cs="Arial"/>
                            <w:color w:val="FFFFFF"/>
                            <w:kern w:val="24"/>
                            <w:sz w:val="52"/>
                            <w:szCs w:val="52"/>
                          </w:rPr>
                          <w:t>Lern-/Lehrunterlage</w:t>
                        </w:r>
                        <w:r w:rsidRPr="009F461B">
                          <w:rPr>
                            <w:rFonts w:cs="Arial"/>
                            <w:color w:val="FFFFFF"/>
                            <w:kern w:val="24"/>
                            <w:sz w:val="52"/>
                            <w:szCs w:val="52"/>
                          </w:rPr>
                          <w:br/>
                        </w:r>
                        <w:r w:rsidRPr="009F461B">
                          <w:rPr>
                            <w:rFonts w:cs="Arial"/>
                            <w:color w:val="FFFFFF"/>
                            <w:sz w:val="18"/>
                            <w:szCs w:val="18"/>
                          </w:rPr>
                          <w:br/>
                        </w:r>
                        <w:r w:rsidRPr="009F461B">
                          <w:rPr>
                            <w:rFonts w:cs="Arial"/>
                            <w:color w:val="FFFFFF"/>
                            <w:sz w:val="26"/>
                            <w:szCs w:val="26"/>
                          </w:rPr>
                          <w:t xml:space="preserve">Siemens Automation </w:t>
                        </w:r>
                        <w:proofErr w:type="spellStart"/>
                        <w:r w:rsidRPr="009F461B">
                          <w:rPr>
                            <w:rFonts w:cs="Arial"/>
                            <w:color w:val="FFFFFF"/>
                            <w:sz w:val="26"/>
                            <w:szCs w:val="26"/>
                          </w:rPr>
                          <w:t>Cooperates</w:t>
                        </w:r>
                        <w:proofErr w:type="spellEnd"/>
                        <w:r w:rsidRPr="009F461B">
                          <w:rPr>
                            <w:rFonts w:cs="Arial"/>
                            <w:color w:val="FFFFFF"/>
                            <w:sz w:val="26"/>
                            <w:szCs w:val="26"/>
                          </w:rPr>
                          <w:t xml:space="preserve"> </w:t>
                        </w:r>
                        <w:proofErr w:type="spellStart"/>
                        <w:r w:rsidRPr="009F461B">
                          <w:rPr>
                            <w:rFonts w:cs="Arial"/>
                            <w:color w:val="FFFFFF"/>
                            <w:sz w:val="26"/>
                            <w:szCs w:val="26"/>
                          </w:rPr>
                          <w:t>with</w:t>
                        </w:r>
                        <w:proofErr w:type="spellEnd"/>
                        <w:r w:rsidRPr="009F461B">
                          <w:rPr>
                            <w:rFonts w:cs="Arial"/>
                            <w:color w:val="FFFFFF"/>
                            <w:sz w:val="26"/>
                            <w:szCs w:val="26"/>
                          </w:rPr>
                          <w:t xml:space="preserve"> Education (SCE) | Ab </w:t>
                        </w:r>
                        <w:r>
                          <w:rPr>
                            <w:rFonts w:cs="Arial"/>
                            <w:color w:val="FFFFFF"/>
                            <w:sz w:val="26"/>
                            <w:szCs w:val="26"/>
                          </w:rPr>
                          <w:t>Version V</w:t>
                        </w:r>
                        <w:r w:rsidRPr="009F461B">
                          <w:rPr>
                            <w:rFonts w:cs="Arial"/>
                            <w:color w:val="FFFFFF"/>
                            <w:sz w:val="26"/>
                            <w:szCs w:val="26"/>
                          </w:rPr>
                          <w:t>9</w:t>
                        </w:r>
                        <w:r>
                          <w:rPr>
                            <w:rFonts w:cs="Arial"/>
                            <w:color w:val="FFFFFF"/>
                            <w:sz w:val="26"/>
                            <w:szCs w:val="26"/>
                          </w:rPr>
                          <w:t xml:space="preserve"> </w:t>
                        </w:r>
                        <w:r w:rsidRPr="009F461B">
                          <w:rPr>
                            <w:rFonts w:cs="Arial"/>
                            <w:color w:val="FFFFFF"/>
                            <w:sz w:val="26"/>
                            <w:szCs w:val="26"/>
                          </w:rPr>
                          <w:t>SP1</w:t>
                        </w:r>
                      </w:p>
                    </w:txbxContent>
                  </v:textbox>
                </v:shape>
                <v:shape id="Textplatzhalter 1" o:spid="_x0000_s1028"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7D5F5D30" w14:textId="77777777" w:rsidR="000612AE" w:rsidRDefault="000612AE">
                        <w:pPr>
                          <w:jc w:val="right"/>
                          <w:textAlignment w:val="baseline"/>
                          <w:rPr>
                            <w:rFonts w:cs="Arial"/>
                            <w:sz w:val="18"/>
                            <w:szCs w:val="18"/>
                          </w:rPr>
                        </w:pPr>
                        <w:r>
                          <w:rPr>
                            <w:rFonts w:cs="Arial"/>
                            <w:b/>
                            <w:bCs/>
                            <w:color w:val="000000"/>
                            <w:sz w:val="18"/>
                            <w:szCs w:val="18"/>
                          </w:rPr>
                          <w:t>siemens.de/</w:t>
                        </w:r>
                        <w:proofErr w:type="spellStart"/>
                        <w:r>
                          <w:rPr>
                            <w:rFonts w:cs="Arial"/>
                            <w:b/>
                            <w:bCs/>
                            <w:color w:val="000000"/>
                            <w:sz w:val="18"/>
                            <w:szCs w:val="18"/>
                          </w:rPr>
                          <w:t>sce</w:t>
                        </w:r>
                        <w:proofErr w:type="spellEnd"/>
                      </w:p>
                    </w:txbxContent>
                  </v:textbox>
                </v:shape>
                <v:shape id="Titel 3" o:spid="_x0000_s1029"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4D658A0F" w14:textId="0A49E546" w:rsidR="000612AE" w:rsidRPr="002520F0" w:rsidRDefault="000612AE">
                        <w:pPr>
                          <w:pStyle w:val="Textkrper2"/>
                          <w:spacing w:line="280" w:lineRule="atLeast"/>
                          <w:jc w:val="left"/>
                          <w:rPr>
                            <w:rFonts w:ascii="Arial" w:hAnsi="Arial" w:cs="Arial"/>
                            <w:b w:val="0"/>
                            <w:bCs/>
                            <w:color w:val="FFFFFF" w:themeColor="background1"/>
                            <w:sz w:val="26"/>
                            <w:szCs w:val="26"/>
                          </w:rPr>
                        </w:pPr>
                        <w:r w:rsidRPr="002520F0">
                          <w:rPr>
                            <w:rFonts w:ascii="Arial" w:hAnsi="Arial" w:cs="Arial"/>
                            <w:bCs/>
                            <w:color w:val="FFFFFF" w:themeColor="background1"/>
                            <w:sz w:val="26"/>
                            <w:szCs w:val="26"/>
                          </w:rPr>
                          <w:t xml:space="preserve">PA Modul P01-05 </w:t>
                        </w:r>
                        <w:r w:rsidRPr="002520F0">
                          <w:rPr>
                            <w:rFonts w:ascii="Arial" w:hAnsi="Arial" w:cs="Arial"/>
                            <w:bCs/>
                            <w:color w:val="FFFFFF" w:themeColor="background1"/>
                            <w:sz w:val="26"/>
                            <w:szCs w:val="26"/>
                          </w:rPr>
                          <w:br/>
                        </w:r>
                        <w:r w:rsidRPr="002520F0">
                          <w:rPr>
                            <w:rFonts w:ascii="Arial" w:hAnsi="Arial" w:cs="Arial"/>
                            <w:b w:val="0"/>
                            <w:bCs/>
                            <w:color w:val="FFFFFF" w:themeColor="background1"/>
                            <w:sz w:val="26"/>
                            <w:szCs w:val="26"/>
                          </w:rPr>
                          <w:t>SIMATIC PCS 7 – Anlagensicherheit</w:t>
                        </w:r>
                      </w:p>
                    </w:txbxContent>
                  </v:textbox>
                </v:shape>
              </v:group>
            </w:pict>
          </mc:Fallback>
        </mc:AlternateContent>
      </w:r>
    </w:p>
    <w:p w14:paraId="2DE728CC" w14:textId="77777777" w:rsidR="00FD5198" w:rsidRDefault="00FD5198">
      <w:pPr>
        <w:pStyle w:val="Textkrper2"/>
        <w:spacing w:line="280" w:lineRule="atLeast"/>
        <w:jc w:val="left"/>
        <w:rPr>
          <w:rFonts w:ascii="Arial" w:hAnsi="Arial" w:cs="Arial"/>
          <w:b w:val="0"/>
          <w:color w:val="000080"/>
          <w:sz w:val="44"/>
          <w:szCs w:val="44"/>
        </w:rPr>
      </w:pPr>
    </w:p>
    <w:p w14:paraId="1814F5E6" w14:textId="77777777" w:rsidR="00FD5198" w:rsidRDefault="00B5345A">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14:paraId="772A3F95" w14:textId="77777777" w:rsidR="00FD5198" w:rsidRDefault="00FD5198">
      <w:pPr>
        <w:pStyle w:val="Textkrper2"/>
        <w:spacing w:line="280" w:lineRule="atLeast"/>
        <w:jc w:val="left"/>
        <w:rPr>
          <w:rFonts w:ascii="Arial" w:hAnsi="Arial" w:cs="Arial"/>
          <w:b w:val="0"/>
          <w:color w:val="000080"/>
          <w:sz w:val="44"/>
          <w:szCs w:val="44"/>
        </w:rPr>
      </w:pPr>
    </w:p>
    <w:p w14:paraId="2AD63ED3" w14:textId="77777777" w:rsidR="00FD5198" w:rsidRDefault="00FD5198">
      <w:pPr>
        <w:pStyle w:val="Textkrper2"/>
        <w:spacing w:line="280" w:lineRule="atLeast"/>
        <w:jc w:val="left"/>
        <w:rPr>
          <w:rFonts w:ascii="Arial" w:hAnsi="Arial" w:cs="Arial"/>
          <w:b w:val="0"/>
          <w:color w:val="000080"/>
          <w:sz w:val="44"/>
          <w:szCs w:val="44"/>
        </w:rPr>
      </w:pPr>
    </w:p>
    <w:p w14:paraId="7834FCB1" w14:textId="77777777" w:rsidR="00FD5198" w:rsidRDefault="00FD5198">
      <w:pPr>
        <w:pStyle w:val="Textkrper2"/>
        <w:spacing w:before="120" w:line="280" w:lineRule="atLeast"/>
        <w:jc w:val="left"/>
        <w:rPr>
          <w:rFonts w:ascii="Arial" w:hAnsi="Arial" w:cs="Arial"/>
          <w:color w:val="00646E"/>
          <w:sz w:val="36"/>
          <w:szCs w:val="44"/>
        </w:rPr>
      </w:pPr>
    </w:p>
    <w:p w14:paraId="23CEFC8D" w14:textId="77777777" w:rsidR="0083127E" w:rsidRDefault="00B5345A" w:rsidP="0083127E">
      <w:pPr>
        <w:pStyle w:val="Kopfzeile"/>
        <w:tabs>
          <w:tab w:val="clear" w:pos="4536"/>
          <w:tab w:val="clear" w:pos="9072"/>
        </w:tabs>
        <w:spacing w:before="0" w:after="0" w:line="264" w:lineRule="auto"/>
        <w:ind w:left="0" w:right="-527"/>
        <w:rPr>
          <w:b/>
          <w:sz w:val="24"/>
          <w:szCs w:val="24"/>
          <w:lang w:eastAsia="de-DE" w:bidi="ar-SA"/>
        </w:rPr>
      </w:pPr>
      <w:r>
        <w:rPr>
          <w:rFonts w:cs="Arial"/>
          <w:noProof/>
          <w:color w:val="000080"/>
          <w:sz w:val="44"/>
          <w:szCs w:val="44"/>
          <w:lang w:eastAsia="de-DE" w:bidi="ar-SA"/>
        </w:rPr>
        <w:drawing>
          <wp:anchor distT="0" distB="0" distL="114300" distR="114300" simplePos="0" relativeHeight="251642880" behindDoc="1" locked="0" layoutInCell="1" allowOverlap="1" wp14:anchorId="2BDC4FAD" wp14:editId="668EFBB3">
            <wp:simplePos x="0" y="0"/>
            <wp:positionH relativeFrom="column">
              <wp:posOffset>4579620</wp:posOffset>
            </wp:positionH>
            <wp:positionV relativeFrom="paragraph">
              <wp:posOffset>1029335</wp:posOffset>
            </wp:positionV>
            <wp:extent cx="1727835" cy="867410"/>
            <wp:effectExtent l="0" t="0" r="5715" b="889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Skills_SCE_Logo_freigegeben_ZW_neu_.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7835" cy="867410"/>
                    </a:xfrm>
                    <a:prstGeom prst="rect">
                      <a:avLst/>
                    </a:prstGeom>
                  </pic:spPr>
                </pic:pic>
              </a:graphicData>
            </a:graphic>
            <wp14:sizeRelH relativeFrom="page">
              <wp14:pctWidth>0</wp14:pctWidth>
            </wp14:sizeRelH>
            <wp14:sizeRelV relativeFrom="page">
              <wp14:pctHeight>0</wp14:pctHeight>
            </wp14:sizeRelV>
          </wp:anchor>
        </w:drawing>
      </w:r>
      <w:r>
        <w:rPr>
          <w:color w:val="FF0000"/>
        </w:rPr>
        <w:br w:type="page"/>
      </w:r>
      <w:bookmarkStart w:id="2" w:name="_Toc424900129"/>
      <w:bookmarkStart w:id="3" w:name="_Toc462819396"/>
      <w:bookmarkEnd w:id="0"/>
      <w:bookmarkEnd w:id="1"/>
      <w:r w:rsidR="0083127E">
        <w:rPr>
          <w:b/>
          <w:sz w:val="24"/>
          <w:szCs w:val="24"/>
          <w:lang w:eastAsia="de-DE" w:bidi="ar-SA"/>
        </w:rPr>
        <w:lastRenderedPageBreak/>
        <w:t>Passende SCE Trainer Pakete zu dieser Lern-/Lehrunterlage</w:t>
      </w:r>
    </w:p>
    <w:p w14:paraId="56BB7694" w14:textId="02CCA384" w:rsidR="0083127E" w:rsidRDefault="0083127E" w:rsidP="0083127E">
      <w:pPr>
        <w:pStyle w:val="Kopfzeile"/>
        <w:tabs>
          <w:tab w:val="clear" w:pos="4536"/>
          <w:tab w:val="clear" w:pos="9072"/>
        </w:tabs>
        <w:spacing w:before="0" w:after="0" w:line="264" w:lineRule="auto"/>
        <w:ind w:left="0" w:right="-527"/>
        <w:rPr>
          <w:b/>
          <w:i/>
          <w:sz w:val="24"/>
          <w:szCs w:val="24"/>
          <w:lang w:eastAsia="de-DE" w:bidi="ar-SA"/>
        </w:rPr>
      </w:pPr>
    </w:p>
    <w:p w14:paraId="3C1BEF5D" w14:textId="77777777" w:rsidR="00E577C7" w:rsidRPr="00FD2FDE" w:rsidRDefault="00E577C7" w:rsidP="00E577C7">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rPr>
      </w:pPr>
      <w:r w:rsidRPr="00FD2FDE">
        <w:rPr>
          <w:rFonts w:cs="Arial"/>
          <w:b/>
          <w:szCs w:val="20"/>
          <w:lang w:eastAsia="de-DE" w:bidi="ar-SA"/>
        </w:rPr>
        <w:t xml:space="preserve">SIMATIC PCS 7 Software 3er </w:t>
      </w:r>
      <w:r w:rsidRPr="00FD2FDE">
        <w:rPr>
          <w:rFonts w:cs="Arial"/>
          <w:b/>
          <w:szCs w:val="20"/>
        </w:rPr>
        <w:t>Paket V9.0</w:t>
      </w:r>
      <w:r w:rsidRPr="00FD2FDE">
        <w:rPr>
          <w:rFonts w:cs="Arial"/>
          <w:b/>
          <w:szCs w:val="20"/>
        </w:rPr>
        <w:br/>
      </w:r>
      <w:proofErr w:type="spellStart"/>
      <w:r w:rsidRPr="00FD2FDE">
        <w:rPr>
          <w:rFonts w:cs="Arial"/>
          <w:bCs/>
          <w:szCs w:val="20"/>
        </w:rPr>
        <w:t>Bestellnr</w:t>
      </w:r>
      <w:proofErr w:type="spellEnd"/>
      <w:r w:rsidRPr="00FD2FDE">
        <w:rPr>
          <w:rFonts w:cs="Arial"/>
          <w:bCs/>
          <w:szCs w:val="20"/>
        </w:rPr>
        <w:t>.: 6ES7650-0XX58-0YS5</w:t>
      </w:r>
    </w:p>
    <w:p w14:paraId="16BA8540" w14:textId="77777777" w:rsidR="00E577C7" w:rsidRPr="00FD2FDE" w:rsidRDefault="00E577C7" w:rsidP="00E577C7">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rPr>
      </w:pPr>
      <w:r w:rsidRPr="00FD2FDE">
        <w:rPr>
          <w:rFonts w:cs="Arial"/>
          <w:b/>
          <w:szCs w:val="20"/>
        </w:rPr>
        <w:t>SIMATIC PCS 7 Software 6er Paket V9.0</w:t>
      </w:r>
      <w:r w:rsidRPr="00FD2FDE">
        <w:rPr>
          <w:rFonts w:cs="Arial"/>
          <w:bCs/>
          <w:szCs w:val="20"/>
        </w:rPr>
        <w:t xml:space="preserve"> </w:t>
      </w:r>
      <w:r w:rsidRPr="00FD2FDE">
        <w:rPr>
          <w:rFonts w:cs="Arial"/>
          <w:b/>
          <w:szCs w:val="20"/>
        </w:rPr>
        <w:br/>
      </w:r>
      <w:proofErr w:type="spellStart"/>
      <w:r w:rsidRPr="00FD2FDE">
        <w:rPr>
          <w:rFonts w:cs="Arial"/>
          <w:bCs/>
          <w:szCs w:val="20"/>
        </w:rPr>
        <w:t>Bestellnr</w:t>
      </w:r>
      <w:proofErr w:type="spellEnd"/>
      <w:r w:rsidRPr="00FD2FDE">
        <w:rPr>
          <w:rFonts w:cs="Arial"/>
          <w:bCs/>
          <w:szCs w:val="20"/>
        </w:rPr>
        <w:t>.: 6ES7650-0XX58-2YS5</w:t>
      </w:r>
    </w:p>
    <w:p w14:paraId="0C96A026" w14:textId="77777777" w:rsidR="00E577C7" w:rsidRPr="00FD2FDE" w:rsidRDefault="00E577C7" w:rsidP="00E577C7">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rPr>
      </w:pPr>
      <w:r w:rsidRPr="00FD2FDE">
        <w:rPr>
          <w:rFonts w:cs="Arial"/>
          <w:b/>
          <w:szCs w:val="20"/>
        </w:rPr>
        <w:t>SIMATIC PCS 7 Software Upgrade Pakete 3er</w:t>
      </w:r>
      <w:r w:rsidRPr="00FD2FDE">
        <w:rPr>
          <w:rFonts w:cs="Arial"/>
          <w:b/>
          <w:szCs w:val="20"/>
        </w:rPr>
        <w:br/>
      </w:r>
      <w:proofErr w:type="spellStart"/>
      <w:r w:rsidRPr="00FD2FDE">
        <w:rPr>
          <w:rFonts w:cs="Arial"/>
          <w:bCs/>
          <w:szCs w:val="20"/>
        </w:rPr>
        <w:t>Bestellnr</w:t>
      </w:r>
      <w:proofErr w:type="spellEnd"/>
      <w:r w:rsidRPr="00FD2FDE">
        <w:rPr>
          <w:rFonts w:cs="Arial"/>
          <w:bCs/>
          <w:szCs w:val="20"/>
        </w:rPr>
        <w:t>.: 6ES7650-0XX58-0YE5 (V8.x</w:t>
      </w:r>
      <w:r w:rsidRPr="00FD2FDE">
        <w:rPr>
          <w:rFonts w:cs="Arial"/>
          <w:bCs/>
          <w:szCs w:val="20"/>
          <w:lang w:val="es-ES"/>
        </w:rPr>
        <w:sym w:font="Wingdings" w:char="F0E0"/>
      </w:r>
      <w:r w:rsidRPr="00FD2FDE">
        <w:rPr>
          <w:rFonts w:cs="Arial"/>
          <w:bCs/>
          <w:szCs w:val="20"/>
        </w:rPr>
        <w:t xml:space="preserve"> V9.0) </w:t>
      </w:r>
    </w:p>
    <w:p w14:paraId="098A989E" w14:textId="77777777" w:rsidR="00E577C7" w:rsidRPr="00FD2FDE" w:rsidRDefault="00E577C7" w:rsidP="00E577C7">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FD2FDE">
        <w:rPr>
          <w:rFonts w:cs="Arial"/>
          <w:b/>
          <w:szCs w:val="20"/>
          <w:lang w:val="en-US"/>
        </w:rPr>
        <w:t xml:space="preserve">SIMIT Simulation Platform </w:t>
      </w:r>
      <w:proofErr w:type="spellStart"/>
      <w:r w:rsidRPr="00FD2FDE">
        <w:rPr>
          <w:rFonts w:cs="Arial"/>
          <w:b/>
          <w:szCs w:val="20"/>
          <w:lang w:val="en-US"/>
        </w:rPr>
        <w:t>mit</w:t>
      </w:r>
      <w:proofErr w:type="spellEnd"/>
      <w:r w:rsidRPr="00FD2FDE">
        <w:rPr>
          <w:rFonts w:cs="Arial"/>
          <w:b/>
          <w:szCs w:val="20"/>
          <w:lang w:val="en-US"/>
        </w:rPr>
        <w:t xml:space="preserve"> Dongle V10</w:t>
      </w:r>
      <w:r w:rsidRPr="00FD2FDE">
        <w:rPr>
          <w:rFonts w:cs="Arial"/>
          <w:b/>
          <w:szCs w:val="20"/>
          <w:lang w:val="en-US"/>
        </w:rPr>
        <w:br/>
      </w:r>
      <w:r w:rsidRPr="00FD2FDE">
        <w:rPr>
          <w:rFonts w:cs="Arial"/>
          <w:szCs w:val="20"/>
          <w:lang w:val="en-US"/>
        </w:rPr>
        <w:t>(</w:t>
      </w:r>
      <w:proofErr w:type="spellStart"/>
      <w:r w:rsidRPr="00FD2FDE">
        <w:rPr>
          <w:rFonts w:cs="Arial"/>
          <w:szCs w:val="20"/>
          <w:lang w:val="en-US"/>
        </w:rPr>
        <w:t>beinhaltet</w:t>
      </w:r>
      <w:proofErr w:type="spellEnd"/>
      <w:r w:rsidRPr="00FD2FDE">
        <w:rPr>
          <w:rFonts w:cs="Arial"/>
          <w:szCs w:val="20"/>
          <w:lang w:val="en-US"/>
        </w:rPr>
        <w:t xml:space="preserve"> SIMIT S &amp; CTE, FLOWNET, CONTEC </w:t>
      </w:r>
      <w:proofErr w:type="spellStart"/>
      <w:r w:rsidRPr="00FD2FDE">
        <w:rPr>
          <w:rFonts w:cs="Arial"/>
          <w:szCs w:val="20"/>
          <w:lang w:val="en-US"/>
        </w:rPr>
        <w:t>Bibliotheken</w:t>
      </w:r>
      <w:proofErr w:type="spellEnd"/>
      <w:r w:rsidRPr="00FD2FDE">
        <w:rPr>
          <w:rFonts w:cs="Arial"/>
          <w:szCs w:val="20"/>
          <w:lang w:val="en-US"/>
        </w:rPr>
        <w:t>) ‒ 2500-Simulation-Tags</w:t>
      </w:r>
      <w:r w:rsidRPr="00FD2FDE">
        <w:rPr>
          <w:rFonts w:cs="Arial"/>
          <w:szCs w:val="20"/>
          <w:lang w:val="en-US"/>
        </w:rPr>
        <w:br/>
      </w:r>
      <w:proofErr w:type="spellStart"/>
      <w:r w:rsidRPr="00FD2FDE">
        <w:rPr>
          <w:rFonts w:cs="Arial"/>
          <w:bCs/>
          <w:szCs w:val="20"/>
          <w:lang w:val="en-US"/>
        </w:rPr>
        <w:t>Bestellnr</w:t>
      </w:r>
      <w:proofErr w:type="spellEnd"/>
      <w:r w:rsidRPr="00FD2FDE">
        <w:rPr>
          <w:rFonts w:cs="Arial"/>
          <w:bCs/>
          <w:szCs w:val="20"/>
          <w:lang w:val="en-US"/>
        </w:rPr>
        <w:t xml:space="preserve">.: </w:t>
      </w:r>
      <w:r w:rsidRPr="00FD2FDE">
        <w:rPr>
          <w:rFonts w:cs="Arial"/>
          <w:szCs w:val="20"/>
          <w:lang w:val="en-US"/>
        </w:rPr>
        <w:t>6DL8913-0AK00-0AS5</w:t>
      </w:r>
    </w:p>
    <w:p w14:paraId="250D8B77" w14:textId="77777777" w:rsidR="00E577C7" w:rsidRPr="00FD2FDE" w:rsidRDefault="00E577C7" w:rsidP="00E577C7">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FD2FDE">
        <w:rPr>
          <w:rFonts w:cs="Arial"/>
          <w:b/>
          <w:szCs w:val="20"/>
          <w:lang w:val="en-US"/>
        </w:rPr>
        <w:t>Upgrade SIMIT Simulation Platform V10</w:t>
      </w:r>
      <w:r w:rsidRPr="00FD2FDE">
        <w:rPr>
          <w:rFonts w:cs="Arial"/>
          <w:b/>
          <w:szCs w:val="20"/>
          <w:lang w:val="en-US"/>
        </w:rPr>
        <w:br/>
      </w:r>
      <w:r w:rsidRPr="00FD2FDE">
        <w:rPr>
          <w:rFonts w:cs="Arial"/>
          <w:szCs w:val="20"/>
          <w:lang w:val="en-US" w:eastAsia="de-DE" w:bidi="ar-SA"/>
        </w:rPr>
        <w:t>(</w:t>
      </w:r>
      <w:proofErr w:type="spellStart"/>
      <w:r w:rsidRPr="00FD2FDE">
        <w:rPr>
          <w:rFonts w:cs="Arial"/>
          <w:szCs w:val="20"/>
          <w:lang w:val="en-US" w:eastAsia="de-DE" w:bidi="ar-SA"/>
        </w:rPr>
        <w:t>beinhaltet</w:t>
      </w:r>
      <w:proofErr w:type="spellEnd"/>
      <w:r w:rsidRPr="00FD2FDE">
        <w:rPr>
          <w:rFonts w:cs="Arial"/>
          <w:szCs w:val="20"/>
          <w:lang w:val="en-US" w:eastAsia="de-DE" w:bidi="ar-SA"/>
        </w:rPr>
        <w:t xml:space="preserve"> SIMIT S &amp; CTE, FLOWNET, CONTEC </w:t>
      </w:r>
      <w:proofErr w:type="spellStart"/>
      <w:r w:rsidRPr="00FD2FDE">
        <w:rPr>
          <w:rFonts w:cs="Arial"/>
          <w:szCs w:val="20"/>
          <w:lang w:val="en-US" w:eastAsia="de-DE" w:bidi="ar-SA"/>
        </w:rPr>
        <w:t>Bibliotheken</w:t>
      </w:r>
      <w:proofErr w:type="spellEnd"/>
      <w:r w:rsidRPr="00FD2FDE">
        <w:rPr>
          <w:rFonts w:cs="Arial"/>
          <w:szCs w:val="20"/>
          <w:lang w:val="en-US" w:eastAsia="de-DE" w:bidi="ar-SA"/>
        </w:rPr>
        <w:t>) von V8.x/V9.x</w:t>
      </w:r>
      <w:r w:rsidRPr="00FD2FDE">
        <w:rPr>
          <w:rFonts w:cs="Arial"/>
          <w:szCs w:val="20"/>
          <w:lang w:val="en-US" w:eastAsia="de-DE" w:bidi="ar-SA"/>
        </w:rPr>
        <w:br/>
      </w:r>
      <w:proofErr w:type="spellStart"/>
      <w:r w:rsidRPr="00FD2FDE">
        <w:rPr>
          <w:rFonts w:cs="Arial"/>
          <w:bCs/>
          <w:szCs w:val="20"/>
          <w:lang w:val="en-US"/>
        </w:rPr>
        <w:t>Bestellnr</w:t>
      </w:r>
      <w:proofErr w:type="spellEnd"/>
      <w:r w:rsidRPr="00FD2FDE">
        <w:rPr>
          <w:rFonts w:cs="Arial"/>
          <w:bCs/>
          <w:szCs w:val="20"/>
          <w:lang w:val="en-US"/>
        </w:rPr>
        <w:t xml:space="preserve">.: </w:t>
      </w:r>
      <w:r w:rsidRPr="00FD2FDE">
        <w:rPr>
          <w:rFonts w:cs="Arial"/>
          <w:szCs w:val="20"/>
          <w:lang w:val="en-US" w:eastAsia="de-DE" w:bidi="ar-SA"/>
        </w:rPr>
        <w:t>6DL8913-0AK00-0AS6</w:t>
      </w:r>
    </w:p>
    <w:p w14:paraId="13AC1233" w14:textId="77777777" w:rsidR="00E577C7" w:rsidRPr="002520F0" w:rsidRDefault="00E577C7" w:rsidP="00E577C7">
      <w:pPr>
        <w:pStyle w:val="Kopfzeile"/>
        <w:numPr>
          <w:ilvl w:val="0"/>
          <w:numId w:val="5"/>
        </w:numPr>
        <w:tabs>
          <w:tab w:val="clear" w:pos="360"/>
          <w:tab w:val="clear" w:pos="4536"/>
          <w:tab w:val="clear" w:pos="9072"/>
        </w:tabs>
        <w:spacing w:before="0" w:after="0" w:line="264" w:lineRule="auto"/>
        <w:ind w:left="142" w:right="567" w:hanging="142"/>
        <w:jc w:val="left"/>
        <w:rPr>
          <w:rStyle w:val="Hyperlink"/>
          <w:color w:val="0000FF"/>
          <w:lang w:val="en-US" w:eastAsia="de-DE" w:bidi="ar-SA"/>
        </w:rPr>
      </w:pPr>
      <w:proofErr w:type="spellStart"/>
      <w:r w:rsidRPr="00FD2FDE">
        <w:rPr>
          <w:rFonts w:cs="Arial"/>
          <w:b/>
          <w:szCs w:val="20"/>
          <w:lang w:val="en-US"/>
        </w:rPr>
        <w:t>Demoversion</w:t>
      </w:r>
      <w:proofErr w:type="spellEnd"/>
      <w:r w:rsidRPr="00FD2FDE">
        <w:rPr>
          <w:rFonts w:cs="Arial"/>
          <w:b/>
          <w:szCs w:val="20"/>
          <w:lang w:val="en-US"/>
        </w:rPr>
        <w:t xml:space="preserve"> SIMIT Simulation Platform V10</w:t>
      </w:r>
      <w:r w:rsidRPr="00FD2FDE">
        <w:rPr>
          <w:rFonts w:cs="Arial"/>
          <w:b/>
          <w:szCs w:val="20"/>
          <w:highlight w:val="red"/>
          <w:lang w:val="en-US"/>
        </w:rPr>
        <w:br/>
      </w:r>
      <w:hyperlink r:id="rId15" w:history="1">
        <w:r w:rsidRPr="002520F0">
          <w:rPr>
            <w:rStyle w:val="Hyperlink"/>
            <w:color w:val="0000FF"/>
            <w:szCs w:val="20"/>
            <w:lang w:val="en-US" w:eastAsia="de-DE" w:bidi="ar-SA"/>
          </w:rPr>
          <w:t>Download</w:t>
        </w:r>
      </w:hyperlink>
    </w:p>
    <w:p w14:paraId="4B42EA52" w14:textId="77777777" w:rsidR="00E577C7" w:rsidRPr="00FD2FDE" w:rsidRDefault="00E577C7" w:rsidP="00E577C7">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rPr>
      </w:pPr>
      <w:r w:rsidRPr="00FD2FDE">
        <w:rPr>
          <w:rFonts w:cs="Arial"/>
          <w:b/>
          <w:szCs w:val="20"/>
        </w:rPr>
        <w:t>SIMATIC PCS 7 AS RTX Box (PROFIBUS) nur in Kombination mit ET 200M für RTX ‒</w:t>
      </w:r>
      <w:r w:rsidRPr="00FD2FDE">
        <w:rPr>
          <w:rFonts w:cs="Arial"/>
          <w:szCs w:val="20"/>
          <w:lang w:eastAsia="de-DE" w:bidi="ar-SA"/>
        </w:rPr>
        <w:t xml:space="preserve"> </w:t>
      </w:r>
      <w:r w:rsidRPr="00FD2FDE">
        <w:rPr>
          <w:rFonts w:cs="Arial"/>
          <w:szCs w:val="20"/>
          <w:lang w:eastAsia="de-DE" w:bidi="ar-SA"/>
        </w:rPr>
        <w:br/>
      </w:r>
      <w:proofErr w:type="spellStart"/>
      <w:r w:rsidRPr="00FD2FDE">
        <w:rPr>
          <w:rFonts w:cs="Arial"/>
          <w:bCs/>
          <w:szCs w:val="20"/>
        </w:rPr>
        <w:t>Bestellnr</w:t>
      </w:r>
      <w:proofErr w:type="spellEnd"/>
      <w:r w:rsidRPr="00FD2FDE">
        <w:rPr>
          <w:rFonts w:cs="Arial"/>
          <w:bCs/>
          <w:szCs w:val="20"/>
        </w:rPr>
        <w:t xml:space="preserve">.: </w:t>
      </w:r>
      <w:r w:rsidRPr="00FD2FDE">
        <w:rPr>
          <w:rFonts w:cs="Arial"/>
          <w:szCs w:val="20"/>
          <w:lang w:eastAsia="de-DE" w:bidi="ar-SA"/>
        </w:rPr>
        <w:t>6ES7654-0UE23-0XS1</w:t>
      </w:r>
    </w:p>
    <w:p w14:paraId="612423AE" w14:textId="77777777" w:rsidR="00E577C7" w:rsidRPr="00FD2FDE" w:rsidRDefault="00E577C7" w:rsidP="00E577C7">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rPr>
      </w:pPr>
      <w:r w:rsidRPr="00FD2FDE">
        <w:rPr>
          <w:rFonts w:cs="Arial"/>
          <w:b/>
          <w:szCs w:val="20"/>
        </w:rPr>
        <w:t>ET 200M für RTX Box (PROFIBUS) nur in Kombination mit PCS 7 AS RTX Box ‒</w:t>
      </w:r>
      <w:r w:rsidRPr="00FD2FDE">
        <w:rPr>
          <w:rFonts w:cs="Arial"/>
          <w:b/>
          <w:szCs w:val="20"/>
        </w:rPr>
        <w:br/>
      </w:r>
      <w:proofErr w:type="spellStart"/>
      <w:r w:rsidRPr="00FD2FDE">
        <w:rPr>
          <w:rFonts w:cs="Arial"/>
          <w:bCs/>
          <w:szCs w:val="20"/>
        </w:rPr>
        <w:t>Bestellnr</w:t>
      </w:r>
      <w:proofErr w:type="spellEnd"/>
      <w:r w:rsidRPr="00FD2FDE">
        <w:rPr>
          <w:rFonts w:cs="Arial"/>
          <w:bCs/>
          <w:szCs w:val="20"/>
        </w:rPr>
        <w:t xml:space="preserve">.: </w:t>
      </w:r>
      <w:r w:rsidRPr="00FD2FDE">
        <w:rPr>
          <w:rFonts w:cs="Arial"/>
          <w:szCs w:val="20"/>
          <w:lang w:eastAsia="de-DE" w:bidi="ar-SA"/>
        </w:rPr>
        <w:t>6ES7153-2BA10-4AB1</w:t>
      </w:r>
    </w:p>
    <w:p w14:paraId="2AA76708" w14:textId="77777777" w:rsidR="0083127E" w:rsidRDefault="0083127E" w:rsidP="0083127E">
      <w:pPr>
        <w:pStyle w:val="Kopfzeile"/>
        <w:tabs>
          <w:tab w:val="clear" w:pos="4536"/>
          <w:tab w:val="clear" w:pos="9072"/>
        </w:tabs>
        <w:spacing w:before="0" w:after="0" w:line="264" w:lineRule="auto"/>
        <w:ind w:left="0" w:right="567"/>
        <w:rPr>
          <w:b/>
          <w:szCs w:val="20"/>
          <w:lang w:eastAsia="de-DE" w:bidi="ar-SA"/>
        </w:rPr>
      </w:pPr>
    </w:p>
    <w:p w14:paraId="73286E27" w14:textId="77777777" w:rsidR="0083127E" w:rsidRDefault="0083127E" w:rsidP="0083127E">
      <w:pPr>
        <w:pStyle w:val="Kopfzeile"/>
        <w:spacing w:before="0" w:after="0" w:line="264" w:lineRule="auto"/>
        <w:ind w:left="0"/>
        <w:rPr>
          <w:szCs w:val="20"/>
          <w:lang w:eastAsia="de-DE" w:bidi="ar-SA"/>
        </w:rPr>
      </w:pPr>
      <w:r>
        <w:rPr>
          <w:szCs w:val="20"/>
          <w:lang w:eastAsia="de-DE" w:bidi="ar-SA"/>
        </w:rPr>
        <w:t>Bitte beachten Sie, dass diese Trainer Pakete ggf. durch Nachfolge-Pakete ersetzt werden.</w:t>
      </w:r>
    </w:p>
    <w:p w14:paraId="7116BC9C" w14:textId="48CBE537" w:rsidR="0083127E" w:rsidRDefault="0083127E" w:rsidP="0083127E">
      <w:pPr>
        <w:pStyle w:val="Kopfzeile"/>
        <w:spacing w:before="0" w:after="0" w:line="264" w:lineRule="auto"/>
        <w:ind w:left="0"/>
        <w:rPr>
          <w:color w:val="0000FF"/>
          <w:szCs w:val="20"/>
          <w:u w:val="single"/>
          <w:lang w:eastAsia="de-DE" w:bidi="ar-SA"/>
        </w:rPr>
      </w:pPr>
      <w:r>
        <w:rPr>
          <w:szCs w:val="20"/>
          <w:lang w:eastAsia="de-DE" w:bidi="ar-SA"/>
        </w:rPr>
        <w:t>Eine Übersicht über die aktuell verfügbaren SCE Pakete finden Sie unter:</w:t>
      </w:r>
      <w:r>
        <w:rPr>
          <w:b/>
        </w:rPr>
        <w:t xml:space="preserve"> </w:t>
      </w:r>
      <w:hyperlink r:id="rId16" w:history="1">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tp</w:t>
        </w:r>
        <w:proofErr w:type="spellEnd"/>
      </w:hyperlink>
    </w:p>
    <w:p w14:paraId="104EA2FD" w14:textId="77777777" w:rsidR="0083127E" w:rsidRDefault="0083127E" w:rsidP="0083127E">
      <w:pPr>
        <w:pStyle w:val="Kopfzeile"/>
        <w:tabs>
          <w:tab w:val="clear" w:pos="4536"/>
          <w:tab w:val="clear" w:pos="9072"/>
        </w:tabs>
        <w:spacing w:before="0" w:after="0" w:line="264" w:lineRule="auto"/>
        <w:ind w:left="0"/>
        <w:rPr>
          <w:b/>
          <w:sz w:val="24"/>
          <w:szCs w:val="24"/>
          <w:lang w:eastAsia="de-DE" w:bidi="ar-SA"/>
        </w:rPr>
      </w:pPr>
      <w:r>
        <w:rPr>
          <w:b/>
          <w:sz w:val="24"/>
          <w:szCs w:val="24"/>
          <w:lang w:eastAsia="de-DE" w:bidi="ar-SA"/>
        </w:rPr>
        <w:br/>
      </w:r>
      <w:r>
        <w:rPr>
          <w:b/>
          <w:sz w:val="24"/>
          <w:szCs w:val="24"/>
          <w:lang w:eastAsia="de-DE" w:bidi="ar-SA"/>
        </w:rPr>
        <w:br/>
        <w:t>Fortbildungen</w:t>
      </w:r>
    </w:p>
    <w:p w14:paraId="33CF7032" w14:textId="77777777" w:rsidR="0083127E" w:rsidRDefault="0083127E" w:rsidP="0083127E">
      <w:pPr>
        <w:pStyle w:val="Kopfzeile"/>
        <w:spacing w:before="0" w:after="0" w:line="264" w:lineRule="auto"/>
        <w:ind w:left="0"/>
        <w:rPr>
          <w:szCs w:val="20"/>
          <w:lang w:eastAsia="de-DE" w:bidi="ar-SA"/>
        </w:rPr>
      </w:pPr>
      <w:r>
        <w:rPr>
          <w:szCs w:val="20"/>
          <w:lang w:eastAsia="de-DE" w:bidi="ar-SA"/>
        </w:rPr>
        <w:t>Für regionale Siemens SCE Fortbildungen kontaktieren Sie Ihren regionalen SCE Kontaktpartner:</w:t>
      </w:r>
    </w:p>
    <w:p w14:paraId="380FEF0E" w14:textId="77777777" w:rsidR="0083127E" w:rsidRDefault="0083127E" w:rsidP="0083127E">
      <w:pPr>
        <w:pStyle w:val="Kopfzeile"/>
        <w:spacing w:before="0" w:after="0" w:line="264" w:lineRule="auto"/>
        <w:ind w:left="0"/>
        <w:rPr>
          <w:rStyle w:val="Hyperlink"/>
          <w:color w:val="0000FF"/>
          <w:szCs w:val="20"/>
          <w:lang w:eastAsia="de-DE" w:bidi="ar-SA"/>
        </w:rPr>
      </w:pPr>
      <w:r>
        <w:rPr>
          <w:b/>
        </w:rPr>
        <w:fldChar w:fldCharType="begin"/>
      </w:r>
      <w:r>
        <w:rPr>
          <w:b/>
        </w:rPr>
        <w:instrText xml:space="preserve"> HYPERLINK "http://www.siemens.de/contact" </w:instrText>
      </w:r>
      <w:r>
        <w:rPr>
          <w:b/>
        </w:rPr>
        <w:fldChar w:fldCharType="separate"/>
      </w:r>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contact</w:t>
      </w:r>
      <w:proofErr w:type="spellEnd"/>
    </w:p>
    <w:p w14:paraId="5652AB19" w14:textId="77777777" w:rsidR="0083127E" w:rsidRDefault="0083127E" w:rsidP="0083127E">
      <w:pPr>
        <w:pStyle w:val="Kopfzeile"/>
        <w:tabs>
          <w:tab w:val="clear" w:pos="4536"/>
          <w:tab w:val="clear" w:pos="9072"/>
        </w:tabs>
        <w:spacing w:before="0" w:after="0" w:line="264" w:lineRule="auto"/>
        <w:ind w:left="0"/>
        <w:rPr>
          <w:b/>
          <w:szCs w:val="20"/>
          <w:lang w:eastAsia="de-DE" w:bidi="ar-SA"/>
        </w:rPr>
      </w:pPr>
      <w:r>
        <w:rPr>
          <w:b/>
        </w:rPr>
        <w:fldChar w:fldCharType="end"/>
      </w:r>
      <w:r>
        <w:rPr>
          <w:b/>
          <w:sz w:val="24"/>
          <w:szCs w:val="24"/>
          <w:lang w:eastAsia="de-DE" w:bidi="ar-SA"/>
        </w:rPr>
        <w:br/>
      </w:r>
      <w:r>
        <w:rPr>
          <w:b/>
          <w:sz w:val="24"/>
          <w:szCs w:val="24"/>
          <w:lang w:eastAsia="de-DE" w:bidi="ar-SA"/>
        </w:rPr>
        <w:br/>
        <w:t xml:space="preserve">Weitere Informationen rund um SCE </w:t>
      </w:r>
    </w:p>
    <w:p w14:paraId="3C7AD512" w14:textId="77777777" w:rsidR="0083127E" w:rsidRDefault="00BB1AF2" w:rsidP="0083127E">
      <w:pPr>
        <w:pStyle w:val="Kopfzeile"/>
        <w:spacing w:before="0" w:after="0" w:line="264" w:lineRule="auto"/>
        <w:ind w:left="0"/>
        <w:rPr>
          <w:b/>
          <w:sz w:val="24"/>
          <w:szCs w:val="24"/>
        </w:rPr>
      </w:pPr>
      <w:hyperlink r:id="rId17" w:history="1">
        <w:r w:rsidR="0083127E">
          <w:rPr>
            <w:rStyle w:val="Hyperlink"/>
            <w:color w:val="0000FF"/>
            <w:szCs w:val="20"/>
            <w:lang w:eastAsia="de-DE" w:bidi="ar-SA"/>
          </w:rPr>
          <w:t>siemens.de/</w:t>
        </w:r>
        <w:proofErr w:type="spellStart"/>
        <w:r w:rsidR="0083127E">
          <w:rPr>
            <w:rStyle w:val="Hyperlink"/>
            <w:color w:val="0000FF"/>
            <w:szCs w:val="20"/>
            <w:lang w:eastAsia="de-DE" w:bidi="ar-SA"/>
          </w:rPr>
          <w:t>sce</w:t>
        </w:r>
        <w:proofErr w:type="spellEnd"/>
      </w:hyperlink>
      <w:r w:rsidR="0083127E">
        <w:rPr>
          <w:b/>
        </w:rPr>
        <w:br/>
      </w:r>
    </w:p>
    <w:p w14:paraId="4F4CD819" w14:textId="77777777" w:rsidR="0083127E" w:rsidRDefault="0083127E" w:rsidP="0083127E">
      <w:pPr>
        <w:pStyle w:val="Kopfzeile"/>
        <w:spacing w:before="0" w:after="0" w:line="264" w:lineRule="auto"/>
        <w:ind w:left="0"/>
        <w:rPr>
          <w:b/>
          <w:sz w:val="24"/>
          <w:szCs w:val="24"/>
          <w:lang w:eastAsia="de-DE" w:bidi="ar-SA"/>
        </w:rPr>
      </w:pPr>
    </w:p>
    <w:p w14:paraId="520B18A3" w14:textId="039F56F2" w:rsidR="0083127E" w:rsidRDefault="0083127E" w:rsidP="0083127E">
      <w:pPr>
        <w:pStyle w:val="Kopfzeile"/>
        <w:spacing w:before="0" w:after="0" w:line="264" w:lineRule="auto"/>
        <w:ind w:left="0"/>
        <w:rPr>
          <w:color w:val="0000FF"/>
          <w:szCs w:val="20"/>
          <w:u w:val="single"/>
          <w:lang w:eastAsia="de-DE" w:bidi="ar-SA"/>
        </w:rPr>
      </w:pPr>
      <w:r>
        <w:rPr>
          <w:b/>
          <w:sz w:val="24"/>
          <w:szCs w:val="24"/>
          <w:lang w:eastAsia="de-DE" w:bidi="ar-SA"/>
        </w:rPr>
        <w:t>Verwendungshinweis</w:t>
      </w:r>
      <w:r>
        <w:rPr>
          <w:szCs w:val="20"/>
          <w:lang w:eastAsia="de-DE" w:bidi="ar-SA"/>
        </w:rPr>
        <w:br/>
        <w:t xml:space="preserve">Die SCE Lern-/Lehrunterlage für die durchgängige Automatisierungslösung </w:t>
      </w:r>
      <w:proofErr w:type="spellStart"/>
      <w:r>
        <w:rPr>
          <w:szCs w:val="20"/>
          <w:lang w:eastAsia="de-DE" w:bidi="ar-SA"/>
        </w:rPr>
        <w:t>Totally</w:t>
      </w:r>
      <w:proofErr w:type="spellEnd"/>
      <w:r>
        <w:rPr>
          <w:szCs w:val="20"/>
          <w:lang w:eastAsia="de-DE" w:bidi="ar-SA"/>
        </w:rPr>
        <w:t xml:space="preserve"> Integrated Automation (TIA) wurde für das Programm “Siemens Automation </w:t>
      </w:r>
      <w:proofErr w:type="spellStart"/>
      <w:r>
        <w:rPr>
          <w:szCs w:val="20"/>
          <w:lang w:eastAsia="de-DE" w:bidi="ar-SA"/>
        </w:rPr>
        <w:t>Cooperates</w:t>
      </w:r>
      <w:proofErr w:type="spellEnd"/>
      <w:r>
        <w:rPr>
          <w:szCs w:val="20"/>
          <w:lang w:eastAsia="de-DE" w:bidi="ar-SA"/>
        </w:rPr>
        <w:t xml:space="preserve"> </w:t>
      </w:r>
      <w:proofErr w:type="spellStart"/>
      <w:r>
        <w:rPr>
          <w:szCs w:val="20"/>
          <w:lang w:eastAsia="de-DE" w:bidi="ar-SA"/>
        </w:rPr>
        <w:t>with</w:t>
      </w:r>
      <w:proofErr w:type="spellEnd"/>
      <w:r>
        <w:rPr>
          <w:szCs w:val="20"/>
          <w:lang w:eastAsia="de-DE" w:bidi="ar-SA"/>
        </w:rPr>
        <w:t xml:space="preserve"> Education (SCE)“ speziell zu Ausbildungszwecken für öffentliche Bildungs- und F&amp;E-Einrichtungen erstellt. Siemens übernimmt bezüglich des Inhalts keine Gewähr.</w:t>
      </w:r>
    </w:p>
    <w:p w14:paraId="0EBD1217" w14:textId="77777777" w:rsidR="0083127E" w:rsidRDefault="0083127E" w:rsidP="0083127E">
      <w:pPr>
        <w:pStyle w:val="Kopfzeile"/>
        <w:spacing w:before="0" w:after="0" w:line="264" w:lineRule="auto"/>
        <w:ind w:left="0"/>
        <w:rPr>
          <w:szCs w:val="20"/>
          <w:lang w:eastAsia="de-DE" w:bidi="ar-SA"/>
        </w:rPr>
      </w:pPr>
    </w:p>
    <w:p w14:paraId="292E86AF" w14:textId="68F86655" w:rsidR="008A1189" w:rsidRPr="008A1189" w:rsidRDefault="008A1189" w:rsidP="008A1189">
      <w:pPr>
        <w:pStyle w:val="Kopfzeile"/>
        <w:spacing w:before="0" w:after="0" w:line="264" w:lineRule="auto"/>
        <w:ind w:left="0"/>
        <w:rPr>
          <w:szCs w:val="20"/>
          <w:lang w:eastAsia="de-DE" w:bidi="ar-SA"/>
        </w:rPr>
      </w:pPr>
      <w:r w:rsidRPr="008A1189">
        <w:rPr>
          <w:szCs w:val="20"/>
          <w:lang w:eastAsia="de-DE" w:bidi="ar-SA"/>
        </w:rPr>
        <w:t xml:space="preserve">Diese Unterlage darf nur für die Erstausbildung an Siemens Produkten/Systemen verwendet werden. </w:t>
      </w:r>
    </w:p>
    <w:p w14:paraId="066BACEA" w14:textId="78F1A29D" w:rsidR="0083127E" w:rsidRDefault="008A1189" w:rsidP="008A1189">
      <w:pPr>
        <w:pStyle w:val="Kopfzeile"/>
        <w:spacing w:before="0" w:after="0" w:line="264" w:lineRule="auto"/>
        <w:ind w:left="0"/>
        <w:rPr>
          <w:szCs w:val="20"/>
          <w:lang w:eastAsia="de-DE" w:bidi="ar-SA"/>
        </w:rPr>
      </w:pPr>
      <w:r w:rsidRPr="008A1189">
        <w:rPr>
          <w:szCs w:val="20"/>
          <w:lang w:eastAsia="de-DE" w:bidi="ar-SA"/>
        </w:rPr>
        <w:t>D. h. Sie kann ganz oder teilweise kopiert und an die Studierenden zur Nutzung im Rahmen deren Studiums ausgehändigt werden. Die Weitergabe sowie Vervielfältigung dieser Unterlage und Mitteilung Ihres Inhalts ist innerhalb öffentlicher Aus- und Weiterbildungsstätten für Zwecke im Rahmen des Studiums gestattet.</w:t>
      </w:r>
      <w:r w:rsidR="0083127E">
        <w:rPr>
          <w:szCs w:val="20"/>
          <w:lang w:eastAsia="de-DE" w:bidi="ar-SA"/>
        </w:rPr>
        <w:t xml:space="preserve"> </w:t>
      </w:r>
    </w:p>
    <w:p w14:paraId="6BD53518" w14:textId="77777777" w:rsidR="0083127E" w:rsidRDefault="0083127E" w:rsidP="0083127E">
      <w:pPr>
        <w:pStyle w:val="Kopfzeile"/>
        <w:spacing w:before="0" w:after="0" w:line="264" w:lineRule="auto"/>
        <w:ind w:left="0"/>
      </w:pPr>
    </w:p>
    <w:p w14:paraId="1E960B01" w14:textId="6930491E" w:rsidR="00F0650B" w:rsidRDefault="00F0650B" w:rsidP="00F0650B">
      <w:pPr>
        <w:pStyle w:val="Kopfzeile"/>
        <w:tabs>
          <w:tab w:val="clear" w:pos="4536"/>
          <w:tab w:val="clear" w:pos="9072"/>
        </w:tabs>
        <w:spacing w:before="0" w:after="0" w:line="264" w:lineRule="auto"/>
        <w:ind w:left="0"/>
        <w:rPr>
          <w:szCs w:val="20"/>
          <w:lang w:eastAsia="de-DE" w:bidi="ar-SA"/>
        </w:rPr>
      </w:pPr>
      <w:r>
        <w:rPr>
          <w:rFonts w:cs="Arial"/>
          <w:color w:val="000000"/>
          <w:szCs w:val="20"/>
        </w:rPr>
        <w:t xml:space="preserve">Ausnahmen bedürfen der schriftlichen Genehmigung durch Siemens. Alle Anfragen hierzu an </w:t>
      </w:r>
      <w:hyperlink r:id="rId18" w:history="1">
        <w:r w:rsidRPr="00346868">
          <w:rPr>
            <w:rStyle w:val="Hyperlink"/>
            <w:rFonts w:cs="Arial"/>
            <w:color w:val="0000FF"/>
            <w:szCs w:val="20"/>
          </w:rPr>
          <w:t>scesupportfinder.i-ia@siemens.com</w:t>
        </w:r>
      </w:hyperlink>
      <w:r>
        <w:rPr>
          <w:rFonts w:cs="Arial"/>
          <w:color w:val="0000FF"/>
          <w:szCs w:val="20"/>
        </w:rPr>
        <w:t>.</w:t>
      </w:r>
    </w:p>
    <w:p w14:paraId="7F94DB00" w14:textId="77777777" w:rsidR="0083127E" w:rsidRDefault="0083127E" w:rsidP="0083127E">
      <w:pPr>
        <w:pStyle w:val="Kopfzeile"/>
        <w:spacing w:before="0" w:after="0" w:line="264" w:lineRule="auto"/>
        <w:ind w:left="0"/>
        <w:rPr>
          <w:szCs w:val="20"/>
          <w:lang w:eastAsia="de-DE" w:bidi="ar-SA"/>
        </w:rPr>
      </w:pPr>
    </w:p>
    <w:p w14:paraId="0CA27F05" w14:textId="77777777" w:rsidR="0083127E" w:rsidRDefault="0083127E" w:rsidP="0083127E">
      <w:pPr>
        <w:pStyle w:val="Kopfzeile"/>
        <w:spacing w:before="0" w:after="0" w:line="264" w:lineRule="auto"/>
        <w:ind w:left="0"/>
        <w:rPr>
          <w:szCs w:val="20"/>
          <w:lang w:eastAsia="de-DE" w:bidi="ar-SA"/>
        </w:rPr>
      </w:pPr>
      <w:r>
        <w:rPr>
          <w:szCs w:val="20"/>
          <w:lang w:eastAsia="de-DE" w:bidi="ar-SA"/>
        </w:rPr>
        <w:t>Zuwiderhandlungen verpflichten zu Schadensersatz. Alle Rechte auch der Übersetzung sind vorbehalten, insbesondere für den Fall der Patentierung oder GM-Eintragung.</w:t>
      </w:r>
    </w:p>
    <w:p w14:paraId="50EFAB92" w14:textId="77777777" w:rsidR="0083127E" w:rsidRDefault="0083127E" w:rsidP="0083127E">
      <w:pPr>
        <w:pStyle w:val="Kopfzeile"/>
        <w:spacing w:before="0" w:after="0" w:line="264" w:lineRule="auto"/>
        <w:ind w:left="0"/>
        <w:rPr>
          <w:szCs w:val="20"/>
          <w:lang w:eastAsia="de-DE" w:bidi="ar-SA"/>
        </w:rPr>
      </w:pPr>
    </w:p>
    <w:p w14:paraId="1595E831" w14:textId="77777777" w:rsidR="0083127E" w:rsidRDefault="0083127E" w:rsidP="0083127E">
      <w:pPr>
        <w:pStyle w:val="Kopfzeile"/>
        <w:spacing w:before="0" w:after="0" w:line="264" w:lineRule="auto"/>
        <w:ind w:left="0"/>
        <w:rPr>
          <w:szCs w:val="20"/>
          <w:lang w:eastAsia="de-DE" w:bidi="ar-SA"/>
        </w:rPr>
      </w:pPr>
      <w:r>
        <w:rPr>
          <w:szCs w:val="20"/>
          <w:lang w:eastAsia="de-DE" w:bidi="ar-SA"/>
        </w:rPr>
        <w:lastRenderedPageBreak/>
        <w:t xml:space="preserve">Der Einsatz für Industriekunden-Kurse ist explizit nicht erlaubt. Einer kommerziellen Nutzung der Unterlagen stimmen wir nicht zu.  </w:t>
      </w:r>
    </w:p>
    <w:p w14:paraId="32F965B6" w14:textId="77777777" w:rsidR="0083127E" w:rsidRDefault="0083127E" w:rsidP="0083127E">
      <w:pPr>
        <w:pStyle w:val="Kopfzeile"/>
        <w:spacing w:before="0" w:after="0" w:line="264" w:lineRule="auto"/>
        <w:ind w:left="0"/>
        <w:rPr>
          <w:szCs w:val="20"/>
          <w:lang w:eastAsia="de-DE" w:bidi="ar-SA"/>
        </w:rPr>
      </w:pPr>
    </w:p>
    <w:p w14:paraId="24BFBCA7" w14:textId="77777777" w:rsidR="006B3952" w:rsidRPr="00E652A4" w:rsidRDefault="006B3952" w:rsidP="0082409D">
      <w:pPr>
        <w:pStyle w:val="Kopfzeile"/>
        <w:spacing w:before="0" w:after="0" w:line="264" w:lineRule="auto"/>
        <w:ind w:left="0"/>
        <w:rPr>
          <w:szCs w:val="20"/>
          <w:lang w:eastAsia="de-DE" w:bidi="ar-SA"/>
        </w:rPr>
      </w:pPr>
      <w:r w:rsidRPr="00E652A4">
        <w:rPr>
          <w:szCs w:val="20"/>
          <w:lang w:eastAsia="de-DE" w:bidi="ar-SA"/>
        </w:rPr>
        <w:t>Wir danken der TU Dresden, besonders Prof. Dr.</w:t>
      </w:r>
      <w:r>
        <w:rPr>
          <w:szCs w:val="20"/>
          <w:lang w:eastAsia="de-DE" w:bidi="ar-SA"/>
        </w:rPr>
        <w:t>-Ing.</w:t>
      </w:r>
      <w:r w:rsidRPr="00E652A4">
        <w:rPr>
          <w:szCs w:val="20"/>
          <w:lang w:eastAsia="de-DE" w:bidi="ar-SA"/>
        </w:rPr>
        <w:t xml:space="preserve"> Leon </w:t>
      </w:r>
      <w:proofErr w:type="spellStart"/>
      <w:r w:rsidRPr="00E652A4">
        <w:rPr>
          <w:szCs w:val="20"/>
          <w:lang w:eastAsia="de-DE" w:bidi="ar-SA"/>
        </w:rPr>
        <w:t>Urbas</w:t>
      </w:r>
      <w:proofErr w:type="spellEnd"/>
      <w:r w:rsidRPr="00E652A4">
        <w:rPr>
          <w:szCs w:val="20"/>
          <w:lang w:eastAsia="de-DE" w:bidi="ar-SA"/>
        </w:rPr>
        <w:t xml:space="preserve"> </w:t>
      </w:r>
      <w:r>
        <w:rPr>
          <w:szCs w:val="20"/>
          <w:lang w:eastAsia="de-DE" w:bidi="ar-SA"/>
        </w:rPr>
        <w:t xml:space="preserve">und der </w:t>
      </w:r>
      <w:r w:rsidRPr="00E652A4">
        <w:rPr>
          <w:szCs w:val="20"/>
          <w:lang w:eastAsia="de-DE" w:bidi="ar-SA"/>
        </w:rPr>
        <w:t xml:space="preserve">Fa. Michael </w:t>
      </w:r>
      <w:proofErr w:type="spellStart"/>
      <w:r w:rsidRPr="00E652A4">
        <w:rPr>
          <w:szCs w:val="20"/>
          <w:lang w:eastAsia="de-DE" w:bidi="ar-SA"/>
        </w:rPr>
        <w:t>Dziallas</w:t>
      </w:r>
      <w:proofErr w:type="spellEnd"/>
      <w:r w:rsidRPr="00E652A4">
        <w:rPr>
          <w:szCs w:val="20"/>
          <w:lang w:eastAsia="de-DE" w:bidi="ar-SA"/>
        </w:rPr>
        <w:t xml:space="preserve"> Engineering und allen weiteren Beteiligten für die Unterstützung bei der Erstellung diese</w:t>
      </w:r>
      <w:r>
        <w:rPr>
          <w:szCs w:val="20"/>
          <w:lang w:eastAsia="de-DE" w:bidi="ar-SA"/>
        </w:rPr>
        <w:t>r SCE Lehrunterlage</w:t>
      </w:r>
      <w:r w:rsidRPr="00E652A4">
        <w:rPr>
          <w:szCs w:val="20"/>
          <w:lang w:eastAsia="de-DE" w:bidi="ar-SA"/>
        </w:rPr>
        <w:t>.</w:t>
      </w:r>
    </w:p>
    <w:p w14:paraId="6AB51BB9" w14:textId="77777777" w:rsidR="0083127E" w:rsidRDefault="0083127E" w:rsidP="00960494">
      <w:pPr>
        <w:pStyle w:val="berschrift1"/>
        <w:sectPr w:rsidR="0083127E">
          <w:headerReference w:type="default" r:id="rId19"/>
          <w:footerReference w:type="default" r:id="rId20"/>
          <w:headerReference w:type="first" r:id="rId21"/>
          <w:footerReference w:type="first" r:id="rId22"/>
          <w:pgSz w:w="11906" w:h="16838"/>
          <w:pgMar w:top="1418" w:right="1418" w:bottom="1616" w:left="1134" w:header="737" w:footer="170" w:gutter="0"/>
          <w:pgNumType w:start="1"/>
          <w:cols w:space="708"/>
          <w:titlePg/>
          <w:docGrid w:linePitch="360"/>
        </w:sectPr>
      </w:pPr>
    </w:p>
    <w:p w14:paraId="40F565DE" w14:textId="53B6B031" w:rsidR="0083127E" w:rsidRPr="000612AE" w:rsidRDefault="0083127E" w:rsidP="00E1084C">
      <w:pPr>
        <w:pStyle w:val="Titel"/>
        <w:rPr>
          <w:rStyle w:val="InhaltsverzeichnisZchn"/>
          <w:b w:val="0"/>
          <w:smallCaps/>
          <w:spacing w:val="0"/>
          <w:sz w:val="40"/>
          <w:szCs w:val="52"/>
        </w:rPr>
      </w:pPr>
      <w:r w:rsidRPr="000612AE">
        <w:rPr>
          <w:rStyle w:val="InhaltsverzeichnisZchn"/>
          <w:b w:val="0"/>
          <w:spacing w:val="0"/>
          <w:sz w:val="40"/>
          <w:szCs w:val="52"/>
        </w:rPr>
        <w:lastRenderedPageBreak/>
        <w:t>Inhaltsverzeichnis</w:t>
      </w:r>
    </w:p>
    <w:p w14:paraId="17CF836F" w14:textId="7743BBC7" w:rsidR="00F06779" w:rsidRDefault="0083127E">
      <w:pPr>
        <w:pStyle w:val="Verzeichnis1"/>
        <w:rPr>
          <w:rFonts w:asciiTheme="minorHAnsi" w:eastAsiaTheme="minorEastAsia" w:hAnsiTheme="minorHAnsi" w:cstheme="minorBidi"/>
          <w:noProof/>
          <w:sz w:val="22"/>
          <w:lang w:eastAsia="de-DE" w:bidi="ar-SA"/>
        </w:rPr>
      </w:pPr>
      <w:r w:rsidRPr="0083127E">
        <w:rPr>
          <w:color w:val="FF0000"/>
        </w:rPr>
        <w:fldChar w:fldCharType="begin"/>
      </w:r>
      <w:r w:rsidRPr="0083127E">
        <w:rPr>
          <w:color w:val="FF0000"/>
        </w:rPr>
        <w:instrText xml:space="preserve"> TOC \o "1-3" \h \z \u </w:instrText>
      </w:r>
      <w:r w:rsidRPr="0083127E">
        <w:rPr>
          <w:color w:val="FF0000"/>
        </w:rPr>
        <w:fldChar w:fldCharType="separate"/>
      </w:r>
      <w:hyperlink w:anchor="_Toc15026280" w:history="1">
        <w:r w:rsidR="00F06779" w:rsidRPr="00680E04">
          <w:rPr>
            <w:rStyle w:val="Hyperlink"/>
            <w:rFonts w:eastAsia="SimSun"/>
            <w:noProof/>
          </w:rPr>
          <w:t>1</w:t>
        </w:r>
        <w:r w:rsidR="00F06779">
          <w:rPr>
            <w:rFonts w:asciiTheme="minorHAnsi" w:eastAsiaTheme="minorEastAsia" w:hAnsiTheme="minorHAnsi" w:cstheme="minorBidi"/>
            <w:noProof/>
            <w:sz w:val="22"/>
            <w:lang w:eastAsia="de-DE" w:bidi="ar-SA"/>
          </w:rPr>
          <w:tab/>
        </w:r>
        <w:r w:rsidR="00F06779" w:rsidRPr="00680E04">
          <w:rPr>
            <w:rStyle w:val="Hyperlink"/>
            <w:rFonts w:eastAsia="SimSun"/>
            <w:noProof/>
          </w:rPr>
          <w:t>Zielstellung</w:t>
        </w:r>
        <w:r w:rsidR="00F06779">
          <w:rPr>
            <w:noProof/>
            <w:webHidden/>
          </w:rPr>
          <w:tab/>
        </w:r>
        <w:r w:rsidR="00F06779">
          <w:rPr>
            <w:noProof/>
            <w:webHidden/>
          </w:rPr>
          <w:fldChar w:fldCharType="begin"/>
        </w:r>
        <w:r w:rsidR="00F06779">
          <w:rPr>
            <w:noProof/>
            <w:webHidden/>
          </w:rPr>
          <w:instrText xml:space="preserve"> PAGEREF _Toc15026280 \h </w:instrText>
        </w:r>
        <w:r w:rsidR="00F06779">
          <w:rPr>
            <w:noProof/>
            <w:webHidden/>
          </w:rPr>
        </w:r>
        <w:r w:rsidR="00F06779">
          <w:rPr>
            <w:noProof/>
            <w:webHidden/>
          </w:rPr>
          <w:fldChar w:fldCharType="separate"/>
        </w:r>
        <w:r w:rsidR="00F00DC0">
          <w:rPr>
            <w:noProof/>
            <w:webHidden/>
          </w:rPr>
          <w:t>5</w:t>
        </w:r>
        <w:r w:rsidR="00F06779">
          <w:rPr>
            <w:noProof/>
            <w:webHidden/>
          </w:rPr>
          <w:fldChar w:fldCharType="end"/>
        </w:r>
      </w:hyperlink>
    </w:p>
    <w:p w14:paraId="0EF1F5DF" w14:textId="0E44BEB1" w:rsidR="00F06779" w:rsidRDefault="00BB1AF2">
      <w:pPr>
        <w:pStyle w:val="Verzeichnis1"/>
        <w:rPr>
          <w:rFonts w:asciiTheme="minorHAnsi" w:eastAsiaTheme="minorEastAsia" w:hAnsiTheme="minorHAnsi" w:cstheme="minorBidi"/>
          <w:noProof/>
          <w:sz w:val="22"/>
          <w:lang w:eastAsia="de-DE" w:bidi="ar-SA"/>
        </w:rPr>
      </w:pPr>
      <w:hyperlink w:anchor="_Toc15026281" w:history="1">
        <w:r w:rsidR="00F06779" w:rsidRPr="00680E04">
          <w:rPr>
            <w:rStyle w:val="Hyperlink"/>
            <w:rFonts w:eastAsia="SimSun"/>
            <w:noProof/>
          </w:rPr>
          <w:t>2</w:t>
        </w:r>
        <w:r w:rsidR="00F06779">
          <w:rPr>
            <w:rFonts w:asciiTheme="minorHAnsi" w:eastAsiaTheme="minorEastAsia" w:hAnsiTheme="minorHAnsi" w:cstheme="minorBidi"/>
            <w:noProof/>
            <w:sz w:val="22"/>
            <w:lang w:eastAsia="de-DE" w:bidi="ar-SA"/>
          </w:rPr>
          <w:tab/>
        </w:r>
        <w:r w:rsidR="00F06779" w:rsidRPr="00680E04">
          <w:rPr>
            <w:rStyle w:val="Hyperlink"/>
            <w:rFonts w:eastAsia="SimSun"/>
            <w:noProof/>
          </w:rPr>
          <w:t>Voraussetzung</w:t>
        </w:r>
        <w:r w:rsidR="00F06779">
          <w:rPr>
            <w:noProof/>
            <w:webHidden/>
          </w:rPr>
          <w:tab/>
        </w:r>
        <w:r w:rsidR="00F06779">
          <w:rPr>
            <w:noProof/>
            <w:webHidden/>
          </w:rPr>
          <w:fldChar w:fldCharType="begin"/>
        </w:r>
        <w:r w:rsidR="00F06779">
          <w:rPr>
            <w:noProof/>
            <w:webHidden/>
          </w:rPr>
          <w:instrText xml:space="preserve"> PAGEREF _Toc15026281 \h </w:instrText>
        </w:r>
        <w:r w:rsidR="00F06779">
          <w:rPr>
            <w:noProof/>
            <w:webHidden/>
          </w:rPr>
        </w:r>
        <w:r w:rsidR="00F06779">
          <w:rPr>
            <w:noProof/>
            <w:webHidden/>
          </w:rPr>
          <w:fldChar w:fldCharType="separate"/>
        </w:r>
        <w:r w:rsidR="00F00DC0">
          <w:rPr>
            <w:noProof/>
            <w:webHidden/>
          </w:rPr>
          <w:t>5</w:t>
        </w:r>
        <w:r w:rsidR="00F06779">
          <w:rPr>
            <w:noProof/>
            <w:webHidden/>
          </w:rPr>
          <w:fldChar w:fldCharType="end"/>
        </w:r>
      </w:hyperlink>
    </w:p>
    <w:p w14:paraId="7372167E" w14:textId="01F71D45" w:rsidR="00F06779" w:rsidRDefault="00BB1AF2">
      <w:pPr>
        <w:pStyle w:val="Verzeichnis1"/>
        <w:rPr>
          <w:rFonts w:asciiTheme="minorHAnsi" w:eastAsiaTheme="minorEastAsia" w:hAnsiTheme="minorHAnsi" w:cstheme="minorBidi"/>
          <w:noProof/>
          <w:sz w:val="22"/>
          <w:lang w:eastAsia="de-DE" w:bidi="ar-SA"/>
        </w:rPr>
      </w:pPr>
      <w:hyperlink w:anchor="_Toc15026282" w:history="1">
        <w:r w:rsidR="00F06779" w:rsidRPr="00680E04">
          <w:rPr>
            <w:rStyle w:val="Hyperlink"/>
            <w:rFonts w:eastAsia="SimSun"/>
            <w:noProof/>
          </w:rPr>
          <w:t>3</w:t>
        </w:r>
        <w:r w:rsidR="00F06779">
          <w:rPr>
            <w:rFonts w:asciiTheme="minorHAnsi" w:eastAsiaTheme="minorEastAsia" w:hAnsiTheme="minorHAnsi" w:cstheme="minorBidi"/>
            <w:noProof/>
            <w:sz w:val="22"/>
            <w:lang w:eastAsia="de-DE" w:bidi="ar-SA"/>
          </w:rPr>
          <w:tab/>
        </w:r>
        <w:r w:rsidR="00F06779" w:rsidRPr="00680E04">
          <w:rPr>
            <w:rStyle w:val="Hyperlink"/>
            <w:rFonts w:eastAsia="SimSun"/>
            <w:noProof/>
          </w:rPr>
          <w:t>Benötigte Hardware und Software</w:t>
        </w:r>
        <w:r w:rsidR="00F06779">
          <w:rPr>
            <w:noProof/>
            <w:webHidden/>
          </w:rPr>
          <w:tab/>
        </w:r>
        <w:r w:rsidR="00F06779">
          <w:rPr>
            <w:noProof/>
            <w:webHidden/>
          </w:rPr>
          <w:fldChar w:fldCharType="begin"/>
        </w:r>
        <w:r w:rsidR="00F06779">
          <w:rPr>
            <w:noProof/>
            <w:webHidden/>
          </w:rPr>
          <w:instrText xml:space="preserve"> PAGEREF _Toc15026282 \h </w:instrText>
        </w:r>
        <w:r w:rsidR="00F06779">
          <w:rPr>
            <w:noProof/>
            <w:webHidden/>
          </w:rPr>
        </w:r>
        <w:r w:rsidR="00F06779">
          <w:rPr>
            <w:noProof/>
            <w:webHidden/>
          </w:rPr>
          <w:fldChar w:fldCharType="separate"/>
        </w:r>
        <w:r w:rsidR="00F00DC0">
          <w:rPr>
            <w:noProof/>
            <w:webHidden/>
          </w:rPr>
          <w:t>6</w:t>
        </w:r>
        <w:r w:rsidR="00F06779">
          <w:rPr>
            <w:noProof/>
            <w:webHidden/>
          </w:rPr>
          <w:fldChar w:fldCharType="end"/>
        </w:r>
      </w:hyperlink>
    </w:p>
    <w:p w14:paraId="7AD5DF99" w14:textId="7C095190" w:rsidR="00F06779" w:rsidRDefault="00BB1AF2">
      <w:pPr>
        <w:pStyle w:val="Verzeichnis1"/>
        <w:rPr>
          <w:rFonts w:asciiTheme="minorHAnsi" w:eastAsiaTheme="minorEastAsia" w:hAnsiTheme="minorHAnsi" w:cstheme="minorBidi"/>
          <w:noProof/>
          <w:sz w:val="22"/>
          <w:lang w:eastAsia="de-DE" w:bidi="ar-SA"/>
        </w:rPr>
      </w:pPr>
      <w:hyperlink w:anchor="_Toc15026283" w:history="1">
        <w:r w:rsidR="00F06779" w:rsidRPr="00680E04">
          <w:rPr>
            <w:rStyle w:val="Hyperlink"/>
            <w:rFonts w:eastAsia="SimSun"/>
            <w:noProof/>
          </w:rPr>
          <w:t>4</w:t>
        </w:r>
        <w:r w:rsidR="00F06779">
          <w:rPr>
            <w:rFonts w:asciiTheme="minorHAnsi" w:eastAsiaTheme="minorEastAsia" w:hAnsiTheme="minorHAnsi" w:cstheme="minorBidi"/>
            <w:noProof/>
            <w:sz w:val="22"/>
            <w:lang w:eastAsia="de-DE" w:bidi="ar-SA"/>
          </w:rPr>
          <w:tab/>
        </w:r>
        <w:r w:rsidR="00F06779" w:rsidRPr="00680E04">
          <w:rPr>
            <w:rStyle w:val="Hyperlink"/>
            <w:rFonts w:eastAsia="SimSun"/>
            <w:noProof/>
          </w:rPr>
          <w:t>Theorie</w:t>
        </w:r>
        <w:r w:rsidR="00F06779">
          <w:rPr>
            <w:noProof/>
            <w:webHidden/>
          </w:rPr>
          <w:tab/>
        </w:r>
        <w:r w:rsidR="00F06779">
          <w:rPr>
            <w:noProof/>
            <w:webHidden/>
          </w:rPr>
          <w:fldChar w:fldCharType="begin"/>
        </w:r>
        <w:r w:rsidR="00F06779">
          <w:rPr>
            <w:noProof/>
            <w:webHidden/>
          </w:rPr>
          <w:instrText xml:space="preserve"> PAGEREF _Toc15026283 \h </w:instrText>
        </w:r>
        <w:r w:rsidR="00F06779">
          <w:rPr>
            <w:noProof/>
            <w:webHidden/>
          </w:rPr>
        </w:r>
        <w:r w:rsidR="00F06779">
          <w:rPr>
            <w:noProof/>
            <w:webHidden/>
          </w:rPr>
          <w:fldChar w:fldCharType="separate"/>
        </w:r>
        <w:r w:rsidR="00F00DC0">
          <w:rPr>
            <w:noProof/>
            <w:webHidden/>
          </w:rPr>
          <w:t>7</w:t>
        </w:r>
        <w:r w:rsidR="00F06779">
          <w:rPr>
            <w:noProof/>
            <w:webHidden/>
          </w:rPr>
          <w:fldChar w:fldCharType="end"/>
        </w:r>
      </w:hyperlink>
    </w:p>
    <w:p w14:paraId="79EFEC49" w14:textId="4D27502B" w:rsidR="00F06779" w:rsidRDefault="00BB1AF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284" w:history="1">
        <w:r w:rsidR="00F06779" w:rsidRPr="00680E04">
          <w:rPr>
            <w:rStyle w:val="Hyperlink"/>
            <w:rFonts w:eastAsia="SimSun"/>
            <w:noProof/>
          </w:rPr>
          <w:t>4.1</w:t>
        </w:r>
        <w:r w:rsidR="00F06779">
          <w:rPr>
            <w:rFonts w:asciiTheme="minorHAnsi" w:eastAsiaTheme="minorEastAsia" w:hAnsiTheme="minorHAnsi" w:cstheme="minorBidi"/>
            <w:noProof/>
            <w:sz w:val="22"/>
            <w:lang w:eastAsia="de-DE" w:bidi="ar-SA"/>
          </w:rPr>
          <w:tab/>
        </w:r>
        <w:r w:rsidR="00F06779" w:rsidRPr="00680E04">
          <w:rPr>
            <w:rStyle w:val="Hyperlink"/>
            <w:rFonts w:eastAsia="SimSun"/>
            <w:noProof/>
          </w:rPr>
          <w:t>Theorie in Kürze</w:t>
        </w:r>
        <w:r w:rsidR="00F06779">
          <w:rPr>
            <w:noProof/>
            <w:webHidden/>
          </w:rPr>
          <w:tab/>
        </w:r>
        <w:r w:rsidR="00F06779">
          <w:rPr>
            <w:noProof/>
            <w:webHidden/>
          </w:rPr>
          <w:fldChar w:fldCharType="begin"/>
        </w:r>
        <w:r w:rsidR="00F06779">
          <w:rPr>
            <w:noProof/>
            <w:webHidden/>
          </w:rPr>
          <w:instrText xml:space="preserve"> PAGEREF _Toc15026284 \h </w:instrText>
        </w:r>
        <w:r w:rsidR="00F06779">
          <w:rPr>
            <w:noProof/>
            <w:webHidden/>
          </w:rPr>
        </w:r>
        <w:r w:rsidR="00F06779">
          <w:rPr>
            <w:noProof/>
            <w:webHidden/>
          </w:rPr>
          <w:fldChar w:fldCharType="separate"/>
        </w:r>
        <w:r w:rsidR="00F00DC0">
          <w:rPr>
            <w:noProof/>
            <w:webHidden/>
          </w:rPr>
          <w:t>7</w:t>
        </w:r>
        <w:r w:rsidR="00F06779">
          <w:rPr>
            <w:noProof/>
            <w:webHidden/>
          </w:rPr>
          <w:fldChar w:fldCharType="end"/>
        </w:r>
      </w:hyperlink>
    </w:p>
    <w:p w14:paraId="0448A888" w14:textId="1B4CCBB8" w:rsidR="00F06779" w:rsidRDefault="00BB1AF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285" w:history="1">
        <w:r w:rsidR="00F06779" w:rsidRPr="00680E04">
          <w:rPr>
            <w:rStyle w:val="Hyperlink"/>
            <w:rFonts w:eastAsia="SimSun"/>
            <w:noProof/>
          </w:rPr>
          <w:t>4.2</w:t>
        </w:r>
        <w:r w:rsidR="00F06779">
          <w:rPr>
            <w:rFonts w:asciiTheme="minorHAnsi" w:eastAsiaTheme="minorEastAsia" w:hAnsiTheme="minorHAnsi" w:cstheme="minorBidi"/>
            <w:noProof/>
            <w:sz w:val="22"/>
            <w:lang w:eastAsia="de-DE" w:bidi="ar-SA"/>
          </w:rPr>
          <w:tab/>
        </w:r>
        <w:r w:rsidR="00F06779" w:rsidRPr="00680E04">
          <w:rPr>
            <w:rStyle w:val="Hyperlink"/>
            <w:rFonts w:eastAsia="SimSun"/>
            <w:noProof/>
          </w:rPr>
          <w:t>Prozessgrößen</w:t>
        </w:r>
        <w:r w:rsidR="00F06779">
          <w:rPr>
            <w:noProof/>
            <w:webHidden/>
          </w:rPr>
          <w:tab/>
        </w:r>
        <w:r w:rsidR="00F06779">
          <w:rPr>
            <w:noProof/>
            <w:webHidden/>
          </w:rPr>
          <w:fldChar w:fldCharType="begin"/>
        </w:r>
        <w:r w:rsidR="00F06779">
          <w:rPr>
            <w:noProof/>
            <w:webHidden/>
          </w:rPr>
          <w:instrText xml:space="preserve"> PAGEREF _Toc15026285 \h </w:instrText>
        </w:r>
        <w:r w:rsidR="00F06779">
          <w:rPr>
            <w:noProof/>
            <w:webHidden/>
          </w:rPr>
        </w:r>
        <w:r w:rsidR="00F06779">
          <w:rPr>
            <w:noProof/>
            <w:webHidden/>
          </w:rPr>
          <w:fldChar w:fldCharType="separate"/>
        </w:r>
        <w:r w:rsidR="00F00DC0">
          <w:rPr>
            <w:noProof/>
            <w:webHidden/>
          </w:rPr>
          <w:t>8</w:t>
        </w:r>
        <w:r w:rsidR="00F06779">
          <w:rPr>
            <w:noProof/>
            <w:webHidden/>
          </w:rPr>
          <w:fldChar w:fldCharType="end"/>
        </w:r>
      </w:hyperlink>
    </w:p>
    <w:p w14:paraId="72760E31" w14:textId="0AA1DCF2" w:rsidR="00F06779" w:rsidRDefault="00BB1AF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286" w:history="1">
        <w:r w:rsidR="00F06779" w:rsidRPr="00680E04">
          <w:rPr>
            <w:rStyle w:val="Hyperlink"/>
            <w:rFonts w:eastAsia="SimSun"/>
            <w:noProof/>
          </w:rPr>
          <w:t>4.3</w:t>
        </w:r>
        <w:r w:rsidR="00F06779">
          <w:rPr>
            <w:rFonts w:asciiTheme="minorHAnsi" w:eastAsiaTheme="minorEastAsia" w:hAnsiTheme="minorHAnsi" w:cstheme="minorBidi"/>
            <w:noProof/>
            <w:sz w:val="22"/>
            <w:lang w:eastAsia="de-DE" w:bidi="ar-SA"/>
          </w:rPr>
          <w:tab/>
        </w:r>
        <w:r w:rsidR="00F06779" w:rsidRPr="00680E04">
          <w:rPr>
            <w:rStyle w:val="Hyperlink"/>
            <w:rFonts w:eastAsia="SimSun"/>
            <w:noProof/>
          </w:rPr>
          <w:t>Anlagensicherung</w:t>
        </w:r>
        <w:r w:rsidR="00F06779">
          <w:rPr>
            <w:noProof/>
            <w:webHidden/>
          </w:rPr>
          <w:tab/>
        </w:r>
        <w:r w:rsidR="00F06779">
          <w:rPr>
            <w:noProof/>
            <w:webHidden/>
          </w:rPr>
          <w:fldChar w:fldCharType="begin"/>
        </w:r>
        <w:r w:rsidR="00F06779">
          <w:rPr>
            <w:noProof/>
            <w:webHidden/>
          </w:rPr>
          <w:instrText xml:space="preserve"> PAGEREF _Toc15026286 \h </w:instrText>
        </w:r>
        <w:r w:rsidR="00F06779">
          <w:rPr>
            <w:noProof/>
            <w:webHidden/>
          </w:rPr>
        </w:r>
        <w:r w:rsidR="00F06779">
          <w:rPr>
            <w:noProof/>
            <w:webHidden/>
          </w:rPr>
          <w:fldChar w:fldCharType="separate"/>
        </w:r>
        <w:r w:rsidR="00F00DC0">
          <w:rPr>
            <w:noProof/>
            <w:webHidden/>
          </w:rPr>
          <w:t>8</w:t>
        </w:r>
        <w:r w:rsidR="00F06779">
          <w:rPr>
            <w:noProof/>
            <w:webHidden/>
          </w:rPr>
          <w:fldChar w:fldCharType="end"/>
        </w:r>
      </w:hyperlink>
    </w:p>
    <w:p w14:paraId="360B751F" w14:textId="3DA6BE47" w:rsidR="00F06779" w:rsidRDefault="00BB1AF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287" w:history="1">
        <w:r w:rsidR="00F06779" w:rsidRPr="00680E04">
          <w:rPr>
            <w:rStyle w:val="Hyperlink"/>
            <w:rFonts w:eastAsia="SimSun"/>
            <w:noProof/>
          </w:rPr>
          <w:t>4.4</w:t>
        </w:r>
        <w:r w:rsidR="00F06779">
          <w:rPr>
            <w:rFonts w:asciiTheme="minorHAnsi" w:eastAsiaTheme="minorEastAsia" w:hAnsiTheme="minorHAnsi" w:cstheme="minorBidi"/>
            <w:noProof/>
            <w:sz w:val="22"/>
            <w:lang w:eastAsia="de-DE" w:bidi="ar-SA"/>
          </w:rPr>
          <w:tab/>
        </w:r>
        <w:r w:rsidR="00F06779" w:rsidRPr="00680E04">
          <w:rPr>
            <w:rStyle w:val="Hyperlink"/>
            <w:rFonts w:eastAsia="SimSun"/>
            <w:noProof/>
          </w:rPr>
          <w:t>Anlagensicherung mit den Mitteln der Prozessleittechnik</w:t>
        </w:r>
        <w:r w:rsidR="00F06779">
          <w:rPr>
            <w:noProof/>
            <w:webHidden/>
          </w:rPr>
          <w:tab/>
        </w:r>
        <w:r w:rsidR="00F06779">
          <w:rPr>
            <w:noProof/>
            <w:webHidden/>
          </w:rPr>
          <w:fldChar w:fldCharType="begin"/>
        </w:r>
        <w:r w:rsidR="00F06779">
          <w:rPr>
            <w:noProof/>
            <w:webHidden/>
          </w:rPr>
          <w:instrText xml:space="preserve"> PAGEREF _Toc15026287 \h </w:instrText>
        </w:r>
        <w:r w:rsidR="00F06779">
          <w:rPr>
            <w:noProof/>
            <w:webHidden/>
          </w:rPr>
        </w:r>
        <w:r w:rsidR="00F06779">
          <w:rPr>
            <w:noProof/>
            <w:webHidden/>
          </w:rPr>
          <w:fldChar w:fldCharType="separate"/>
        </w:r>
        <w:r w:rsidR="00F00DC0">
          <w:rPr>
            <w:noProof/>
            <w:webHidden/>
          </w:rPr>
          <w:t>10</w:t>
        </w:r>
        <w:r w:rsidR="00F06779">
          <w:rPr>
            <w:noProof/>
            <w:webHidden/>
          </w:rPr>
          <w:fldChar w:fldCharType="end"/>
        </w:r>
      </w:hyperlink>
    </w:p>
    <w:p w14:paraId="709901E5" w14:textId="3002D6D7" w:rsidR="00F06779" w:rsidRDefault="00BB1AF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288" w:history="1">
        <w:r w:rsidR="00F06779" w:rsidRPr="00680E04">
          <w:rPr>
            <w:rStyle w:val="Hyperlink"/>
            <w:rFonts w:eastAsia="SimSun"/>
            <w:noProof/>
          </w:rPr>
          <w:t>4.5</w:t>
        </w:r>
        <w:r w:rsidR="00F06779">
          <w:rPr>
            <w:rFonts w:asciiTheme="minorHAnsi" w:eastAsiaTheme="minorEastAsia" w:hAnsiTheme="minorHAnsi" w:cstheme="minorBidi"/>
            <w:noProof/>
            <w:sz w:val="22"/>
            <w:lang w:eastAsia="de-DE" w:bidi="ar-SA"/>
          </w:rPr>
          <w:tab/>
        </w:r>
        <w:r w:rsidR="00F06779" w:rsidRPr="00680E04">
          <w:rPr>
            <w:rStyle w:val="Hyperlink"/>
            <w:rFonts w:eastAsia="Calibri"/>
            <w:noProof/>
            <w:lang w:eastAsia="de-DE"/>
          </w:rPr>
          <w:t>Standardbeschaltungen für die Anlagensicherung</w:t>
        </w:r>
        <w:r w:rsidR="00F06779">
          <w:rPr>
            <w:noProof/>
            <w:webHidden/>
          </w:rPr>
          <w:tab/>
        </w:r>
        <w:r w:rsidR="00F06779">
          <w:rPr>
            <w:noProof/>
            <w:webHidden/>
          </w:rPr>
          <w:fldChar w:fldCharType="begin"/>
        </w:r>
        <w:r w:rsidR="00F06779">
          <w:rPr>
            <w:noProof/>
            <w:webHidden/>
          </w:rPr>
          <w:instrText xml:space="preserve"> PAGEREF _Toc15026288 \h </w:instrText>
        </w:r>
        <w:r w:rsidR="00F06779">
          <w:rPr>
            <w:noProof/>
            <w:webHidden/>
          </w:rPr>
        </w:r>
        <w:r w:rsidR="00F06779">
          <w:rPr>
            <w:noProof/>
            <w:webHidden/>
          </w:rPr>
          <w:fldChar w:fldCharType="separate"/>
        </w:r>
        <w:r w:rsidR="00F00DC0">
          <w:rPr>
            <w:noProof/>
            <w:webHidden/>
          </w:rPr>
          <w:t>11</w:t>
        </w:r>
        <w:r w:rsidR="00F06779">
          <w:rPr>
            <w:noProof/>
            <w:webHidden/>
          </w:rPr>
          <w:fldChar w:fldCharType="end"/>
        </w:r>
      </w:hyperlink>
    </w:p>
    <w:p w14:paraId="38EAB404" w14:textId="1D432020" w:rsidR="00F06779" w:rsidRDefault="00BB1AF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289" w:history="1">
        <w:r w:rsidR="00F06779" w:rsidRPr="00680E04">
          <w:rPr>
            <w:rStyle w:val="Hyperlink"/>
            <w:rFonts w:eastAsia="SimSun"/>
            <w:noProof/>
          </w:rPr>
          <w:t>4.6</w:t>
        </w:r>
        <w:r w:rsidR="00F06779">
          <w:rPr>
            <w:rFonts w:asciiTheme="minorHAnsi" w:eastAsiaTheme="minorEastAsia" w:hAnsiTheme="minorHAnsi" w:cstheme="minorBidi"/>
            <w:noProof/>
            <w:sz w:val="22"/>
            <w:lang w:eastAsia="de-DE" w:bidi="ar-SA"/>
          </w:rPr>
          <w:tab/>
        </w:r>
        <w:r w:rsidR="00F06779" w:rsidRPr="00680E04">
          <w:rPr>
            <w:rStyle w:val="Hyperlink"/>
            <w:rFonts w:eastAsia="SimSun"/>
            <w:noProof/>
          </w:rPr>
          <w:t>Literatur</w:t>
        </w:r>
        <w:r w:rsidR="00F06779">
          <w:rPr>
            <w:noProof/>
            <w:webHidden/>
          </w:rPr>
          <w:tab/>
        </w:r>
        <w:r w:rsidR="00F06779">
          <w:rPr>
            <w:noProof/>
            <w:webHidden/>
          </w:rPr>
          <w:fldChar w:fldCharType="begin"/>
        </w:r>
        <w:r w:rsidR="00F06779">
          <w:rPr>
            <w:noProof/>
            <w:webHidden/>
          </w:rPr>
          <w:instrText xml:space="preserve"> PAGEREF _Toc15026289 \h </w:instrText>
        </w:r>
        <w:r w:rsidR="00F06779">
          <w:rPr>
            <w:noProof/>
            <w:webHidden/>
          </w:rPr>
        </w:r>
        <w:r w:rsidR="00F06779">
          <w:rPr>
            <w:noProof/>
            <w:webHidden/>
          </w:rPr>
          <w:fldChar w:fldCharType="separate"/>
        </w:r>
        <w:r w:rsidR="00F00DC0">
          <w:rPr>
            <w:noProof/>
            <w:webHidden/>
          </w:rPr>
          <w:t>16</w:t>
        </w:r>
        <w:r w:rsidR="00F06779">
          <w:rPr>
            <w:noProof/>
            <w:webHidden/>
          </w:rPr>
          <w:fldChar w:fldCharType="end"/>
        </w:r>
      </w:hyperlink>
    </w:p>
    <w:p w14:paraId="1F08C0D1" w14:textId="74B3566C" w:rsidR="00F06779" w:rsidRDefault="00BB1AF2">
      <w:pPr>
        <w:pStyle w:val="Verzeichnis1"/>
        <w:rPr>
          <w:rFonts w:asciiTheme="minorHAnsi" w:eastAsiaTheme="minorEastAsia" w:hAnsiTheme="minorHAnsi" w:cstheme="minorBidi"/>
          <w:noProof/>
          <w:sz w:val="22"/>
          <w:lang w:eastAsia="de-DE" w:bidi="ar-SA"/>
        </w:rPr>
      </w:pPr>
      <w:hyperlink w:anchor="_Toc15026290" w:history="1">
        <w:r w:rsidR="00F06779" w:rsidRPr="00680E04">
          <w:rPr>
            <w:rStyle w:val="Hyperlink"/>
            <w:rFonts w:eastAsia="SimSun"/>
            <w:noProof/>
          </w:rPr>
          <w:t>5</w:t>
        </w:r>
        <w:r w:rsidR="00F06779">
          <w:rPr>
            <w:rFonts w:asciiTheme="minorHAnsi" w:eastAsiaTheme="minorEastAsia" w:hAnsiTheme="minorHAnsi" w:cstheme="minorBidi"/>
            <w:noProof/>
            <w:sz w:val="22"/>
            <w:lang w:eastAsia="de-DE" w:bidi="ar-SA"/>
          </w:rPr>
          <w:tab/>
        </w:r>
        <w:r w:rsidR="00F06779" w:rsidRPr="00680E04">
          <w:rPr>
            <w:rStyle w:val="Hyperlink"/>
            <w:rFonts w:eastAsia="SimSun"/>
            <w:noProof/>
          </w:rPr>
          <w:t>Aufgabenstellung</w:t>
        </w:r>
        <w:r w:rsidR="00F06779">
          <w:rPr>
            <w:noProof/>
            <w:webHidden/>
          </w:rPr>
          <w:tab/>
        </w:r>
        <w:r w:rsidR="00F06779">
          <w:rPr>
            <w:noProof/>
            <w:webHidden/>
          </w:rPr>
          <w:fldChar w:fldCharType="begin"/>
        </w:r>
        <w:r w:rsidR="00F06779">
          <w:rPr>
            <w:noProof/>
            <w:webHidden/>
          </w:rPr>
          <w:instrText xml:space="preserve"> PAGEREF _Toc15026290 \h </w:instrText>
        </w:r>
        <w:r w:rsidR="00F06779">
          <w:rPr>
            <w:noProof/>
            <w:webHidden/>
          </w:rPr>
        </w:r>
        <w:r w:rsidR="00F06779">
          <w:rPr>
            <w:noProof/>
            <w:webHidden/>
          </w:rPr>
          <w:fldChar w:fldCharType="separate"/>
        </w:r>
        <w:r w:rsidR="00F00DC0">
          <w:rPr>
            <w:noProof/>
            <w:webHidden/>
          </w:rPr>
          <w:t>17</w:t>
        </w:r>
        <w:r w:rsidR="00F06779">
          <w:rPr>
            <w:noProof/>
            <w:webHidden/>
          </w:rPr>
          <w:fldChar w:fldCharType="end"/>
        </w:r>
      </w:hyperlink>
    </w:p>
    <w:p w14:paraId="2DD9D0B8" w14:textId="77329F25" w:rsidR="00F06779" w:rsidRDefault="00BB1AF2">
      <w:pPr>
        <w:pStyle w:val="Verzeichnis1"/>
        <w:rPr>
          <w:rFonts w:asciiTheme="minorHAnsi" w:eastAsiaTheme="minorEastAsia" w:hAnsiTheme="minorHAnsi" w:cstheme="minorBidi"/>
          <w:noProof/>
          <w:sz w:val="22"/>
          <w:lang w:eastAsia="de-DE" w:bidi="ar-SA"/>
        </w:rPr>
      </w:pPr>
      <w:hyperlink w:anchor="_Toc15026291" w:history="1">
        <w:r w:rsidR="00F06779" w:rsidRPr="00680E04">
          <w:rPr>
            <w:rStyle w:val="Hyperlink"/>
            <w:rFonts w:eastAsia="SimSun"/>
            <w:noProof/>
          </w:rPr>
          <w:t>6</w:t>
        </w:r>
        <w:r w:rsidR="00F06779">
          <w:rPr>
            <w:rFonts w:asciiTheme="minorHAnsi" w:eastAsiaTheme="minorEastAsia" w:hAnsiTheme="minorHAnsi" w:cstheme="minorBidi"/>
            <w:noProof/>
            <w:sz w:val="22"/>
            <w:lang w:eastAsia="de-DE" w:bidi="ar-SA"/>
          </w:rPr>
          <w:tab/>
        </w:r>
        <w:r w:rsidR="00F06779" w:rsidRPr="00680E04">
          <w:rPr>
            <w:rStyle w:val="Hyperlink"/>
            <w:rFonts w:eastAsia="SimSun"/>
            <w:noProof/>
          </w:rPr>
          <w:t>Planung</w:t>
        </w:r>
        <w:r w:rsidR="00F06779">
          <w:rPr>
            <w:noProof/>
            <w:webHidden/>
          </w:rPr>
          <w:tab/>
        </w:r>
        <w:r w:rsidR="00F06779">
          <w:rPr>
            <w:noProof/>
            <w:webHidden/>
          </w:rPr>
          <w:fldChar w:fldCharType="begin"/>
        </w:r>
        <w:r w:rsidR="00F06779">
          <w:rPr>
            <w:noProof/>
            <w:webHidden/>
          </w:rPr>
          <w:instrText xml:space="preserve"> PAGEREF _Toc15026291 \h </w:instrText>
        </w:r>
        <w:r w:rsidR="00F06779">
          <w:rPr>
            <w:noProof/>
            <w:webHidden/>
          </w:rPr>
        </w:r>
        <w:r w:rsidR="00F06779">
          <w:rPr>
            <w:noProof/>
            <w:webHidden/>
          </w:rPr>
          <w:fldChar w:fldCharType="separate"/>
        </w:r>
        <w:r w:rsidR="00F00DC0">
          <w:rPr>
            <w:noProof/>
            <w:webHidden/>
          </w:rPr>
          <w:t>18</w:t>
        </w:r>
        <w:r w:rsidR="00F06779">
          <w:rPr>
            <w:noProof/>
            <w:webHidden/>
          </w:rPr>
          <w:fldChar w:fldCharType="end"/>
        </w:r>
      </w:hyperlink>
    </w:p>
    <w:p w14:paraId="1828DE90" w14:textId="45A66425" w:rsidR="00F06779" w:rsidRDefault="00BB1AF2">
      <w:pPr>
        <w:pStyle w:val="Verzeichnis1"/>
        <w:rPr>
          <w:rFonts w:asciiTheme="minorHAnsi" w:eastAsiaTheme="minorEastAsia" w:hAnsiTheme="minorHAnsi" w:cstheme="minorBidi"/>
          <w:noProof/>
          <w:sz w:val="22"/>
          <w:lang w:eastAsia="de-DE" w:bidi="ar-SA"/>
        </w:rPr>
      </w:pPr>
      <w:hyperlink w:anchor="_Toc15026292" w:history="1">
        <w:r w:rsidR="00F06779" w:rsidRPr="00680E04">
          <w:rPr>
            <w:rStyle w:val="Hyperlink"/>
            <w:rFonts w:eastAsia="SimSun"/>
            <w:noProof/>
          </w:rPr>
          <w:t>7</w:t>
        </w:r>
        <w:r w:rsidR="00F06779">
          <w:rPr>
            <w:rFonts w:asciiTheme="minorHAnsi" w:eastAsiaTheme="minorEastAsia" w:hAnsiTheme="minorHAnsi" w:cstheme="minorBidi"/>
            <w:noProof/>
            <w:sz w:val="22"/>
            <w:lang w:eastAsia="de-DE" w:bidi="ar-SA"/>
          </w:rPr>
          <w:tab/>
        </w:r>
        <w:r w:rsidR="00F06779" w:rsidRPr="00680E04">
          <w:rPr>
            <w:rStyle w:val="Hyperlink"/>
            <w:rFonts w:eastAsia="SimSun"/>
            <w:noProof/>
          </w:rPr>
          <w:t>Lernziel</w:t>
        </w:r>
        <w:r w:rsidR="00F06779">
          <w:rPr>
            <w:noProof/>
            <w:webHidden/>
          </w:rPr>
          <w:tab/>
        </w:r>
        <w:r w:rsidR="00F06779">
          <w:rPr>
            <w:noProof/>
            <w:webHidden/>
          </w:rPr>
          <w:fldChar w:fldCharType="begin"/>
        </w:r>
        <w:r w:rsidR="00F06779">
          <w:rPr>
            <w:noProof/>
            <w:webHidden/>
          </w:rPr>
          <w:instrText xml:space="preserve"> PAGEREF _Toc15026292 \h </w:instrText>
        </w:r>
        <w:r w:rsidR="00F06779">
          <w:rPr>
            <w:noProof/>
            <w:webHidden/>
          </w:rPr>
        </w:r>
        <w:r w:rsidR="00F06779">
          <w:rPr>
            <w:noProof/>
            <w:webHidden/>
          </w:rPr>
          <w:fldChar w:fldCharType="separate"/>
        </w:r>
        <w:r w:rsidR="00F00DC0">
          <w:rPr>
            <w:noProof/>
            <w:webHidden/>
          </w:rPr>
          <w:t>19</w:t>
        </w:r>
        <w:r w:rsidR="00F06779">
          <w:rPr>
            <w:noProof/>
            <w:webHidden/>
          </w:rPr>
          <w:fldChar w:fldCharType="end"/>
        </w:r>
      </w:hyperlink>
    </w:p>
    <w:p w14:paraId="72EF0B3B" w14:textId="4D59E68E" w:rsidR="00F06779" w:rsidRDefault="00BB1AF2">
      <w:pPr>
        <w:pStyle w:val="Verzeichnis1"/>
        <w:rPr>
          <w:rFonts w:asciiTheme="minorHAnsi" w:eastAsiaTheme="minorEastAsia" w:hAnsiTheme="minorHAnsi" w:cstheme="minorBidi"/>
          <w:noProof/>
          <w:sz w:val="22"/>
          <w:lang w:eastAsia="de-DE" w:bidi="ar-SA"/>
        </w:rPr>
      </w:pPr>
      <w:hyperlink w:anchor="_Toc15026293" w:history="1">
        <w:r w:rsidR="00F06779" w:rsidRPr="00680E04">
          <w:rPr>
            <w:rStyle w:val="Hyperlink"/>
            <w:rFonts w:eastAsia="SimSun"/>
            <w:noProof/>
          </w:rPr>
          <w:t>8</w:t>
        </w:r>
        <w:r w:rsidR="00F06779">
          <w:rPr>
            <w:rFonts w:asciiTheme="minorHAnsi" w:eastAsiaTheme="minorEastAsia" w:hAnsiTheme="minorHAnsi" w:cstheme="minorBidi"/>
            <w:noProof/>
            <w:sz w:val="22"/>
            <w:lang w:eastAsia="de-DE" w:bidi="ar-SA"/>
          </w:rPr>
          <w:tab/>
        </w:r>
        <w:r w:rsidR="00F06779" w:rsidRPr="00680E04">
          <w:rPr>
            <w:rStyle w:val="Hyperlink"/>
            <w:rFonts w:eastAsia="SimSun"/>
            <w:noProof/>
          </w:rPr>
          <w:t>Strukturierte Schritt-für-Schritt-Anleitung</w:t>
        </w:r>
        <w:r w:rsidR="00F06779">
          <w:rPr>
            <w:noProof/>
            <w:webHidden/>
          </w:rPr>
          <w:tab/>
        </w:r>
        <w:r w:rsidR="00F06779">
          <w:rPr>
            <w:noProof/>
            <w:webHidden/>
          </w:rPr>
          <w:fldChar w:fldCharType="begin"/>
        </w:r>
        <w:r w:rsidR="00F06779">
          <w:rPr>
            <w:noProof/>
            <w:webHidden/>
          </w:rPr>
          <w:instrText xml:space="preserve"> PAGEREF _Toc15026293 \h </w:instrText>
        </w:r>
        <w:r w:rsidR="00F06779">
          <w:rPr>
            <w:noProof/>
            <w:webHidden/>
          </w:rPr>
        </w:r>
        <w:r w:rsidR="00F06779">
          <w:rPr>
            <w:noProof/>
            <w:webHidden/>
          </w:rPr>
          <w:fldChar w:fldCharType="separate"/>
        </w:r>
        <w:r w:rsidR="00F00DC0">
          <w:rPr>
            <w:noProof/>
            <w:webHidden/>
          </w:rPr>
          <w:t>20</w:t>
        </w:r>
        <w:r w:rsidR="00F06779">
          <w:rPr>
            <w:noProof/>
            <w:webHidden/>
          </w:rPr>
          <w:fldChar w:fldCharType="end"/>
        </w:r>
      </w:hyperlink>
    </w:p>
    <w:p w14:paraId="578EDD3A" w14:textId="3C0077F1" w:rsidR="00F06779" w:rsidRDefault="00BB1AF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294" w:history="1">
        <w:r w:rsidR="00F06779" w:rsidRPr="00680E04">
          <w:rPr>
            <w:rStyle w:val="Hyperlink"/>
            <w:rFonts w:eastAsia="SimSun"/>
            <w:noProof/>
          </w:rPr>
          <w:t>8.1</w:t>
        </w:r>
        <w:r w:rsidR="00F06779">
          <w:rPr>
            <w:rFonts w:asciiTheme="minorHAnsi" w:eastAsiaTheme="minorEastAsia" w:hAnsiTheme="minorHAnsi" w:cstheme="minorBidi"/>
            <w:noProof/>
            <w:sz w:val="22"/>
            <w:lang w:eastAsia="de-DE" w:bidi="ar-SA"/>
          </w:rPr>
          <w:tab/>
        </w:r>
        <w:r w:rsidR="00F06779" w:rsidRPr="00680E04">
          <w:rPr>
            <w:rStyle w:val="Hyperlink"/>
            <w:rFonts w:eastAsia="SimSun"/>
            <w:noProof/>
          </w:rPr>
          <w:t>Anlegen der Handbedienung A1T2H011</w:t>
        </w:r>
        <w:r w:rsidR="00F06779">
          <w:rPr>
            <w:noProof/>
            <w:webHidden/>
          </w:rPr>
          <w:tab/>
        </w:r>
        <w:r w:rsidR="00F06779">
          <w:rPr>
            <w:noProof/>
            <w:webHidden/>
          </w:rPr>
          <w:fldChar w:fldCharType="begin"/>
        </w:r>
        <w:r w:rsidR="00F06779">
          <w:rPr>
            <w:noProof/>
            <w:webHidden/>
          </w:rPr>
          <w:instrText xml:space="preserve"> PAGEREF _Toc15026294 \h </w:instrText>
        </w:r>
        <w:r w:rsidR="00F06779">
          <w:rPr>
            <w:noProof/>
            <w:webHidden/>
          </w:rPr>
        </w:r>
        <w:r w:rsidR="00F06779">
          <w:rPr>
            <w:noProof/>
            <w:webHidden/>
          </w:rPr>
          <w:fldChar w:fldCharType="separate"/>
        </w:r>
        <w:r w:rsidR="00F00DC0">
          <w:rPr>
            <w:noProof/>
            <w:webHidden/>
          </w:rPr>
          <w:t>20</w:t>
        </w:r>
        <w:r w:rsidR="00F06779">
          <w:rPr>
            <w:noProof/>
            <w:webHidden/>
          </w:rPr>
          <w:fldChar w:fldCharType="end"/>
        </w:r>
      </w:hyperlink>
    </w:p>
    <w:p w14:paraId="1EC9F195" w14:textId="7E187460" w:rsidR="00F06779" w:rsidRDefault="00BB1AF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295" w:history="1">
        <w:r w:rsidR="00F06779" w:rsidRPr="00680E04">
          <w:rPr>
            <w:rStyle w:val="Hyperlink"/>
            <w:rFonts w:eastAsia="SimSun"/>
            <w:noProof/>
          </w:rPr>
          <w:t>8.2</w:t>
        </w:r>
        <w:r w:rsidR="00F06779">
          <w:rPr>
            <w:rFonts w:asciiTheme="minorHAnsi" w:eastAsiaTheme="minorEastAsia" w:hAnsiTheme="minorHAnsi" w:cstheme="minorBidi"/>
            <w:noProof/>
            <w:sz w:val="22"/>
            <w:lang w:eastAsia="de-DE" w:bidi="ar-SA"/>
          </w:rPr>
          <w:tab/>
        </w:r>
        <w:r w:rsidR="00F06779" w:rsidRPr="00680E04">
          <w:rPr>
            <w:rStyle w:val="Hyperlink"/>
            <w:rFonts w:eastAsia="SimSun"/>
            <w:noProof/>
          </w:rPr>
          <w:t>Verriegelungen der Pumpe A1T2S003</w:t>
        </w:r>
        <w:r w:rsidR="00F06779">
          <w:rPr>
            <w:noProof/>
            <w:webHidden/>
          </w:rPr>
          <w:tab/>
        </w:r>
        <w:r w:rsidR="00F06779">
          <w:rPr>
            <w:noProof/>
            <w:webHidden/>
          </w:rPr>
          <w:fldChar w:fldCharType="begin"/>
        </w:r>
        <w:r w:rsidR="00F06779">
          <w:rPr>
            <w:noProof/>
            <w:webHidden/>
          </w:rPr>
          <w:instrText xml:space="preserve"> PAGEREF _Toc15026295 \h </w:instrText>
        </w:r>
        <w:r w:rsidR="00F06779">
          <w:rPr>
            <w:noProof/>
            <w:webHidden/>
          </w:rPr>
        </w:r>
        <w:r w:rsidR="00F06779">
          <w:rPr>
            <w:noProof/>
            <w:webHidden/>
          </w:rPr>
          <w:fldChar w:fldCharType="separate"/>
        </w:r>
        <w:r w:rsidR="00F00DC0">
          <w:rPr>
            <w:noProof/>
            <w:webHidden/>
          </w:rPr>
          <w:t>37</w:t>
        </w:r>
        <w:r w:rsidR="00F06779">
          <w:rPr>
            <w:noProof/>
            <w:webHidden/>
          </w:rPr>
          <w:fldChar w:fldCharType="end"/>
        </w:r>
      </w:hyperlink>
    </w:p>
    <w:p w14:paraId="4445B01A" w14:textId="1F74DD0D" w:rsidR="00F06779" w:rsidRDefault="00BB1AF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296" w:history="1">
        <w:r w:rsidR="00F06779" w:rsidRPr="00680E04">
          <w:rPr>
            <w:rStyle w:val="Hyperlink"/>
            <w:rFonts w:eastAsia="SimSun"/>
            <w:noProof/>
          </w:rPr>
          <w:t>8.3</w:t>
        </w:r>
        <w:r w:rsidR="00F06779">
          <w:rPr>
            <w:rFonts w:asciiTheme="minorHAnsi" w:eastAsiaTheme="minorEastAsia" w:hAnsiTheme="minorHAnsi" w:cstheme="minorBidi"/>
            <w:noProof/>
            <w:sz w:val="22"/>
            <w:lang w:eastAsia="de-DE" w:bidi="ar-SA"/>
          </w:rPr>
          <w:tab/>
        </w:r>
        <w:r w:rsidR="00F06779" w:rsidRPr="00680E04">
          <w:rPr>
            <w:rStyle w:val="Hyperlink"/>
            <w:rFonts w:eastAsia="SimSun"/>
            <w:noProof/>
          </w:rPr>
          <w:t>Handbedienung von Pumpe A1T2S003 und Ventil A1T3X001</w:t>
        </w:r>
        <w:r w:rsidR="00F06779">
          <w:rPr>
            <w:noProof/>
            <w:webHidden/>
          </w:rPr>
          <w:tab/>
        </w:r>
        <w:r w:rsidR="00F06779">
          <w:rPr>
            <w:noProof/>
            <w:webHidden/>
          </w:rPr>
          <w:fldChar w:fldCharType="begin"/>
        </w:r>
        <w:r w:rsidR="00F06779">
          <w:rPr>
            <w:noProof/>
            <w:webHidden/>
          </w:rPr>
          <w:instrText xml:space="preserve"> PAGEREF _Toc15026296 \h </w:instrText>
        </w:r>
        <w:r w:rsidR="00F06779">
          <w:rPr>
            <w:noProof/>
            <w:webHidden/>
          </w:rPr>
        </w:r>
        <w:r w:rsidR="00F06779">
          <w:rPr>
            <w:noProof/>
            <w:webHidden/>
          </w:rPr>
          <w:fldChar w:fldCharType="separate"/>
        </w:r>
        <w:r w:rsidR="00F00DC0">
          <w:rPr>
            <w:noProof/>
            <w:webHidden/>
          </w:rPr>
          <w:t>45</w:t>
        </w:r>
        <w:r w:rsidR="00F06779">
          <w:rPr>
            <w:noProof/>
            <w:webHidden/>
          </w:rPr>
          <w:fldChar w:fldCharType="end"/>
        </w:r>
      </w:hyperlink>
    </w:p>
    <w:p w14:paraId="4081C085" w14:textId="79206742" w:rsidR="00F06779" w:rsidRDefault="00BB1AF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297" w:history="1">
        <w:r w:rsidR="00F06779" w:rsidRPr="00680E04">
          <w:rPr>
            <w:rStyle w:val="Hyperlink"/>
            <w:rFonts w:eastAsia="SimSun"/>
            <w:noProof/>
          </w:rPr>
          <w:t>8.4</w:t>
        </w:r>
        <w:r w:rsidR="00F06779">
          <w:rPr>
            <w:rFonts w:asciiTheme="minorHAnsi" w:eastAsiaTheme="minorEastAsia" w:hAnsiTheme="minorHAnsi" w:cstheme="minorBidi"/>
            <w:noProof/>
            <w:sz w:val="22"/>
            <w:lang w:eastAsia="de-DE" w:bidi="ar-SA"/>
          </w:rPr>
          <w:tab/>
        </w:r>
        <w:r w:rsidR="00F06779" w:rsidRPr="00680E04">
          <w:rPr>
            <w:rStyle w:val="Hyperlink"/>
            <w:rFonts w:eastAsia="SimSun"/>
            <w:noProof/>
          </w:rPr>
          <w:t>Ablaufreihenfolge optimieren</w:t>
        </w:r>
        <w:r w:rsidR="00F06779">
          <w:rPr>
            <w:noProof/>
            <w:webHidden/>
          </w:rPr>
          <w:tab/>
        </w:r>
        <w:r w:rsidR="00F06779">
          <w:rPr>
            <w:noProof/>
            <w:webHidden/>
          </w:rPr>
          <w:fldChar w:fldCharType="begin"/>
        </w:r>
        <w:r w:rsidR="00F06779">
          <w:rPr>
            <w:noProof/>
            <w:webHidden/>
          </w:rPr>
          <w:instrText xml:space="preserve"> PAGEREF _Toc15026297 \h </w:instrText>
        </w:r>
        <w:r w:rsidR="00F06779">
          <w:rPr>
            <w:noProof/>
            <w:webHidden/>
          </w:rPr>
        </w:r>
        <w:r w:rsidR="00F06779">
          <w:rPr>
            <w:noProof/>
            <w:webHidden/>
          </w:rPr>
          <w:fldChar w:fldCharType="separate"/>
        </w:r>
        <w:r w:rsidR="00F00DC0">
          <w:rPr>
            <w:noProof/>
            <w:webHidden/>
          </w:rPr>
          <w:t>48</w:t>
        </w:r>
        <w:r w:rsidR="00F06779">
          <w:rPr>
            <w:noProof/>
            <w:webHidden/>
          </w:rPr>
          <w:fldChar w:fldCharType="end"/>
        </w:r>
      </w:hyperlink>
    </w:p>
    <w:p w14:paraId="4CC37772" w14:textId="342372A4" w:rsidR="00F06779" w:rsidRDefault="00BB1AF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298" w:history="1">
        <w:r w:rsidR="00F06779" w:rsidRPr="00680E04">
          <w:rPr>
            <w:rStyle w:val="Hyperlink"/>
            <w:rFonts w:eastAsia="SimSun"/>
            <w:noProof/>
          </w:rPr>
          <w:t>8.5</w:t>
        </w:r>
        <w:r w:rsidR="00F06779">
          <w:rPr>
            <w:rFonts w:asciiTheme="minorHAnsi" w:eastAsiaTheme="minorEastAsia" w:hAnsiTheme="minorHAnsi" w:cstheme="minorBidi"/>
            <w:noProof/>
            <w:sz w:val="22"/>
            <w:lang w:eastAsia="de-DE" w:bidi="ar-SA"/>
          </w:rPr>
          <w:tab/>
        </w:r>
        <w:r w:rsidR="00F06779" w:rsidRPr="00680E04">
          <w:rPr>
            <w:rStyle w:val="Hyperlink"/>
            <w:rFonts w:eastAsia="SimSun"/>
            <w:noProof/>
          </w:rPr>
          <w:t>Checkliste – Schritt-für-Schritt-Anleitung</w:t>
        </w:r>
        <w:r w:rsidR="00F06779">
          <w:rPr>
            <w:noProof/>
            <w:webHidden/>
          </w:rPr>
          <w:tab/>
        </w:r>
        <w:r w:rsidR="00F06779">
          <w:rPr>
            <w:noProof/>
            <w:webHidden/>
          </w:rPr>
          <w:fldChar w:fldCharType="begin"/>
        </w:r>
        <w:r w:rsidR="00F06779">
          <w:rPr>
            <w:noProof/>
            <w:webHidden/>
          </w:rPr>
          <w:instrText xml:space="preserve"> PAGEREF _Toc15026298 \h </w:instrText>
        </w:r>
        <w:r w:rsidR="00F06779">
          <w:rPr>
            <w:noProof/>
            <w:webHidden/>
          </w:rPr>
        </w:r>
        <w:r w:rsidR="00F06779">
          <w:rPr>
            <w:noProof/>
            <w:webHidden/>
          </w:rPr>
          <w:fldChar w:fldCharType="separate"/>
        </w:r>
        <w:r w:rsidR="00F00DC0">
          <w:rPr>
            <w:noProof/>
            <w:webHidden/>
          </w:rPr>
          <w:t>49</w:t>
        </w:r>
        <w:r w:rsidR="00F06779">
          <w:rPr>
            <w:noProof/>
            <w:webHidden/>
          </w:rPr>
          <w:fldChar w:fldCharType="end"/>
        </w:r>
      </w:hyperlink>
    </w:p>
    <w:p w14:paraId="01CA350C" w14:textId="2A9DA6B0" w:rsidR="00F06779" w:rsidRDefault="00BB1AF2">
      <w:pPr>
        <w:pStyle w:val="Verzeichnis1"/>
        <w:rPr>
          <w:rFonts w:asciiTheme="minorHAnsi" w:eastAsiaTheme="minorEastAsia" w:hAnsiTheme="minorHAnsi" w:cstheme="minorBidi"/>
          <w:noProof/>
          <w:sz w:val="22"/>
          <w:lang w:eastAsia="de-DE" w:bidi="ar-SA"/>
        </w:rPr>
      </w:pPr>
      <w:hyperlink w:anchor="_Toc15026299" w:history="1">
        <w:r w:rsidR="00F06779" w:rsidRPr="00680E04">
          <w:rPr>
            <w:rStyle w:val="Hyperlink"/>
            <w:rFonts w:eastAsia="SimSun"/>
            <w:noProof/>
          </w:rPr>
          <w:t>9</w:t>
        </w:r>
        <w:r w:rsidR="00F06779">
          <w:rPr>
            <w:rFonts w:asciiTheme="minorHAnsi" w:eastAsiaTheme="minorEastAsia" w:hAnsiTheme="minorHAnsi" w:cstheme="minorBidi"/>
            <w:noProof/>
            <w:sz w:val="22"/>
            <w:lang w:eastAsia="de-DE" w:bidi="ar-SA"/>
          </w:rPr>
          <w:tab/>
        </w:r>
        <w:r w:rsidR="00F06779" w:rsidRPr="00680E04">
          <w:rPr>
            <w:rStyle w:val="Hyperlink"/>
            <w:rFonts w:eastAsia="SimSun"/>
            <w:noProof/>
          </w:rPr>
          <w:t>Übungen</w:t>
        </w:r>
        <w:r w:rsidR="00F06779">
          <w:rPr>
            <w:noProof/>
            <w:webHidden/>
          </w:rPr>
          <w:tab/>
        </w:r>
        <w:r w:rsidR="00F06779">
          <w:rPr>
            <w:noProof/>
            <w:webHidden/>
          </w:rPr>
          <w:fldChar w:fldCharType="begin"/>
        </w:r>
        <w:r w:rsidR="00F06779">
          <w:rPr>
            <w:noProof/>
            <w:webHidden/>
          </w:rPr>
          <w:instrText xml:space="preserve"> PAGEREF _Toc15026299 \h </w:instrText>
        </w:r>
        <w:r w:rsidR="00F06779">
          <w:rPr>
            <w:noProof/>
            <w:webHidden/>
          </w:rPr>
        </w:r>
        <w:r w:rsidR="00F06779">
          <w:rPr>
            <w:noProof/>
            <w:webHidden/>
          </w:rPr>
          <w:fldChar w:fldCharType="separate"/>
        </w:r>
        <w:r w:rsidR="00F00DC0">
          <w:rPr>
            <w:noProof/>
            <w:webHidden/>
          </w:rPr>
          <w:t>50</w:t>
        </w:r>
        <w:r w:rsidR="00F06779">
          <w:rPr>
            <w:noProof/>
            <w:webHidden/>
          </w:rPr>
          <w:fldChar w:fldCharType="end"/>
        </w:r>
      </w:hyperlink>
    </w:p>
    <w:p w14:paraId="4561BEAA" w14:textId="7D1BFBA3" w:rsidR="00F06779" w:rsidRDefault="00BB1AF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300" w:history="1">
        <w:r w:rsidR="00F06779" w:rsidRPr="00680E04">
          <w:rPr>
            <w:rStyle w:val="Hyperlink"/>
            <w:rFonts w:eastAsia="SimSun"/>
            <w:noProof/>
          </w:rPr>
          <w:t>9.1</w:t>
        </w:r>
        <w:r w:rsidR="00F06779">
          <w:rPr>
            <w:rFonts w:asciiTheme="minorHAnsi" w:eastAsiaTheme="minorEastAsia" w:hAnsiTheme="minorHAnsi" w:cstheme="minorBidi"/>
            <w:noProof/>
            <w:sz w:val="22"/>
            <w:lang w:eastAsia="de-DE" w:bidi="ar-SA"/>
          </w:rPr>
          <w:tab/>
        </w:r>
        <w:r w:rsidR="00F06779" w:rsidRPr="00680E04">
          <w:rPr>
            <w:rStyle w:val="Hyperlink"/>
            <w:rFonts w:eastAsia="SimSun"/>
            <w:noProof/>
          </w:rPr>
          <w:t>Übungsaufgaben</w:t>
        </w:r>
        <w:r w:rsidR="00F06779">
          <w:rPr>
            <w:noProof/>
            <w:webHidden/>
          </w:rPr>
          <w:tab/>
        </w:r>
        <w:r w:rsidR="00F06779">
          <w:rPr>
            <w:noProof/>
            <w:webHidden/>
          </w:rPr>
          <w:fldChar w:fldCharType="begin"/>
        </w:r>
        <w:r w:rsidR="00F06779">
          <w:rPr>
            <w:noProof/>
            <w:webHidden/>
          </w:rPr>
          <w:instrText xml:space="preserve"> PAGEREF _Toc15026300 \h </w:instrText>
        </w:r>
        <w:r w:rsidR="00F06779">
          <w:rPr>
            <w:noProof/>
            <w:webHidden/>
          </w:rPr>
        </w:r>
        <w:r w:rsidR="00F06779">
          <w:rPr>
            <w:noProof/>
            <w:webHidden/>
          </w:rPr>
          <w:fldChar w:fldCharType="separate"/>
        </w:r>
        <w:r w:rsidR="00F00DC0">
          <w:rPr>
            <w:noProof/>
            <w:webHidden/>
          </w:rPr>
          <w:t>50</w:t>
        </w:r>
        <w:r w:rsidR="00F06779">
          <w:rPr>
            <w:noProof/>
            <w:webHidden/>
          </w:rPr>
          <w:fldChar w:fldCharType="end"/>
        </w:r>
      </w:hyperlink>
    </w:p>
    <w:p w14:paraId="51DC472B" w14:textId="2B61A6B1" w:rsidR="00F06779" w:rsidRDefault="00BB1AF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301" w:history="1">
        <w:r w:rsidR="00F06779" w:rsidRPr="00680E04">
          <w:rPr>
            <w:rStyle w:val="Hyperlink"/>
            <w:rFonts w:eastAsia="SimSun"/>
            <w:noProof/>
          </w:rPr>
          <w:t>9.2</w:t>
        </w:r>
        <w:r w:rsidR="00F06779">
          <w:rPr>
            <w:rFonts w:asciiTheme="minorHAnsi" w:eastAsiaTheme="minorEastAsia" w:hAnsiTheme="minorHAnsi" w:cstheme="minorBidi"/>
            <w:noProof/>
            <w:sz w:val="22"/>
            <w:lang w:eastAsia="de-DE" w:bidi="ar-SA"/>
          </w:rPr>
          <w:tab/>
        </w:r>
        <w:r w:rsidR="00F06779" w:rsidRPr="00680E04">
          <w:rPr>
            <w:rStyle w:val="Hyperlink"/>
            <w:rFonts w:eastAsia="SimSun"/>
            <w:noProof/>
          </w:rPr>
          <w:t>Checkliste – Übung</w:t>
        </w:r>
        <w:r w:rsidR="00F06779">
          <w:rPr>
            <w:noProof/>
            <w:webHidden/>
          </w:rPr>
          <w:tab/>
        </w:r>
        <w:r w:rsidR="00F06779">
          <w:rPr>
            <w:noProof/>
            <w:webHidden/>
          </w:rPr>
          <w:fldChar w:fldCharType="begin"/>
        </w:r>
        <w:r w:rsidR="00F06779">
          <w:rPr>
            <w:noProof/>
            <w:webHidden/>
          </w:rPr>
          <w:instrText xml:space="preserve"> PAGEREF _Toc15026301 \h </w:instrText>
        </w:r>
        <w:r w:rsidR="00F06779">
          <w:rPr>
            <w:noProof/>
            <w:webHidden/>
          </w:rPr>
        </w:r>
        <w:r w:rsidR="00F06779">
          <w:rPr>
            <w:noProof/>
            <w:webHidden/>
          </w:rPr>
          <w:fldChar w:fldCharType="separate"/>
        </w:r>
        <w:r w:rsidR="00F00DC0">
          <w:rPr>
            <w:noProof/>
            <w:webHidden/>
          </w:rPr>
          <w:t>53</w:t>
        </w:r>
        <w:r w:rsidR="00F06779">
          <w:rPr>
            <w:noProof/>
            <w:webHidden/>
          </w:rPr>
          <w:fldChar w:fldCharType="end"/>
        </w:r>
      </w:hyperlink>
    </w:p>
    <w:p w14:paraId="0AA30B13" w14:textId="50C2994B" w:rsidR="00F06779" w:rsidRDefault="00BB1AF2">
      <w:pPr>
        <w:pStyle w:val="Verzeichnis1"/>
        <w:rPr>
          <w:rFonts w:asciiTheme="minorHAnsi" w:eastAsiaTheme="minorEastAsia" w:hAnsiTheme="minorHAnsi" w:cstheme="minorBidi"/>
          <w:noProof/>
          <w:sz w:val="22"/>
          <w:lang w:eastAsia="de-DE" w:bidi="ar-SA"/>
        </w:rPr>
      </w:pPr>
      <w:hyperlink w:anchor="_Toc15026302" w:history="1">
        <w:r w:rsidR="00F06779" w:rsidRPr="00680E04">
          <w:rPr>
            <w:rStyle w:val="Hyperlink"/>
            <w:rFonts w:eastAsia="SimSun"/>
            <w:noProof/>
          </w:rPr>
          <w:t>10</w:t>
        </w:r>
        <w:r w:rsidR="00F06779">
          <w:rPr>
            <w:rFonts w:asciiTheme="minorHAnsi" w:eastAsiaTheme="minorEastAsia" w:hAnsiTheme="minorHAnsi" w:cstheme="minorBidi"/>
            <w:noProof/>
            <w:sz w:val="22"/>
            <w:lang w:eastAsia="de-DE" w:bidi="ar-SA"/>
          </w:rPr>
          <w:tab/>
        </w:r>
        <w:r w:rsidR="00F06779" w:rsidRPr="00680E04">
          <w:rPr>
            <w:rStyle w:val="Hyperlink"/>
            <w:rFonts w:eastAsia="SimSun"/>
            <w:bCs/>
            <w:noProof/>
          </w:rPr>
          <w:t>Weiterführende</w:t>
        </w:r>
        <w:r w:rsidR="00F06779" w:rsidRPr="00680E04">
          <w:rPr>
            <w:rStyle w:val="Hyperlink"/>
            <w:rFonts w:eastAsia="SimSun"/>
            <w:noProof/>
          </w:rPr>
          <w:t xml:space="preserve"> Information</w:t>
        </w:r>
        <w:r w:rsidR="00F06779">
          <w:rPr>
            <w:noProof/>
            <w:webHidden/>
          </w:rPr>
          <w:tab/>
        </w:r>
        <w:r w:rsidR="00F06779">
          <w:rPr>
            <w:noProof/>
            <w:webHidden/>
          </w:rPr>
          <w:fldChar w:fldCharType="begin"/>
        </w:r>
        <w:r w:rsidR="00F06779">
          <w:rPr>
            <w:noProof/>
            <w:webHidden/>
          </w:rPr>
          <w:instrText xml:space="preserve"> PAGEREF _Toc15026302 \h </w:instrText>
        </w:r>
        <w:r w:rsidR="00F06779">
          <w:rPr>
            <w:noProof/>
            <w:webHidden/>
          </w:rPr>
        </w:r>
        <w:r w:rsidR="00F06779">
          <w:rPr>
            <w:noProof/>
            <w:webHidden/>
          </w:rPr>
          <w:fldChar w:fldCharType="separate"/>
        </w:r>
        <w:r w:rsidR="00F00DC0">
          <w:rPr>
            <w:noProof/>
            <w:webHidden/>
          </w:rPr>
          <w:t>54</w:t>
        </w:r>
        <w:r w:rsidR="00F06779">
          <w:rPr>
            <w:noProof/>
            <w:webHidden/>
          </w:rPr>
          <w:fldChar w:fldCharType="end"/>
        </w:r>
      </w:hyperlink>
    </w:p>
    <w:p w14:paraId="44B4EEEA" w14:textId="61CD30A1" w:rsidR="00E1084C" w:rsidRDefault="0083127E" w:rsidP="0082409D">
      <w:pPr>
        <w:pStyle w:val="Titel"/>
        <w:rPr>
          <w:b w:val="0"/>
          <w:bCs/>
          <w:smallCaps/>
          <w:color w:val="FF0000"/>
          <w:sz w:val="52"/>
          <w:szCs w:val="52"/>
        </w:rPr>
      </w:pPr>
      <w:r w:rsidRPr="0083127E">
        <w:fldChar w:fldCharType="end"/>
      </w:r>
      <w:r w:rsidR="00E1084C">
        <w:rPr>
          <w:bCs/>
          <w:color w:val="FF0000"/>
        </w:rPr>
        <w:br w:type="page"/>
      </w:r>
    </w:p>
    <w:p w14:paraId="6C3E5096" w14:textId="2F75D0E0" w:rsidR="00B53CA9" w:rsidRPr="00E1084C" w:rsidRDefault="00B83640" w:rsidP="00E1084C">
      <w:pPr>
        <w:pStyle w:val="Titel"/>
      </w:pPr>
      <w:r w:rsidRPr="00B83640">
        <w:lastRenderedPageBreak/>
        <w:t>Anlagensicher</w:t>
      </w:r>
      <w:r w:rsidR="00C241DD">
        <w:t>heit</w:t>
      </w:r>
    </w:p>
    <w:p w14:paraId="2DA67292" w14:textId="098D41A7" w:rsidR="00B53CA9" w:rsidRDefault="00B53CA9" w:rsidP="00267BA1">
      <w:pPr>
        <w:pStyle w:val="berschrift1"/>
      </w:pPr>
      <w:bookmarkStart w:id="5" w:name="_Toc15026280"/>
      <w:r w:rsidRPr="00267BA1">
        <w:t>Zielstellung</w:t>
      </w:r>
      <w:bookmarkEnd w:id="5"/>
    </w:p>
    <w:p w14:paraId="15C0D797" w14:textId="77777777" w:rsidR="00623ECA" w:rsidRDefault="00623ECA" w:rsidP="00623ECA">
      <w:r>
        <w:t>Die Studierenden kennen nach der Bearbeitung dieses Moduls die grundlegenden Anforderungen an die Anlagensicherung. Sie lernen Methoden zur Identifikation von Gefährdungspotenzialen sowie zur Bewertung der daraus resultierenden Risiken kennen. Sie kennen Methoden und Entwurfsmittel, um Anlagen mit den Mitteln der Prozessleit</w:t>
      </w:r>
      <w:r>
        <w:softHyphen/>
        <w:t>technik zu sichern. Sie lernen die grundlegenden Verknüpfungen zur Verriegelung von Steuerungen kennen.</w:t>
      </w:r>
    </w:p>
    <w:p w14:paraId="623C8BB5" w14:textId="77777777" w:rsidR="00B53CA9" w:rsidRDefault="00B53CA9" w:rsidP="00267BA1">
      <w:pPr>
        <w:pStyle w:val="berschrift1"/>
      </w:pPr>
      <w:bookmarkStart w:id="6" w:name="_Toc15026281"/>
      <w:r w:rsidRPr="00267BA1">
        <w:t>Voraussetzung</w:t>
      </w:r>
      <w:bookmarkEnd w:id="6"/>
    </w:p>
    <w:p w14:paraId="6E053C9E" w14:textId="53709BA5" w:rsidR="00C746AF" w:rsidRDefault="00D6305A" w:rsidP="00623ECA">
      <w:r w:rsidRPr="00FA3F49">
        <w:t xml:space="preserve">Dieses Kapitel baut auf das Kapitel </w:t>
      </w:r>
      <w:r w:rsidR="002520F0">
        <w:t>‚</w:t>
      </w:r>
      <w:r w:rsidR="00623ECA" w:rsidRPr="00623ECA">
        <w:t>Einzelsteuerfunktionen</w:t>
      </w:r>
      <w:r w:rsidR="002520F0">
        <w:t>‘</w:t>
      </w:r>
      <w:r w:rsidR="00623ECA">
        <w:t xml:space="preserve"> </w:t>
      </w:r>
      <w:r w:rsidRPr="00FA3F49">
        <w:t xml:space="preserve">auf. Zur Durchführung des Kapitels </w:t>
      </w:r>
      <w:r w:rsidR="00FA3F49">
        <w:t xml:space="preserve">kann ein bereits bestehendes Projekt aus dem vorhergehenden Kapitel oder </w:t>
      </w:r>
      <w:r w:rsidR="00FA3F49" w:rsidRPr="0071327F">
        <w:t>das durch SCE zur Verfügung gestellte archivierte</w:t>
      </w:r>
      <w:r w:rsidR="00FA3F49">
        <w:t xml:space="preserve"> Projekt ‚</w:t>
      </w:r>
      <w:r w:rsidR="00220637" w:rsidRPr="00220637">
        <w:t>p01-04-exercise-r1905-de.zip</w:t>
      </w:r>
      <w:r w:rsidR="00FA3F49">
        <w:t>‘ genutzt werden.</w:t>
      </w:r>
      <w:r w:rsidR="0071327F" w:rsidRPr="00F87014">
        <w:t xml:space="preserve"> Der Download des Projekts (bzw. der Projekte) ist beim jeweiligen Modul im SCE Internet hinterlegt.</w:t>
      </w:r>
    </w:p>
    <w:p w14:paraId="024F840F" w14:textId="0ACE0530" w:rsidR="00287A8F" w:rsidRPr="00D6305A" w:rsidRDefault="00287A8F" w:rsidP="00FA3F49">
      <w:r>
        <w:t xml:space="preserve">Die Simulation für das Programm SIMIT kann aus der Datei </w:t>
      </w:r>
      <w:r w:rsidR="00220637" w:rsidRPr="00220637">
        <w:t xml:space="preserve">p01-04-plantsim-v10-r1905-de.simarc </w:t>
      </w:r>
      <w:proofErr w:type="spellStart"/>
      <w:r>
        <w:t>dearchiviert</w:t>
      </w:r>
      <w:proofErr w:type="spellEnd"/>
      <w:r>
        <w:t xml:space="preserve"> werden. Es ist im Demo-Modus lauffähig.</w:t>
      </w:r>
    </w:p>
    <w:p w14:paraId="73569367" w14:textId="77777777" w:rsidR="00711E62" w:rsidRDefault="00711E62">
      <w:pPr>
        <w:spacing w:before="0" w:after="0" w:line="240" w:lineRule="auto"/>
        <w:ind w:left="0"/>
        <w:jc w:val="left"/>
        <w:rPr>
          <w:rFonts w:eastAsia="SimSun"/>
          <w:b/>
          <w:spacing w:val="5"/>
          <w:sz w:val="36"/>
          <w:szCs w:val="36"/>
        </w:rPr>
      </w:pPr>
      <w:bookmarkStart w:id="7" w:name="_Toc462187877"/>
      <w:bookmarkStart w:id="8" w:name="_Toc476506833"/>
      <w:bookmarkStart w:id="9" w:name="_Toc476507354"/>
      <w:bookmarkStart w:id="10" w:name="_Toc485985970"/>
      <w:r>
        <w:br w:type="page"/>
      </w:r>
    </w:p>
    <w:p w14:paraId="5B61C34A" w14:textId="77777777" w:rsidR="00B53CA9" w:rsidRDefault="00B53CA9" w:rsidP="00267BA1">
      <w:pPr>
        <w:pStyle w:val="berschrift1"/>
      </w:pPr>
      <w:bookmarkStart w:id="11" w:name="_Toc15026282"/>
      <w:r w:rsidRPr="00267BA1">
        <w:lastRenderedPageBreak/>
        <w:t>Benötigte Hardware und Software</w:t>
      </w:r>
      <w:bookmarkEnd w:id="7"/>
      <w:bookmarkEnd w:id="8"/>
      <w:bookmarkEnd w:id="9"/>
      <w:bookmarkEnd w:id="10"/>
      <w:bookmarkEnd w:id="11"/>
    </w:p>
    <w:p w14:paraId="2722069A" w14:textId="77777777" w:rsidR="0067688B" w:rsidRDefault="0067688B" w:rsidP="0067688B">
      <w:pPr>
        <w:pStyle w:val="Liste1"/>
      </w:pPr>
      <w:r>
        <w:t xml:space="preserve">Engineering Station: Voraussetzungen sind Hardware und Betriebssystem </w:t>
      </w:r>
      <w:r>
        <w:br/>
        <w:t xml:space="preserve">(weitere Informationen siehe </w:t>
      </w:r>
      <w:proofErr w:type="spellStart"/>
      <w:r>
        <w:t>Readme</w:t>
      </w:r>
      <w:proofErr w:type="spellEnd"/>
      <w:r>
        <w:t>/</w:t>
      </w:r>
      <w:proofErr w:type="spellStart"/>
      <w:r>
        <w:t>Liesmich</w:t>
      </w:r>
      <w:proofErr w:type="spellEnd"/>
      <w:r>
        <w:t xml:space="preserve"> auf den PCS 7 Installations-DVDs)</w:t>
      </w:r>
    </w:p>
    <w:p w14:paraId="5F640109" w14:textId="77777777" w:rsidR="0067688B" w:rsidRPr="001712B4" w:rsidRDefault="0067688B" w:rsidP="0067688B">
      <w:pPr>
        <w:pStyle w:val="Liste1"/>
      </w:pPr>
      <w:r>
        <w:t>Software SIMATIC PCS 7 – ab V9 SP1</w:t>
      </w:r>
    </w:p>
    <w:p w14:paraId="1A888DDD" w14:textId="77777777" w:rsidR="0067688B" w:rsidRPr="00690130" w:rsidRDefault="0067688B" w:rsidP="00031E5F">
      <w:pPr>
        <w:pStyle w:val="Liste1"/>
        <w:numPr>
          <w:ilvl w:val="0"/>
          <w:numId w:val="17"/>
        </w:numPr>
      </w:pPr>
      <w:r w:rsidRPr="00690130">
        <w:t>Installierte Programm-Pakete (enthalten im Trainer Paket SIMATIC PCS 7 Software):</w:t>
      </w:r>
    </w:p>
    <w:p w14:paraId="03B717BA" w14:textId="77777777" w:rsidR="0067688B" w:rsidRPr="00690130" w:rsidRDefault="0067688B" w:rsidP="00031E5F">
      <w:pPr>
        <w:pStyle w:val="Liste1"/>
        <w:numPr>
          <w:ilvl w:val="1"/>
          <w:numId w:val="17"/>
        </w:numPr>
        <w:rPr>
          <w:i/>
          <w:lang w:val="en-US"/>
        </w:rPr>
      </w:pPr>
      <w:r w:rsidRPr="00690130">
        <w:rPr>
          <w:i/>
          <w:lang w:val="en-US"/>
        </w:rPr>
        <w:t xml:space="preserve">Engineering </w:t>
      </w:r>
      <w:r w:rsidRPr="00690130">
        <w:rPr>
          <w:i/>
          <w:lang w:val="en-US"/>
        </w:rPr>
        <w:sym w:font="Symbol" w:char="F0AE"/>
      </w:r>
      <w:r w:rsidRPr="00690130">
        <w:rPr>
          <w:i/>
          <w:lang w:val="en-US"/>
        </w:rPr>
        <w:t xml:space="preserve"> PCS 7 Engineering</w:t>
      </w:r>
    </w:p>
    <w:p w14:paraId="2215F624" w14:textId="77777777" w:rsidR="0067688B" w:rsidRPr="00690130" w:rsidRDefault="0067688B" w:rsidP="00031E5F">
      <w:pPr>
        <w:pStyle w:val="Liste1"/>
        <w:numPr>
          <w:ilvl w:val="1"/>
          <w:numId w:val="17"/>
        </w:numPr>
        <w:rPr>
          <w:i/>
          <w:lang w:val="en-US"/>
        </w:rPr>
      </w:pPr>
      <w:r w:rsidRPr="00690130">
        <w:rPr>
          <w:i/>
          <w:lang w:val="en-US"/>
        </w:rPr>
        <w:t xml:space="preserve">Engineering </w:t>
      </w:r>
      <w:r w:rsidRPr="00690130">
        <w:rPr>
          <w:i/>
          <w:lang w:val="en-US"/>
        </w:rPr>
        <w:sym w:font="Symbol" w:char="F0AE"/>
      </w:r>
      <w:r w:rsidRPr="00690130">
        <w:rPr>
          <w:i/>
          <w:lang w:val="en-US"/>
        </w:rPr>
        <w:t xml:space="preserve"> BATCH Engineering</w:t>
      </w:r>
    </w:p>
    <w:p w14:paraId="3F908610" w14:textId="77777777" w:rsidR="0067688B" w:rsidRPr="00690130" w:rsidRDefault="0067688B" w:rsidP="00031E5F">
      <w:pPr>
        <w:pStyle w:val="Liste1"/>
        <w:numPr>
          <w:ilvl w:val="1"/>
          <w:numId w:val="17"/>
        </w:numPr>
        <w:rPr>
          <w:i/>
          <w:lang w:val="en-US"/>
        </w:rPr>
      </w:pPr>
      <w:r w:rsidRPr="00690130">
        <w:rPr>
          <w:i/>
          <w:lang w:val="en-US"/>
        </w:rPr>
        <w:t xml:space="preserve">Runtime </w:t>
      </w:r>
      <w:r w:rsidRPr="00690130">
        <w:rPr>
          <w:i/>
          <w:lang w:val="en-US"/>
        </w:rPr>
        <w:sym w:font="Symbol" w:char="F0AE"/>
      </w:r>
      <w:r w:rsidRPr="00690130">
        <w:rPr>
          <w:i/>
          <w:lang w:val="en-US"/>
        </w:rPr>
        <w:t xml:space="preserve"> Single Station </w:t>
      </w:r>
      <w:r w:rsidRPr="00690130">
        <w:rPr>
          <w:i/>
          <w:lang w:val="en-US"/>
        </w:rPr>
        <w:sym w:font="Symbol" w:char="F0AE"/>
      </w:r>
      <w:r w:rsidRPr="00690130">
        <w:rPr>
          <w:i/>
          <w:lang w:val="en-US"/>
        </w:rPr>
        <w:t xml:space="preserve"> OS Single Station</w:t>
      </w:r>
    </w:p>
    <w:p w14:paraId="2673FC7D" w14:textId="77777777" w:rsidR="0067688B" w:rsidRPr="00690130" w:rsidRDefault="0067688B" w:rsidP="00031E5F">
      <w:pPr>
        <w:pStyle w:val="Liste1"/>
        <w:numPr>
          <w:ilvl w:val="1"/>
          <w:numId w:val="17"/>
        </w:numPr>
        <w:rPr>
          <w:i/>
          <w:lang w:val="en-US"/>
        </w:rPr>
      </w:pPr>
      <w:r w:rsidRPr="00690130">
        <w:rPr>
          <w:i/>
          <w:lang w:val="en-US"/>
        </w:rPr>
        <w:t xml:space="preserve">Runtime </w:t>
      </w:r>
      <w:r w:rsidRPr="00690130">
        <w:rPr>
          <w:i/>
          <w:lang w:val="en-US"/>
        </w:rPr>
        <w:sym w:font="Symbol" w:char="F0AE"/>
      </w:r>
      <w:r w:rsidRPr="00690130">
        <w:rPr>
          <w:i/>
          <w:lang w:val="en-US"/>
        </w:rPr>
        <w:t xml:space="preserve"> Single Station </w:t>
      </w:r>
      <w:r w:rsidRPr="00690130">
        <w:rPr>
          <w:i/>
          <w:lang w:val="en-US"/>
        </w:rPr>
        <w:sym w:font="Symbol" w:char="F0AE"/>
      </w:r>
      <w:r w:rsidRPr="00690130">
        <w:rPr>
          <w:i/>
          <w:lang w:val="en-US"/>
        </w:rPr>
        <w:t xml:space="preserve"> BATCH Single Station</w:t>
      </w:r>
    </w:p>
    <w:p w14:paraId="4AAA17BC" w14:textId="77777777" w:rsidR="0067688B" w:rsidRPr="00690130" w:rsidRDefault="0067688B" w:rsidP="00031E5F">
      <w:pPr>
        <w:pStyle w:val="Liste1"/>
        <w:numPr>
          <w:ilvl w:val="1"/>
          <w:numId w:val="17"/>
        </w:numPr>
        <w:rPr>
          <w:i/>
          <w:lang w:val="en-US"/>
        </w:rPr>
      </w:pPr>
      <w:r w:rsidRPr="00690130">
        <w:rPr>
          <w:i/>
          <w:lang w:val="en-US"/>
        </w:rPr>
        <w:t xml:space="preserve">Options </w:t>
      </w:r>
      <w:r w:rsidRPr="00690130">
        <w:rPr>
          <w:i/>
          <w:lang w:val="en-US"/>
        </w:rPr>
        <w:sym w:font="Symbol" w:char="F0AE"/>
      </w:r>
      <w:r w:rsidRPr="00690130">
        <w:rPr>
          <w:i/>
          <w:lang w:val="en-US"/>
        </w:rPr>
        <w:t xml:space="preserve"> SIMATIC Logon</w:t>
      </w:r>
    </w:p>
    <w:p w14:paraId="7A5D5658" w14:textId="77777777" w:rsidR="0067688B" w:rsidRPr="00690130" w:rsidRDefault="0067688B" w:rsidP="00031E5F">
      <w:pPr>
        <w:pStyle w:val="Liste1"/>
        <w:numPr>
          <w:ilvl w:val="1"/>
          <w:numId w:val="17"/>
        </w:numPr>
        <w:rPr>
          <w:i/>
          <w:lang w:val="en-US"/>
        </w:rPr>
      </w:pPr>
      <w:r w:rsidRPr="00690130">
        <w:rPr>
          <w:i/>
          <w:lang w:val="en-US"/>
        </w:rPr>
        <w:t xml:space="preserve">Options </w:t>
      </w:r>
      <w:r w:rsidRPr="00690130">
        <w:rPr>
          <w:i/>
          <w:lang w:val="en-US"/>
        </w:rPr>
        <w:sym w:font="Symbol" w:char="F0AE"/>
      </w:r>
      <w:r w:rsidRPr="00690130">
        <w:rPr>
          <w:i/>
          <w:lang w:val="en-US"/>
        </w:rPr>
        <w:t xml:space="preserve"> S7-PLCSIM V5.4 SP8</w:t>
      </w:r>
    </w:p>
    <w:p w14:paraId="69C66002" w14:textId="68A9A46F" w:rsidR="0067688B" w:rsidRPr="00766C20" w:rsidRDefault="0067688B" w:rsidP="0067688B">
      <w:pPr>
        <w:pStyle w:val="Liste1"/>
        <w:rPr>
          <w:lang w:val="en-US"/>
        </w:rPr>
      </w:pPr>
      <w:r w:rsidRPr="00766C20">
        <w:rPr>
          <w:lang w:val="en-US"/>
        </w:rPr>
        <w:t>Demo</w:t>
      </w:r>
      <w:r w:rsidR="00156D0A">
        <w:rPr>
          <w:lang w:val="en-US"/>
        </w:rPr>
        <w:t>-V</w:t>
      </w:r>
      <w:r w:rsidRPr="00766C20">
        <w:rPr>
          <w:lang w:val="en-US"/>
        </w:rPr>
        <w:t>ersion SIMIT Simulation Platform V10</w:t>
      </w:r>
    </w:p>
    <w:p w14:paraId="7A5E183F" w14:textId="77777777" w:rsidR="0067688B" w:rsidRPr="00D6305A" w:rsidRDefault="0067688B" w:rsidP="0067688B">
      <w:pPr>
        <w:pStyle w:val="Bild"/>
      </w:pPr>
      <w:r>
        <mc:AlternateContent>
          <mc:Choice Requires="wpg">
            <w:drawing>
              <wp:inline distT="0" distB="0" distL="0" distR="0" wp14:anchorId="06D51BD5" wp14:editId="165B0262">
                <wp:extent cx="4545383" cy="3697842"/>
                <wp:effectExtent l="0" t="0" r="7620" b="0"/>
                <wp:docPr id="28" name="Gruppieren 28"/>
                <wp:cNvGraphicFramePr/>
                <a:graphic xmlns:a="http://schemas.openxmlformats.org/drawingml/2006/main">
                  <a:graphicData uri="http://schemas.microsoft.com/office/word/2010/wordprocessingGroup">
                    <wpg:wgp>
                      <wpg:cNvGrpSpPr/>
                      <wpg:grpSpPr>
                        <a:xfrm>
                          <a:off x="0" y="0"/>
                          <a:ext cx="4545383" cy="3697842"/>
                          <a:chOff x="0" y="143124"/>
                          <a:chExt cx="4545383" cy="3697842"/>
                        </a:xfrm>
                      </wpg:grpSpPr>
                      <wps:wsp>
                        <wps:cNvPr id="32" name="Text Box 99"/>
                        <wps:cNvSpPr txBox="1">
                          <a:spLocks noChangeArrowheads="1"/>
                        </wps:cNvSpPr>
                        <wps:spPr bwMode="auto">
                          <a:xfrm>
                            <a:off x="3001063" y="2446506"/>
                            <a:ext cx="1544320" cy="139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051B94" w14:textId="77777777" w:rsidR="000612AE" w:rsidRDefault="000612AE" w:rsidP="0067688B">
                              <w:pPr>
                                <w:ind w:left="0"/>
                              </w:pPr>
                              <w:r>
                                <w:rPr>
                                  <w:noProof/>
                                  <w:lang w:eastAsia="de-DE" w:bidi="ar-SA"/>
                                </w:rPr>
                                <w:drawing>
                                  <wp:inline distT="0" distB="0" distL="0" distR="0" wp14:anchorId="0C1D18EA" wp14:editId="535189E5">
                                    <wp:extent cx="1305560" cy="868680"/>
                                    <wp:effectExtent l="0" t="0" r="8890" b="7620"/>
                                    <wp:docPr id="65"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0EFFF315" w14:textId="77777777" w:rsidR="000612AE" w:rsidRDefault="000612AE" w:rsidP="0067688B">
                              <w:pPr>
                                <w:ind w:left="0"/>
                                <w:jc w:val="center"/>
                                <w:rPr>
                                  <w:rFonts w:cs="Arial"/>
                                  <w:lang w:val="en-US"/>
                                </w:rPr>
                              </w:pPr>
                              <w:r>
                                <w:rPr>
                                  <w:rFonts w:cs="Arial"/>
                                  <w:b/>
                                  <w:bCs/>
                                  <w:lang w:val="en-US"/>
                                </w:rPr>
                                <w:t>3</w:t>
                              </w:r>
                              <w:r>
                                <w:rPr>
                                  <w:rFonts w:cs="Arial"/>
                                  <w:lang w:val="en-US"/>
                                </w:rPr>
                                <w:t xml:space="preserve"> </w:t>
                              </w:r>
                              <w:r>
                                <w:t>SIMIT ab V10</w:t>
                              </w:r>
                            </w:p>
                          </w:txbxContent>
                        </wps:txbx>
                        <wps:bodyPr rot="0" vert="horz" wrap="square" lIns="91440" tIns="45720" rIns="91440" bIns="45720" anchor="t" anchorCtr="0" upright="1">
                          <a:noAutofit/>
                        </wps:bodyPr>
                      </wps:wsp>
                      <wps:wsp>
                        <wps:cNvPr id="33" name="Text Box 101"/>
                        <wps:cNvSpPr txBox="1">
                          <a:spLocks noChangeArrowheads="1"/>
                        </wps:cNvSpPr>
                        <wps:spPr bwMode="auto">
                          <a:xfrm>
                            <a:off x="0" y="1158949"/>
                            <a:ext cx="185027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23FB91" w14:textId="77777777" w:rsidR="000612AE" w:rsidRDefault="000612AE" w:rsidP="0067688B">
                              <w:pPr>
                                <w:ind w:left="0"/>
                                <w:jc w:val="center"/>
                              </w:pPr>
                              <w:r>
                                <w:rPr>
                                  <w:noProof/>
                                  <w:lang w:eastAsia="de-DE" w:bidi="ar-SA"/>
                                </w:rPr>
                                <w:drawing>
                                  <wp:inline distT="0" distB="0" distL="0" distR="0" wp14:anchorId="58959E51" wp14:editId="7EE76AFB">
                                    <wp:extent cx="1041400" cy="1041400"/>
                                    <wp:effectExtent l="0" t="0" r="6350" b="6350"/>
                                    <wp:docPr id="320"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5176E0A9" w14:textId="77777777" w:rsidR="000612AE" w:rsidRDefault="000612AE" w:rsidP="0067688B">
                              <w:pPr>
                                <w:ind w:left="0"/>
                                <w:jc w:val="center"/>
                                <w:rPr>
                                  <w:rFonts w:cs="Arial"/>
                                </w:rPr>
                              </w:pPr>
                              <w:r>
                                <w:rPr>
                                  <w:rFonts w:cs="Arial"/>
                                  <w:b/>
                                  <w:bCs/>
                                </w:rPr>
                                <w:t>1</w:t>
                              </w:r>
                              <w:r>
                                <w:rPr>
                                  <w:rFonts w:cs="Arial"/>
                                </w:rPr>
                                <w:t xml:space="preserve"> Engineering Station</w:t>
                              </w:r>
                            </w:p>
                          </w:txbxContent>
                        </wps:txbx>
                        <wps:bodyPr rot="0" vert="horz" wrap="square" lIns="91440" tIns="45720" rIns="91440" bIns="45720" anchor="t" anchorCtr="0" upright="1">
                          <a:noAutofit/>
                        </wps:bodyPr>
                      </wps:wsp>
                      <wps:wsp>
                        <wps:cNvPr id="38" name="Text Box 99"/>
                        <wps:cNvSpPr txBox="1">
                          <a:spLocks noChangeArrowheads="1"/>
                        </wps:cNvSpPr>
                        <wps:spPr bwMode="auto">
                          <a:xfrm>
                            <a:off x="2953170" y="143124"/>
                            <a:ext cx="1544220" cy="1478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000C0F" w14:textId="77777777" w:rsidR="000612AE" w:rsidRDefault="000612AE" w:rsidP="0067688B">
                              <w:pPr>
                                <w:ind w:left="0"/>
                              </w:pPr>
                              <w:r>
                                <w:rPr>
                                  <w:noProof/>
                                  <w:lang w:eastAsia="de-DE" w:bidi="ar-SA"/>
                                </w:rPr>
                                <w:drawing>
                                  <wp:inline distT="0" distB="0" distL="0" distR="0" wp14:anchorId="6B0270AE" wp14:editId="57A9C61C">
                                    <wp:extent cx="1305560" cy="768946"/>
                                    <wp:effectExtent l="0" t="0" r="0" b="0"/>
                                    <wp:docPr id="323"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0FDB4C15" w14:textId="0FAD6A69" w:rsidR="000612AE" w:rsidRPr="00245E6C" w:rsidRDefault="000612AE" w:rsidP="0067688B">
                              <w:pPr>
                                <w:spacing w:line="240" w:lineRule="auto"/>
                                <w:ind w:left="0"/>
                                <w:jc w:val="center"/>
                                <w:rPr>
                                  <w:rFonts w:cs="Arial"/>
                                </w:rPr>
                              </w:pPr>
                              <w:r w:rsidRPr="00245E6C">
                                <w:rPr>
                                  <w:rFonts w:cs="Arial"/>
                                  <w:b/>
                                  <w:bCs/>
                                </w:rPr>
                                <w:t>2</w:t>
                              </w:r>
                              <w:r w:rsidRPr="00245E6C">
                                <w:rPr>
                                  <w:rFonts w:cs="Arial"/>
                                </w:rPr>
                                <w:t xml:space="preserve"> SIMATIC PCS 7 </w:t>
                              </w:r>
                              <w:r>
                                <w:rPr>
                                  <w:rFonts w:cs="Arial"/>
                                </w:rPr>
                                <w:br/>
                              </w:r>
                              <w:r w:rsidRPr="00245E6C">
                                <w:rPr>
                                  <w:rFonts w:cs="Arial"/>
                                </w:rPr>
                                <w:t>ab V9 SP1</w:t>
                              </w:r>
                            </w:p>
                          </w:txbxContent>
                        </wps:txbx>
                        <wps:bodyPr rot="0" vert="horz" wrap="square" lIns="91440" tIns="45720" rIns="91440" bIns="45720" anchor="t" anchorCtr="0" upright="1">
                          <a:noAutofit/>
                        </wps:bodyPr>
                      </wps:wsp>
                      <wps:wsp>
                        <wps:cNvPr id="50" name="Line 103"/>
                        <wps:cNvCnPr>
                          <a:cxnSpLocks noChangeShapeType="1"/>
                        </wps:cNvCnPr>
                        <wps:spPr bwMode="auto">
                          <a:xfrm flipH="1">
                            <a:off x="1722474" y="797442"/>
                            <a:ext cx="1221105" cy="5842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103"/>
                        <wps:cNvCnPr>
                          <a:cxnSpLocks noChangeShapeType="1"/>
                        </wps:cNvCnPr>
                        <wps:spPr bwMode="auto">
                          <a:xfrm flipH="1" flipV="1">
                            <a:off x="1701209" y="2296633"/>
                            <a:ext cx="1190625" cy="72326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D51BD5" id="Gruppieren 28" o:spid="_x0000_s1030" style="width:357.9pt;height:291.15pt;mso-position-horizontal-relative:char;mso-position-vertical-relative:line" coordorigin=",1431" coordsize="45453,36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">
                <v:shape id="Text Box 99" o:spid="_x0000_s1031" type="#_x0000_t202" style="position:absolute;left:30010;top:24465;width:15443;height:1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70051B94" w14:textId="77777777" w:rsidR="000612AE" w:rsidRDefault="000612AE" w:rsidP="0067688B">
                        <w:pPr>
                          <w:ind w:left="0"/>
                        </w:pPr>
                        <w:r>
                          <w:rPr>
                            <w:noProof/>
                            <w:lang w:eastAsia="de-DE" w:bidi="ar-SA"/>
                          </w:rPr>
                          <w:drawing>
                            <wp:inline distT="0" distB="0" distL="0" distR="0" wp14:anchorId="0C1D18EA" wp14:editId="535189E5">
                              <wp:extent cx="1305560" cy="868680"/>
                              <wp:effectExtent l="0" t="0" r="8890" b="7620"/>
                              <wp:docPr id="60"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0EFFF315" w14:textId="77777777" w:rsidR="000612AE" w:rsidRDefault="000612AE" w:rsidP="0067688B">
                        <w:pPr>
                          <w:ind w:left="0"/>
                          <w:jc w:val="center"/>
                          <w:rPr>
                            <w:rFonts w:cs="Arial"/>
                            <w:lang w:val="en-US"/>
                          </w:rPr>
                        </w:pPr>
                        <w:r>
                          <w:rPr>
                            <w:rFonts w:cs="Arial"/>
                            <w:b/>
                            <w:bCs/>
                            <w:lang w:val="en-US"/>
                          </w:rPr>
                          <w:t>3</w:t>
                        </w:r>
                        <w:r>
                          <w:rPr>
                            <w:rFonts w:cs="Arial"/>
                            <w:lang w:val="en-US"/>
                          </w:rPr>
                          <w:t xml:space="preserve"> </w:t>
                        </w:r>
                        <w:r>
                          <w:t>SIMIT ab V10</w:t>
                        </w:r>
                      </w:p>
                    </w:txbxContent>
                  </v:textbox>
                </v:shape>
                <v:shape id="Text Box 101" o:spid="_x0000_s1032" type="#_x0000_t202" style="position:absolute;top:11589;width:18502;height:15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14:paraId="7A23FB91" w14:textId="77777777" w:rsidR="000612AE" w:rsidRDefault="000612AE" w:rsidP="0067688B">
                        <w:pPr>
                          <w:ind w:left="0"/>
                          <w:jc w:val="center"/>
                        </w:pPr>
                        <w:r>
                          <w:rPr>
                            <w:noProof/>
                            <w:lang w:eastAsia="de-DE" w:bidi="ar-SA"/>
                          </w:rPr>
                          <w:drawing>
                            <wp:inline distT="0" distB="0" distL="0" distR="0" wp14:anchorId="58959E51" wp14:editId="7EE76AFB">
                              <wp:extent cx="1041400" cy="1041400"/>
                              <wp:effectExtent l="0" t="0" r="6350" b="6350"/>
                              <wp:docPr id="61"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5176E0A9" w14:textId="77777777" w:rsidR="000612AE" w:rsidRDefault="000612AE" w:rsidP="0067688B">
                        <w:pPr>
                          <w:ind w:left="0"/>
                          <w:jc w:val="center"/>
                          <w:rPr>
                            <w:rFonts w:cs="Arial"/>
                          </w:rPr>
                        </w:pPr>
                        <w:r>
                          <w:rPr>
                            <w:rFonts w:cs="Arial"/>
                            <w:b/>
                            <w:bCs/>
                          </w:rPr>
                          <w:t>1</w:t>
                        </w:r>
                        <w:r>
                          <w:rPr>
                            <w:rFonts w:cs="Arial"/>
                          </w:rPr>
                          <w:t xml:space="preserve"> Engineering Station</w:t>
                        </w:r>
                      </w:p>
                    </w:txbxContent>
                  </v:textbox>
                </v:shape>
                <v:shape id="Text Box 99" o:spid="_x0000_s1033" type="#_x0000_t202" style="position:absolute;left:29531;top:1431;width:15442;height:14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0F000C0F" w14:textId="77777777" w:rsidR="000612AE" w:rsidRDefault="000612AE" w:rsidP="0067688B">
                        <w:pPr>
                          <w:ind w:left="0"/>
                        </w:pPr>
                        <w:r>
                          <w:rPr>
                            <w:noProof/>
                            <w:lang w:eastAsia="de-DE" w:bidi="ar-SA"/>
                          </w:rPr>
                          <w:drawing>
                            <wp:inline distT="0" distB="0" distL="0" distR="0" wp14:anchorId="6B0270AE" wp14:editId="57A9C61C">
                              <wp:extent cx="1305560" cy="768946"/>
                              <wp:effectExtent l="0" t="0" r="0" b="0"/>
                              <wp:docPr id="62"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0FDB4C15" w14:textId="0FAD6A69" w:rsidR="000612AE" w:rsidRPr="00245E6C" w:rsidRDefault="000612AE" w:rsidP="0067688B">
                        <w:pPr>
                          <w:spacing w:line="240" w:lineRule="auto"/>
                          <w:ind w:left="0"/>
                          <w:jc w:val="center"/>
                          <w:rPr>
                            <w:rFonts w:cs="Arial"/>
                          </w:rPr>
                        </w:pPr>
                        <w:r w:rsidRPr="00245E6C">
                          <w:rPr>
                            <w:rFonts w:cs="Arial"/>
                            <w:b/>
                            <w:bCs/>
                          </w:rPr>
                          <w:t>2</w:t>
                        </w:r>
                        <w:r w:rsidRPr="00245E6C">
                          <w:rPr>
                            <w:rFonts w:cs="Arial"/>
                          </w:rPr>
                          <w:t xml:space="preserve"> SIMATIC PCS 7 </w:t>
                        </w:r>
                        <w:r>
                          <w:rPr>
                            <w:rFonts w:cs="Arial"/>
                          </w:rPr>
                          <w:br/>
                        </w:r>
                        <w:r w:rsidRPr="00245E6C">
                          <w:rPr>
                            <w:rFonts w:cs="Arial"/>
                          </w:rPr>
                          <w:t>ab V9 SP1</w:t>
                        </w:r>
                      </w:p>
                    </w:txbxContent>
                  </v:textbox>
                </v:shape>
                <v:line id="Line 103" o:spid="_x0000_s1034" style="position:absolute;flip:x;visibility:visible;mso-wrap-style:square" from="17224,7974" to="29435,1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" strokeweight="3pt">
                  <v:stroke endarrow="block"/>
                </v:line>
                <v:line id="Line 103" o:spid="_x0000_s1035" style="position:absolute;flip:x y;visibility:visible;mso-wrap-style:square" from="17012,22966" to="28918,3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" strokeweight="3pt">
                  <v:stroke endarrow="block"/>
                </v:line>
                <w10:anchorlock/>
              </v:group>
            </w:pict>
          </mc:Fallback>
        </mc:AlternateContent>
      </w:r>
    </w:p>
    <w:p w14:paraId="28A0444D" w14:textId="641511D5" w:rsidR="00711E62" w:rsidRDefault="00711E62">
      <w:pPr>
        <w:spacing w:before="0" w:after="0" w:line="240" w:lineRule="auto"/>
        <w:ind w:left="0"/>
        <w:jc w:val="left"/>
        <w:rPr>
          <w:rFonts w:eastAsia="SimSun"/>
          <w:b/>
          <w:spacing w:val="5"/>
          <w:sz w:val="36"/>
          <w:szCs w:val="36"/>
        </w:rPr>
      </w:pPr>
      <w:r>
        <w:br w:type="page"/>
      </w:r>
    </w:p>
    <w:p w14:paraId="27690E26" w14:textId="77777777" w:rsidR="00960494" w:rsidRPr="00267BA1" w:rsidRDefault="00960494" w:rsidP="00267BA1">
      <w:pPr>
        <w:pStyle w:val="berschrift1"/>
      </w:pPr>
      <w:bookmarkStart w:id="12" w:name="_Toc15026283"/>
      <w:r w:rsidRPr="00267BA1">
        <w:lastRenderedPageBreak/>
        <w:t>Theorie</w:t>
      </w:r>
      <w:bookmarkEnd w:id="12"/>
    </w:p>
    <w:p w14:paraId="045088EC" w14:textId="5868D031" w:rsidR="00B53CA9" w:rsidRDefault="00B53CA9" w:rsidP="00267BA1">
      <w:pPr>
        <w:pStyle w:val="berschrift2"/>
      </w:pPr>
      <w:bookmarkStart w:id="13" w:name="_Toc15026284"/>
      <w:r>
        <w:t>Theorie in Kürze</w:t>
      </w:r>
      <w:bookmarkEnd w:id="13"/>
    </w:p>
    <w:p w14:paraId="01241AEB" w14:textId="22D27D7A" w:rsidR="00063A69" w:rsidRPr="00150D4B" w:rsidRDefault="00063A69" w:rsidP="00063A69">
      <w:r>
        <w:t xml:space="preserve">In modernen Produktionsanlagen werden Prozessgrößen zur Regelung und Sicherung von technischen Prozessen herangezogen. Auf der Grundlage der gegebenen technischen Randbedingungen werden für diese Größen zulässige und unzulässige Bereiche definiert. </w:t>
      </w:r>
      <w:r w:rsidRPr="00150D4B">
        <w:t>Der Zustand der gesamten Anlage ergibt sich aus den aktuellen Werten sämtlicher Prozesswerte. Ziel der Anlagensicherung ist es zu verhindern, dass die Anlage in einen unzulässigen Fehlzustand übergeht. Dazu werden entsprechende Verriegelungsmechanismen eingerichtet.</w:t>
      </w:r>
      <w:r>
        <w:t xml:space="preserve"> Verriegelungen haben das Ziel,</w:t>
      </w:r>
      <w:r w:rsidRPr="00150D4B">
        <w:t xml:space="preserve"> Kombinationen, Abfolgen</w:t>
      </w:r>
      <w:r>
        <w:t xml:space="preserve"> und</w:t>
      </w:r>
      <w:r w:rsidRPr="00150D4B">
        <w:t xml:space="preserve"> Zeitverläufe von Si</w:t>
      </w:r>
      <w:r>
        <w:t>gnalen zu verhindern, die</w:t>
      </w:r>
      <w:r w:rsidRPr="00150D4B">
        <w:t xml:space="preserve"> zu unzulässigen Fehlzuständen führen können.</w:t>
      </w:r>
    </w:p>
    <w:p w14:paraId="61296B62" w14:textId="4F1635DA" w:rsidR="00063A69" w:rsidRDefault="00063A69" w:rsidP="00063A69">
      <w:r w:rsidRPr="00150D4B">
        <w:t xml:space="preserve">Das kann unter anderem mit den Mitteln der Prozessleittechnik durch sogenannte </w:t>
      </w:r>
      <w:r w:rsidRPr="000B4ADE">
        <w:t>Schutzeinrichtungen</w:t>
      </w:r>
      <w:r w:rsidRPr="00150D4B">
        <w:t xml:space="preserve"> erfolgen. Diese verhindern, dass Fehlzustände eintreten oder sie begrenzen die Schäden, falls ein unzulässiger Fehlzustand trotz aller Maßnahmen eingetreten ist. Um geeignete Verriegelungsmechanismen</w:t>
      </w:r>
      <w:r>
        <w:t xml:space="preserve"> entwerfen zu können, muss ein Schutzkonzept für die Anlage entwickelt werden. Diese Aufgabe erfordert genaue Kenntnisse der chemischen, verfahrens- und anlagentechnischen Randbedingungen. Das Schutzkonzept wird deshalb in einer interdisziplinären Arbeitsgruppe mit Hilfe einer HAZOP oder PAAG-Analyse entwickelt. </w:t>
      </w:r>
    </w:p>
    <w:p w14:paraId="0D09696B" w14:textId="77777777" w:rsidR="00063A69" w:rsidRDefault="00063A69" w:rsidP="00063A69">
      <w:r>
        <w:t>Die technische Realisierung der Mechanismen in einem Prozessleitsystem soll möglichst einfach, unmittelbar wirkend und überschaubar gestaltet sein. Daher wird in der Praxis häufig auf immer wiederkehrende Standardbeschaltungen zurückgegriffen. Diese lassen sich in vier Kategorien einteilen:</w:t>
      </w:r>
    </w:p>
    <w:p w14:paraId="3D1DF282" w14:textId="553CE1EE" w:rsidR="00063A69" w:rsidRDefault="00063A69" w:rsidP="00063A69">
      <w:r w:rsidRPr="000B4ADE">
        <w:t>Kombinationsschaltungen</w:t>
      </w:r>
      <w:r>
        <w:t xml:space="preserve"> werden verwendet, um Schaltbedingungen durch die direkte Kombination der entsprechenden Prozesssignale zu generieren. Dazu </w:t>
      </w:r>
      <w:r w:rsidR="000208C4">
        <w:t xml:space="preserve">erfolgt eine Verknüpfung </w:t>
      </w:r>
      <w:r>
        <w:t>d</w:t>
      </w:r>
      <w:r w:rsidR="000208C4">
        <w:t>er</w:t>
      </w:r>
      <w:r>
        <w:t xml:space="preserve"> Eingangssignale durch die logischen Verknüpfungen </w:t>
      </w:r>
      <w:r w:rsidRPr="000B4ADE">
        <w:t>UND</w:t>
      </w:r>
      <w:r>
        <w:t xml:space="preserve">, </w:t>
      </w:r>
      <w:r w:rsidRPr="000B4ADE">
        <w:t>ODER</w:t>
      </w:r>
      <w:r>
        <w:t xml:space="preserve"> und </w:t>
      </w:r>
      <w:r w:rsidRPr="000B4ADE">
        <w:t>NICHT</w:t>
      </w:r>
      <w:r>
        <w:t xml:space="preserve"> miteinander. Der Zustand des Ausgangssignals einer solchen Kombinationsschaltung lässt sich dabei jederzeit durch die Zustände der Eingangssignale bestimmen. </w:t>
      </w:r>
    </w:p>
    <w:p w14:paraId="40ED2763" w14:textId="77777777" w:rsidR="00063A69" w:rsidRDefault="00063A69" w:rsidP="00063A69">
      <w:r w:rsidRPr="000B4ADE">
        <w:t>Priorisierungsschaltungen</w:t>
      </w:r>
      <w:r>
        <w:t xml:space="preserve"> erlauben es, bestimmten Signalen Vorrang vor anderen Signalen zu geben. Dies ist häufig bei der Betriebsartenauswahl sowie bei Start- und Stoppfunktionen notwendig. Priorisierungsschaltungen werden häufig durch Kombinationsschaltungen realisiert.</w:t>
      </w:r>
    </w:p>
    <w:p w14:paraId="650CE9B6" w14:textId="70107FF9" w:rsidR="00063A69" w:rsidRDefault="00063A69" w:rsidP="00063A69">
      <w:r w:rsidRPr="000B4ADE">
        <w:t>Verriegelnde</w:t>
      </w:r>
      <w:r>
        <w:t xml:space="preserve"> </w:t>
      </w:r>
      <w:r w:rsidRPr="000B4ADE">
        <w:t>Schaltungen</w:t>
      </w:r>
      <w:r>
        <w:t xml:space="preserve"> verhindern</w:t>
      </w:r>
      <w:r w:rsidR="00B82DCB">
        <w:t xml:space="preserve"> das gleichzeitige Setzen</w:t>
      </w:r>
      <w:r>
        <w:t xml:space="preserve"> gegensätzlich wirkende</w:t>
      </w:r>
      <w:r w:rsidR="00B82DCB">
        <w:t>r</w:t>
      </w:r>
      <w:r>
        <w:t xml:space="preserve"> Signale. Wird darüber hinaus eine bestimmte Reihenfolge für mehrere Steuersignale gefordert, so spricht man von einer </w:t>
      </w:r>
      <w:r w:rsidRPr="000B4ADE">
        <w:t>Reihenfolgenverriegelung</w:t>
      </w:r>
      <w:r>
        <w:t>. Verriegelungen werden mit Hilfe von R</w:t>
      </w:r>
      <w:r w:rsidRPr="000B4ADE">
        <w:t>-S-Speichergliedern</w:t>
      </w:r>
      <w:r>
        <w:t xml:space="preserve"> realisiert, die miteinander gekoppelt sind.</w:t>
      </w:r>
    </w:p>
    <w:p w14:paraId="3B6EE8C6" w14:textId="77777777" w:rsidR="00063A69" w:rsidRDefault="00063A69" w:rsidP="00063A69">
      <w:pPr>
        <w:rPr>
          <w:b/>
          <w:sz w:val="28"/>
          <w:szCs w:val="28"/>
        </w:rPr>
      </w:pPr>
      <w:r>
        <w:t xml:space="preserve">Zeitverhalten in Schaltungen ermöglicht ein verzögertes An- und Abschalten, die Definition einer Mindest- oder Höchstlaufzeit sowie die Realisierung von Schutzfunktionen, die eine bestimmte Reaktionszeit fordern. Zur Realisierung derartiger Funktionen stehen verschiedene vorgefertigte Zeitbausteine zur Verfügung. </w:t>
      </w:r>
      <w:r>
        <w:br w:type="page"/>
      </w:r>
    </w:p>
    <w:p w14:paraId="09F06B0B" w14:textId="4807C6F6" w:rsidR="00063A69" w:rsidRDefault="00063A69" w:rsidP="00063A69">
      <w:pPr>
        <w:pStyle w:val="berschrift2"/>
      </w:pPr>
      <w:bookmarkStart w:id="14" w:name="_Toc15026285"/>
      <w:r>
        <w:lastRenderedPageBreak/>
        <w:t>Prozessgrößen</w:t>
      </w:r>
      <w:bookmarkEnd w:id="14"/>
    </w:p>
    <w:p w14:paraId="67472B95" w14:textId="302139D4" w:rsidR="00063A69" w:rsidRDefault="00063A69" w:rsidP="00063A69">
      <w:r>
        <w:t xml:space="preserve">Produktionsanlagen dienen der Produktion materieller Güter. Sie </w:t>
      </w:r>
      <w:r w:rsidRPr="00E56DC3">
        <w:t>steuern und überwachen</w:t>
      </w:r>
      <w:r>
        <w:t xml:space="preserve"> dazu </w:t>
      </w:r>
      <w:r w:rsidRPr="00E56DC3">
        <w:t>Stoff- und Energieflüsse</w:t>
      </w:r>
      <w:r>
        <w:t xml:space="preserve">, </w:t>
      </w:r>
      <w:r w:rsidR="00156D0A">
        <w:t xml:space="preserve">welche </w:t>
      </w:r>
      <w:r>
        <w:t xml:space="preserve">sich durch physikalische Größen wie </w:t>
      </w:r>
      <w:r w:rsidRPr="00E56DC3">
        <w:t>Volumen, Masse, Temperatur oder Volumenstrom</w:t>
      </w:r>
      <w:r>
        <w:t xml:space="preserve"> beschreiben lassen. Auf der Grundlage </w:t>
      </w:r>
      <w:r w:rsidRPr="00E56DC3">
        <w:t>verfahrenstechnischer und anlagentechnischer</w:t>
      </w:r>
      <w:r>
        <w:t xml:space="preserve"> Randbedingungen werden diejenigen physikalischen Größen </w:t>
      </w:r>
      <w:r w:rsidRPr="00E56DC3">
        <w:t>definiert und spezifiziert</w:t>
      </w:r>
      <w:r>
        <w:t xml:space="preserve">, die für den technischen Prozess </w:t>
      </w:r>
      <w:r w:rsidRPr="00E56DC3">
        <w:t>relevant und messtechnisch</w:t>
      </w:r>
      <w:r>
        <w:t xml:space="preserve"> erfassbar sind. Die</w:t>
      </w:r>
      <w:r w:rsidR="00B82DCB">
        <w:t xml:space="preserve"> Bezeichnung für die</w:t>
      </w:r>
      <w:r>
        <w:t xml:space="preserve"> Größen </w:t>
      </w:r>
      <w:r w:rsidR="00B82DCB">
        <w:t xml:space="preserve">heißen </w:t>
      </w:r>
      <w:r>
        <w:t>Prozessgrößen.</w:t>
      </w:r>
    </w:p>
    <w:p w14:paraId="305FE1E0" w14:textId="39062FFF" w:rsidR="00063A69" w:rsidRDefault="00063A69" w:rsidP="00063A69">
      <w:r>
        <w:t xml:space="preserve">Prozessgrößen werden zur Regelung oder zur Sicherung von technischen Prozessen </w:t>
      </w:r>
      <w:r w:rsidR="00B82DCB">
        <w:t>da</w:t>
      </w:r>
      <w:r>
        <w:t>.</w:t>
      </w:r>
      <w:r w:rsidRPr="00E8351C">
        <w:t xml:space="preserve"> </w:t>
      </w:r>
      <w:r>
        <w:t>Für jede Prozessgröße werden auf der Grundlage der chemischen, verfahrens- und anlagentechnischen Randbedingungen Bereiche festgelegt, für die diese Prozessgröße vorgesehen ist (</w:t>
      </w:r>
      <w:r w:rsidRPr="000B4ADE">
        <w:t>Gutbereich</w:t>
      </w:r>
      <w:r>
        <w:t>)</w:t>
      </w:r>
      <w:r w:rsidR="00156D0A">
        <w:t>.</w:t>
      </w:r>
      <w:r>
        <w:t xml:space="preserve"> </w:t>
      </w:r>
      <w:r w:rsidR="00156D0A">
        <w:t xml:space="preserve">Überdies werden </w:t>
      </w:r>
      <w:r>
        <w:t>Bereiche außerhalb des Gutbereiches</w:t>
      </w:r>
      <w:r w:rsidR="00156D0A">
        <w:t xml:space="preserve"> fixiert</w:t>
      </w:r>
      <w:r>
        <w:t>, in denen sicherheitstechnisch keine Einschränkungen für den Weiterbetrieb bestehen (</w:t>
      </w:r>
      <w:r w:rsidRPr="000B4ADE">
        <w:t>zulässiger</w:t>
      </w:r>
      <w:r w:rsidRPr="00F23354">
        <w:t xml:space="preserve"> </w:t>
      </w:r>
      <w:r w:rsidRPr="000B4ADE">
        <w:t>Fehlbereich</w:t>
      </w:r>
      <w:r>
        <w:t>). Liegt eine Prozessgröße außerhalb dieser Bereiche, so ist mit unerwünschten Ereignissen, die unmittelbar zu Personenschäden oder Umweltschäden führen, zu rechnen (</w:t>
      </w:r>
      <w:r w:rsidRPr="000B4ADE">
        <w:t>unzulässiger Fehlbereich</w:t>
      </w:r>
      <w:r>
        <w:t>).</w:t>
      </w:r>
    </w:p>
    <w:p w14:paraId="696913AE" w14:textId="0127DD78" w:rsidR="00063A69" w:rsidRDefault="00063A69" w:rsidP="00063A69">
      <w:r>
        <w:t>Die Werte der Prozessgrößen werden mit den Mitteln der Prozessleittechnik erfasst und ausgewertet. Daraus wird der aktuelle Zustand der Anlage ermittelt. Dabei werden drei Grundzustände unterschieden:</w:t>
      </w:r>
    </w:p>
    <w:p w14:paraId="7F24FB16" w14:textId="77777777" w:rsidR="00063A69" w:rsidRDefault="00063A69" w:rsidP="000612AE">
      <w:pPr>
        <w:pStyle w:val="SiemensListe"/>
      </w:pPr>
      <w:r w:rsidRPr="000B4ADE">
        <w:t>Gutzustand</w:t>
      </w:r>
      <w:r>
        <w:t>: Die Werte sämtlicher Prozessgrößen befinden sich in ihrem jeweiligen Gutbereich und es geht auch anderweitig keine Gefahr von der Anlage aus.</w:t>
      </w:r>
    </w:p>
    <w:p w14:paraId="48C16504" w14:textId="77777777" w:rsidR="00063A69" w:rsidRDefault="00063A69" w:rsidP="000612AE">
      <w:pPr>
        <w:pStyle w:val="SiemensListe"/>
      </w:pPr>
      <w:r w:rsidRPr="000B4ADE">
        <w:t>Zulässiger Fehlzustand</w:t>
      </w:r>
      <w:r>
        <w:t>: Werte einer oder mehrerer Prozessgrößen befinden sich im jeweiligen zulässigen Fehlbereich. Es geht anderweitig keine Gefahr von der Anlage aus.</w:t>
      </w:r>
    </w:p>
    <w:p w14:paraId="3098A15E" w14:textId="05B44A0B" w:rsidR="00063A69" w:rsidRDefault="00063A69" w:rsidP="000612AE">
      <w:pPr>
        <w:pStyle w:val="SiemensListe"/>
      </w:pPr>
      <w:r w:rsidRPr="000B4ADE">
        <w:t>Unzulässiger Fehlzustand</w:t>
      </w:r>
      <w:r>
        <w:t>: Werte einer oder mehrerer Prozessgrößen befinden sich im jeweiligen unzulässigen Fehlbereich oder es geht anderweitig eine Gefahr von der Anlage aus</w:t>
      </w:r>
      <w:r w:rsidR="00B30219">
        <w:t xml:space="preserve">. </w:t>
      </w:r>
      <w:r>
        <w:t xml:space="preserve">Unzulässige Fehlzustände sind stets gegeben, wenn </w:t>
      </w:r>
      <w:r w:rsidR="00B30219">
        <w:t xml:space="preserve">Personen </w:t>
      </w:r>
      <w:r>
        <w:t>gefährdet sind, die Umwelt geschädigt wird, technische Einrichtungen zerstört</w:t>
      </w:r>
      <w:r w:rsidR="00156D0A">
        <w:t xml:space="preserve"> </w:t>
      </w:r>
      <w:r>
        <w:t>oder aber die Produktionsergebnisse gemindert werden. Dabei genügt, dass eine ausreichend hohe Wahrscheinlichkeit für das Eintreten eines dieser Ereignisse gegeben ist [1].</w:t>
      </w:r>
    </w:p>
    <w:p w14:paraId="6A736172" w14:textId="6D689911" w:rsidR="00063A69" w:rsidRPr="007C5756" w:rsidRDefault="00063A69" w:rsidP="00063A69">
      <w:pPr>
        <w:pStyle w:val="berschrift2"/>
      </w:pPr>
      <w:bookmarkStart w:id="15" w:name="_Toc15026286"/>
      <w:r>
        <w:t>Anlagensicherung</w:t>
      </w:r>
      <w:bookmarkEnd w:id="15"/>
    </w:p>
    <w:p w14:paraId="676E4B7F" w14:textId="77777777" w:rsidR="00063A69" w:rsidRDefault="00063A69" w:rsidP="00063A69">
      <w:r>
        <w:t xml:space="preserve">Unter der Anlagensicherung ist allgemein die Sicherung der verfahrenstechnischen Anlage gegen Fehlzustände zu verstehen [1]. Bei vielen Vorgängen und Zuständen in Prozessanlagen können bestimmte Ereignisse eintreten, die zu einem Schaden führen. Die Kombination der Häufigkeit eines Schadenseintrittes und seines Schadensausmaßes wird als </w:t>
      </w:r>
      <w:r w:rsidRPr="000B4ADE">
        <w:t>Risiko</w:t>
      </w:r>
      <w:r>
        <w:t xml:space="preserve"> des entsprechenden Vorgangs oder Zustands bezeichnet. Das Ziel der Anlagensicherung ist es, Schutzmaßnahmen zu treffen, die die existierenden Risiken soweit vermindern, dass das verbleibende Risiko unter einem zu definierendem Grenzrisiko liegt, also vertretbar ist [2]. </w:t>
      </w:r>
      <w:r>
        <w:br w:type="page"/>
      </w:r>
    </w:p>
    <w:p w14:paraId="0D53355C" w14:textId="77777777" w:rsidR="00063A69" w:rsidRDefault="00063A69" w:rsidP="00063A69">
      <w:r>
        <w:lastRenderedPageBreak/>
        <w:t xml:space="preserve">Die im Kapitel ‚Einzelsteuerfunktionen’ betrachteten Verriegelungsmechanismen schützen die Anlage oder Anlageteile vor gerätebedingten Fehlzuständen. Darunter fallen alle diejenigen Fehlzustände, die durch eine Fehlfunktion der Geräte selbst oder durch den Betrieb des Gerätes außerhalb des zulässigen Betriebsbereichs (zum Beispiel die Überhitzung einer Pumpe infolge eines nicht erkannten Trockenlaufs) entstehen. Diese Fehlzustände sind gerätespezifisch und können unabhängig von verfahrens- und anlagentechnischen Randbedingungen erkannt werden. </w:t>
      </w:r>
    </w:p>
    <w:p w14:paraId="4C32C551" w14:textId="5BAFE325" w:rsidR="00063A69" w:rsidRDefault="00063A69" w:rsidP="00063A69">
      <w:r>
        <w:t>Die betrachteten Verriegelungsmechanismen können naturgemäß nicht eigenständig vor prozessbedingten Fehlzuständen schützen (zum Beispiel dem Trockenlauf einer Pumpe)</w:t>
      </w:r>
      <w:r w:rsidR="00380EF2">
        <w:t>.</w:t>
      </w:r>
      <w:r>
        <w:t xml:space="preserve"> </w:t>
      </w:r>
      <w:r w:rsidR="00380EF2">
        <w:t>D</w:t>
      </w:r>
      <w:r>
        <w:t xml:space="preserve">a diese von den verfahrens- und anlagentechnischen Begebenheiten abhängig sind (zum Beispiel führt das Unterschreiten eines minimalen Füllstands eines Tanks zum besagten Trockenlauf der Pumpe). </w:t>
      </w:r>
      <w:r w:rsidR="00B30219">
        <w:t xml:space="preserve">Dementsprechend </w:t>
      </w:r>
      <w:r>
        <w:t xml:space="preserve">müssen Anlagen durch die Implementierung geeigneter prozessbedingter Verriegelungen sicher gemacht werden. Diese nutzen und erweitern häufig die Verriegelungsmechanismen der Einzelsteuerfunktionen (siehe Kapitel </w:t>
      </w:r>
      <w:r>
        <w:rPr>
          <w:rFonts w:cs="Arial"/>
        </w:rPr>
        <w:t>‚</w:t>
      </w:r>
      <w:r>
        <w:t>Einzelsteuerfunktionen</w:t>
      </w:r>
      <w:r>
        <w:rPr>
          <w:rFonts w:cs="Arial"/>
        </w:rPr>
        <w:t>’</w:t>
      </w:r>
      <w:r>
        <w:t>). Dabei sind sämtliche Arten des bestimmungsgemäßen Betriebs der Anlagen zu berücksichtigen.</w:t>
      </w:r>
    </w:p>
    <w:p w14:paraId="52C8856C" w14:textId="77777777" w:rsidR="00063A69" w:rsidRDefault="00063A69" w:rsidP="00063A69">
      <w:r>
        <w:t>Als bestimmungsgemäßer Betrieb wird derjenige bezeichnet, für den die Anlage nach ihrem technischen Zweck bestimmt und ausgelegt ist [2]. Dies umfasst üblicherweise die folgenden Betriebsarten:</w:t>
      </w:r>
    </w:p>
    <w:p w14:paraId="71B367A2" w14:textId="77777777" w:rsidR="00063A69" w:rsidRPr="00F16FB2" w:rsidRDefault="00063A69" w:rsidP="00063A69">
      <w:pPr>
        <w:pStyle w:val="SiemensListe"/>
      </w:pPr>
      <w:r w:rsidRPr="00F16FB2">
        <w:t>Normalbetrieb</w:t>
      </w:r>
    </w:p>
    <w:p w14:paraId="0A9BA52B" w14:textId="77777777" w:rsidR="00063A69" w:rsidRPr="00F16FB2" w:rsidRDefault="00063A69" w:rsidP="00063A69">
      <w:pPr>
        <w:pStyle w:val="SiemensListe"/>
      </w:pPr>
      <w:r w:rsidRPr="00F16FB2">
        <w:t>An- und Abfahrbetrieb</w:t>
      </w:r>
    </w:p>
    <w:p w14:paraId="101C2B14" w14:textId="77777777" w:rsidR="00063A69" w:rsidRPr="00F16FB2" w:rsidRDefault="00063A69" w:rsidP="00063A69">
      <w:pPr>
        <w:pStyle w:val="SiemensListe"/>
      </w:pPr>
      <w:r w:rsidRPr="00F16FB2">
        <w:t>Inbetriebnahme und Außerbetriebnahme</w:t>
      </w:r>
    </w:p>
    <w:p w14:paraId="23AD6A8B" w14:textId="77777777" w:rsidR="00063A69" w:rsidRDefault="00063A69" w:rsidP="00063A69">
      <w:pPr>
        <w:pStyle w:val="SiemensListe"/>
      </w:pPr>
      <w:r w:rsidRPr="00F16FB2">
        <w:t>Probebetrieb</w:t>
      </w:r>
    </w:p>
    <w:p w14:paraId="4EDD2CE3" w14:textId="77777777" w:rsidR="00063A69" w:rsidRDefault="00063A69" w:rsidP="00063A69">
      <w:pPr>
        <w:pStyle w:val="SiemensListe"/>
      </w:pPr>
      <w:r w:rsidRPr="00F16FB2">
        <w:t>Inspektions</w:t>
      </w:r>
      <w:r>
        <w:t>-, Wartungs- und Instandsetzungsvorgänge</w:t>
      </w:r>
    </w:p>
    <w:p w14:paraId="160FEADE" w14:textId="5053BD02" w:rsidR="00063A69" w:rsidRDefault="00063A69" w:rsidP="00063A69">
      <w:r>
        <w:t>Dafür wird in einer interdisziplinären Arbeitsgruppe zunächst ein Schutzkonzept für die Anlage entwickelt. Die Arbeitsgruppe identifiziert systematisch Gefährdungspotentiale und Fehler, die zu Gefährdungen führen können. Dazu werden anerkannte Methoden zur Gefährdungsanalyse, zum Beispiel das PAAG-Verfahren, angewandt [3].</w:t>
      </w:r>
    </w:p>
    <w:p w14:paraId="7BB1F76C" w14:textId="77777777" w:rsidR="00063A69" w:rsidRPr="00482CAA" w:rsidRDefault="00063A69" w:rsidP="00063A69">
      <w:pPr>
        <w:rPr>
          <w:rFonts w:eastAsia="Calibri"/>
        </w:rPr>
      </w:pPr>
      <w:r>
        <w:t xml:space="preserve">Anschließend müssen die Risiken bewertet werden, die aus den erkannten Gefährdungen resultieren. Hierfür stehen verschiedene Methoden für die abgestufte Bewertung des abzudeckenden Risikos zur Verfügung, zum Beispiel die ALARP-Methode, die LOPA-Methode oder die in [2] spezifizierte Methode des Risikographen. Ist das Ausgangsrisiko einer Gefährdung größer als das festgelegte Grenzrisiko, so müssen Schutzmaßnahmen getroffen werden, die das Risiko entsprechend reduzieren. </w:t>
      </w:r>
    </w:p>
    <w:p w14:paraId="756DF3F3" w14:textId="77777777" w:rsidR="00063A69" w:rsidRDefault="00063A69" w:rsidP="00063A69">
      <w:pPr>
        <w:spacing w:before="0" w:after="0" w:line="240" w:lineRule="auto"/>
        <w:ind w:left="0"/>
        <w:jc w:val="left"/>
        <w:rPr>
          <w:b/>
          <w:iCs/>
          <w:spacing w:val="5"/>
          <w:sz w:val="24"/>
          <w:szCs w:val="24"/>
        </w:rPr>
      </w:pPr>
      <w:r>
        <w:br w:type="page"/>
      </w:r>
    </w:p>
    <w:p w14:paraId="1634AC16" w14:textId="3E66029F" w:rsidR="00063A69" w:rsidRDefault="00063A69" w:rsidP="00063A69">
      <w:pPr>
        <w:pStyle w:val="berschrift2"/>
      </w:pPr>
      <w:bookmarkStart w:id="16" w:name="_Toc15026287"/>
      <w:r>
        <w:lastRenderedPageBreak/>
        <w:t>Anlagensicherung mit den Mitteln der Prozessleittechnik</w:t>
      </w:r>
      <w:bookmarkEnd w:id="16"/>
    </w:p>
    <w:p w14:paraId="7DBA96BD" w14:textId="05A9EC78" w:rsidR="00063A69" w:rsidRDefault="00063A69" w:rsidP="00063A69">
      <w:r>
        <w:t>Grundsätzlich sind zur Anlagensicherung vorzugsweise Schutzeinrichtungen zu nutzen, die nicht auf Mitteln der Prozessleittechnik basieren. Häufig ist dies jedoch aufgrund der Größe oder Komplexität der Anlage nicht ausreichend</w:t>
      </w:r>
      <w:r w:rsidR="00BA529E">
        <w:t xml:space="preserve"> oder erst gar nicht möglich.</w:t>
      </w:r>
      <w:r>
        <w:t xml:space="preserve"> </w:t>
      </w:r>
      <w:r w:rsidR="00BA529E">
        <w:t>Zudem kann die</w:t>
      </w:r>
      <w:r>
        <w:t xml:space="preserve"> entsprechende Lösung unter wirtschaftlichen Aspekten nicht sinnvoll umsetzbar</w:t>
      </w:r>
      <w:r w:rsidR="00BA529E">
        <w:t xml:space="preserve"> sein</w:t>
      </w:r>
      <w:r>
        <w:t>. In diesem Fall werden Schutzfunktionen mit den Mitteln der Prozessleittechnik realisiert. Es wird aus diesem Grunde zwischen zwei Arten von PLT-Einrichtungen unterschieden:</w:t>
      </w:r>
    </w:p>
    <w:p w14:paraId="7A35CD30" w14:textId="62E16BE4" w:rsidR="00063A69" w:rsidRDefault="00063A69" w:rsidP="00063A69">
      <w:r w:rsidRPr="000B4ADE">
        <w:t>PLT-Betriebs- und Überwachungseinrichtungen</w:t>
      </w:r>
      <w:r>
        <w:t xml:space="preserve"> (B</w:t>
      </w:r>
      <w:r w:rsidRPr="000B4ADE">
        <w:t xml:space="preserve">asic </w:t>
      </w:r>
      <w:proofErr w:type="spellStart"/>
      <w:r>
        <w:t>P</w:t>
      </w:r>
      <w:r w:rsidRPr="000B4ADE">
        <w:t>rocess</w:t>
      </w:r>
      <w:proofErr w:type="spellEnd"/>
      <w:r w:rsidRPr="000B4ADE">
        <w:t xml:space="preserve"> </w:t>
      </w:r>
      <w:r>
        <w:t>C</w:t>
      </w:r>
      <w:r w:rsidRPr="000B4ADE">
        <w:t xml:space="preserve">ontrol </w:t>
      </w:r>
      <w:r>
        <w:t>S</w:t>
      </w:r>
      <w:r w:rsidRPr="000B4ADE">
        <w:t xml:space="preserve">ystem </w:t>
      </w:r>
      <w:r w:rsidR="00CD5F68">
        <w:t>-</w:t>
      </w:r>
      <w:r w:rsidRPr="000B4ADE">
        <w:t xml:space="preserve"> BPCS) </w:t>
      </w:r>
      <w:r>
        <w:t xml:space="preserve">realisieren die zur Produktion erforderlichen </w:t>
      </w:r>
      <w:r w:rsidRPr="0006373D">
        <w:t>Automatisierungsfunktionen</w:t>
      </w:r>
      <w:r>
        <w:t xml:space="preserve"> und dienen damit dem bestimmungsgemäßen Betrieb der Anlage in ihrem Gutbereich [2]. PLT-Überwachungs</w:t>
      </w:r>
      <w:r w:rsidR="00CD5F68">
        <w:t>-</w:t>
      </w:r>
      <w:r>
        <w:t xml:space="preserve">einrichtungen reagieren, wenn eine oder mehrere Prozessgrößen den Gutbereich verlassen. Sie melden zulässige Fehlzustände oder ergreifen automatisch Maßnahmen, um die Prozessgrößen in den Gutbereich zurückzuführen. Aus Sicht der Anlagensicherung werden an </w:t>
      </w:r>
      <w:r w:rsidRPr="00905946">
        <w:t xml:space="preserve">PLT-Betriebs- und Überwachungseinrichtungen </w:t>
      </w:r>
      <w:r>
        <w:t>keine Anforderungen gestellt</w:t>
      </w:r>
      <w:r w:rsidRPr="00905946">
        <w:t>.</w:t>
      </w:r>
    </w:p>
    <w:p w14:paraId="7D0DA671" w14:textId="7CF501C9" w:rsidR="00063A69" w:rsidRPr="003B607C" w:rsidRDefault="00063A69" w:rsidP="00063A69">
      <w:r w:rsidRPr="000B4ADE">
        <w:t>PLT-Schutzeinrichtung</w:t>
      </w:r>
      <w:r>
        <w:t xml:space="preserve"> (</w:t>
      </w:r>
      <w:proofErr w:type="spellStart"/>
      <w:r>
        <w:t>Safety</w:t>
      </w:r>
      <w:proofErr w:type="spellEnd"/>
      <w:r>
        <w:t xml:space="preserve"> </w:t>
      </w:r>
      <w:proofErr w:type="spellStart"/>
      <w:r>
        <w:t>Instrumented</w:t>
      </w:r>
      <w:proofErr w:type="spellEnd"/>
      <w:r>
        <w:t xml:space="preserve"> S</w:t>
      </w:r>
      <w:r w:rsidRPr="000B4ADE">
        <w:t>ystems - SIS)</w:t>
      </w:r>
      <w:r w:rsidRPr="003B607C">
        <w:t xml:space="preserve"> </w:t>
      </w:r>
      <w:r>
        <w:t xml:space="preserve">dienen der Risikoreduzierung bei erkannten Gefahrenpotentialen. Sie können entweder </w:t>
      </w:r>
      <w:r w:rsidRPr="00F91949">
        <w:t>ereignisverhindernd</w:t>
      </w:r>
      <w:r>
        <w:t xml:space="preserve"> oder aber </w:t>
      </w:r>
      <w:r w:rsidRPr="00F91949">
        <w:t>schadens</w:t>
      </w:r>
      <w:r w:rsidR="00CD5F68">
        <w:t>-</w:t>
      </w:r>
      <w:r w:rsidRPr="00F91949">
        <w:t>begrenzend</w:t>
      </w:r>
      <w:r>
        <w:t xml:space="preserve"> wirken. Das Ziel von PLT-Schutzeinrichtungen ist es zu verhindern, dass in der Anlage überhaupt ein unzulässiger Fehlzustand eintritt. Sie reduzieren die Eintrittshäufigkeit eines unerwünschten Ereignisses und reduzieren somit das mit diesem Ereignis verbundene Risiko. Schadensbegrenzende PLT-Schutzeinrichtungen hingegen haben das Ziel, bei einem bereits eingetretenen unerwünschten Ereignis das Ausmaß des resultierenden Schadens zu verringern und damit das verbundene Risiko zu</w:t>
      </w:r>
      <w:r w:rsidRPr="00F91949">
        <w:t xml:space="preserve"> </w:t>
      </w:r>
      <w:r>
        <w:t>vermindern. Solche Schutzeinrichtungen kommen nur sehr selten zum Einsatz.</w:t>
      </w:r>
    </w:p>
    <w:p w14:paraId="0FB72E92" w14:textId="570BABB8" w:rsidR="00063A69" w:rsidRDefault="00063A69" w:rsidP="00063A69">
      <w:r>
        <w:fldChar w:fldCharType="begin"/>
      </w:r>
      <w:r>
        <w:instrText xml:space="preserve"> REF _Ref794712 \h </w:instrText>
      </w:r>
      <w:r>
        <w:fldChar w:fldCharType="separate"/>
      </w:r>
      <w:r w:rsidR="00F00DC0">
        <w:t xml:space="preserve">Abbildung </w:t>
      </w:r>
      <w:r w:rsidR="00F00DC0">
        <w:rPr>
          <w:noProof/>
        </w:rPr>
        <w:t>1</w:t>
      </w:r>
      <w:r>
        <w:fldChar w:fldCharType="end"/>
      </w:r>
      <w:r>
        <w:t xml:space="preserve"> zeigt die prinzipielle Wirkungsweise von PLT-Einrichtungen im Rahmen der Anlagensicherung. Der Kurvenverlauf 1 zeigt eine Prozessgröße, die verfahrensbedingt den unzulässigen Fehlbereich nicht erreichen kann. Daher ist eine PLT-Überwachungseinrichtung hier ausreichend. In Kurvenverlauf 2 hingegen ist eine Überschreitung der Grenze zum unzulässigen Fehlbereich möglich. Da jedoch eine Nicht-PLT-Schutzeinrichtung vorhanden ist, genügt auch in diesem Fall eine PLT-Überwachungseinrichtung. In Kurvenverlauf 3 fehlt eine solche Sicherung der Anlage. </w:t>
      </w:r>
      <w:r w:rsidR="00CD5F68">
        <w:t xml:space="preserve">Deshalb </w:t>
      </w:r>
      <w:r>
        <w:t xml:space="preserve">wird eine PLT-Schutzeinrichtung eingesetzt, um zu verhindern, dass die Prozessgröße </w:t>
      </w:r>
      <w:r w:rsidRPr="00DC72B2">
        <w:t>den unzulässigen Fehlbereich erreicht</w:t>
      </w:r>
      <w:r>
        <w:t>.</w:t>
      </w:r>
    </w:p>
    <w:p w14:paraId="018251B6" w14:textId="77777777" w:rsidR="00063A69" w:rsidRDefault="00063A69" w:rsidP="00063A69">
      <w:r>
        <w:t>Für die prozessleittechnischen Systeme einer Anlage muss klar definiert sein, ob sie eine Betriebs- und Überwachungsfunktion oder aber eine Schutzfunktion realisieren. Diese Unterscheidung erleichtert die Planung, Errichtung und den Betrieb, aber auch die spätere Änderung von PLT-Einrichtungen.</w:t>
      </w:r>
    </w:p>
    <w:p w14:paraId="7F856F35" w14:textId="77777777" w:rsidR="00063A69" w:rsidRDefault="00063A69" w:rsidP="00063A69">
      <w:pPr>
        <w:spacing w:before="0" w:after="0" w:line="240" w:lineRule="auto"/>
        <w:ind w:left="0"/>
        <w:jc w:val="left"/>
        <w:rPr>
          <w:noProof/>
          <w:lang w:eastAsia="de-DE" w:bidi="ar-SA"/>
        </w:rPr>
      </w:pPr>
      <w:r>
        <w:br w:type="page"/>
      </w:r>
    </w:p>
    <w:bookmarkStart w:id="17" w:name="_MON_1624350288"/>
    <w:bookmarkEnd w:id="17"/>
    <w:p w14:paraId="7F59EF41" w14:textId="30787451" w:rsidR="00063A69" w:rsidRDefault="00976AFA" w:rsidP="00976AFA">
      <w:pPr>
        <w:pStyle w:val="Beschriftung"/>
      </w:pPr>
      <w:r>
        <w:object w:dxaOrig="10215" w:dyaOrig="5784" w14:anchorId="7CF212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85pt;height:224.15pt" o:ole="">
            <v:imagedata r:id="rId29" o:title=""/>
            <o:lock v:ext="edit" aspectratio="f"/>
          </v:shape>
          <o:OLEObject Type="Embed" ProgID="Excel.Sheet.8" ShapeID="_x0000_i1025" DrawAspect="Content" ObjectID="_1640405532" r:id="rId30"/>
        </w:object>
      </w:r>
      <w:bookmarkStart w:id="18" w:name="_Ref794712"/>
      <w:r w:rsidR="00063A69">
        <w:t xml:space="preserve">Abbildung </w:t>
      </w:r>
      <w:r w:rsidR="00063A69">
        <w:fldChar w:fldCharType="begin"/>
      </w:r>
      <w:r w:rsidR="00063A69">
        <w:instrText xml:space="preserve"> SEQ Abbildung \* ARABIC </w:instrText>
      </w:r>
      <w:r w:rsidR="00063A69">
        <w:fldChar w:fldCharType="separate"/>
      </w:r>
      <w:r w:rsidR="00F00DC0">
        <w:rPr>
          <w:noProof/>
        </w:rPr>
        <w:t>1</w:t>
      </w:r>
      <w:r w:rsidR="00063A69">
        <w:fldChar w:fldCharType="end"/>
      </w:r>
      <w:bookmarkEnd w:id="18"/>
      <w:r w:rsidR="00063A69">
        <w:t xml:space="preserve">: </w:t>
      </w:r>
      <w:r w:rsidR="00063A69" w:rsidRPr="00C77EAF">
        <w:t>Schematische Darstellung der Wirkungsweise von PLT-Einrichtungen nach [2]</w:t>
      </w:r>
    </w:p>
    <w:p w14:paraId="383C8FD8" w14:textId="77777777" w:rsidR="00063A69" w:rsidRDefault="00063A69" w:rsidP="00063A69">
      <w:pPr>
        <w:rPr>
          <w:rFonts w:eastAsia="Calibri"/>
          <w:lang w:eastAsia="de-DE" w:bidi="ar-SA"/>
        </w:rPr>
      </w:pPr>
      <w:r>
        <w:t xml:space="preserve">Da Funktionen von PLT-Schutzeinrichtungen nur sehr selten angefordert werden, ist es möglich aus wirtschaftlichen Gründen mitunter Komponenten von Schutzeinrichtungen durch die Betriebseinrichtungen zu nutzen. </w:t>
      </w:r>
      <w:r>
        <w:rPr>
          <w:rFonts w:eastAsia="Calibri"/>
          <w:lang w:eastAsia="de-DE" w:bidi="ar-SA"/>
        </w:rPr>
        <w:t>In diesem Fall</w:t>
      </w:r>
      <w:r w:rsidRPr="00243CDE">
        <w:rPr>
          <w:rFonts w:eastAsia="Calibri"/>
          <w:lang w:eastAsia="de-DE" w:bidi="ar-SA"/>
        </w:rPr>
        <w:t xml:space="preserve"> m</w:t>
      </w:r>
      <w:r>
        <w:rPr>
          <w:rFonts w:eastAsia="Calibri"/>
          <w:lang w:eastAsia="de-DE" w:bidi="ar-SA"/>
        </w:rPr>
        <w:t>ü</w:t>
      </w:r>
      <w:r w:rsidRPr="00243CDE">
        <w:rPr>
          <w:rFonts w:eastAsia="Calibri"/>
          <w:lang w:eastAsia="de-DE" w:bidi="ar-SA"/>
        </w:rPr>
        <w:t>ss</w:t>
      </w:r>
      <w:r>
        <w:rPr>
          <w:rFonts w:eastAsia="Calibri"/>
          <w:lang w:eastAsia="de-DE" w:bidi="ar-SA"/>
        </w:rPr>
        <w:t>en</w:t>
      </w:r>
      <w:r w:rsidRPr="00243CDE">
        <w:rPr>
          <w:rFonts w:eastAsia="Calibri"/>
          <w:lang w:eastAsia="de-DE" w:bidi="ar-SA"/>
        </w:rPr>
        <w:t xml:space="preserve"> Signal</w:t>
      </w:r>
      <w:r>
        <w:rPr>
          <w:rFonts w:eastAsia="Calibri"/>
          <w:lang w:eastAsia="de-DE" w:bidi="ar-SA"/>
        </w:rPr>
        <w:t>e</w:t>
      </w:r>
      <w:r w:rsidRPr="00243CDE">
        <w:rPr>
          <w:rFonts w:eastAsia="Calibri"/>
          <w:lang w:eastAsia="de-DE" w:bidi="ar-SA"/>
        </w:rPr>
        <w:t xml:space="preserve"> zur Auslösung der Schutzfunktion </w:t>
      </w:r>
      <w:r>
        <w:rPr>
          <w:rFonts w:eastAsia="Calibri"/>
          <w:lang w:eastAsia="de-DE" w:bidi="ar-SA"/>
        </w:rPr>
        <w:t>in jedem Fall</w:t>
      </w:r>
      <w:r w:rsidRPr="00243CDE">
        <w:rPr>
          <w:rFonts w:eastAsia="Calibri"/>
          <w:lang w:eastAsia="de-DE" w:bidi="ar-SA"/>
        </w:rPr>
        <w:t xml:space="preserve"> Vorrang vor den Signalen der Betriebs-</w:t>
      </w:r>
      <w:r>
        <w:rPr>
          <w:rFonts w:eastAsia="Calibri"/>
          <w:lang w:eastAsia="de-DE" w:bidi="ar-SA"/>
        </w:rPr>
        <w:t xml:space="preserve"> </w:t>
      </w:r>
      <w:r w:rsidRPr="00243CDE">
        <w:rPr>
          <w:rFonts w:eastAsia="Calibri"/>
          <w:lang w:eastAsia="de-DE" w:bidi="ar-SA"/>
        </w:rPr>
        <w:t>und Überwachungseinrichtungen haben.</w:t>
      </w:r>
    </w:p>
    <w:p w14:paraId="716573C9" w14:textId="77777777" w:rsidR="0082409D" w:rsidRDefault="0082409D" w:rsidP="0082409D">
      <w:r>
        <w:rPr>
          <w:rFonts w:eastAsia="Calibri"/>
          <w:lang w:eastAsia="de-DE" w:bidi="ar-SA"/>
        </w:rPr>
        <w:t xml:space="preserve">Zur Umsetzung von Schutzfunktionen gilt es </w:t>
      </w:r>
      <w:r>
        <w:t>möglichst einfache, überschaubare und unmittelbar wirkende Maßnahmen zu ergreifen. Die verwendeten Prozessgrößen sollten direkt mit einfachen und erprobten Mitteln erfasst werden können. Daraus folgt, dass der Steuerungsentwurf selbst durch eine relativ niedrige Komplexität gekennzeichnet ist.</w:t>
      </w:r>
    </w:p>
    <w:p w14:paraId="5C17C7A6" w14:textId="52C4D498" w:rsidR="0082409D" w:rsidRDefault="0082409D" w:rsidP="0082409D">
      <w:pPr>
        <w:pStyle w:val="berschrift2"/>
      </w:pPr>
      <w:bookmarkStart w:id="19" w:name="_Toc11745388"/>
      <w:bookmarkStart w:id="20" w:name="_Toc15026288"/>
      <w:r>
        <w:rPr>
          <w:rFonts w:eastAsia="Calibri"/>
          <w:lang w:eastAsia="de-DE" w:bidi="ar-SA"/>
        </w:rPr>
        <w:t>Standardbeschaltungen für die Anlagensicherung</w:t>
      </w:r>
      <w:bookmarkEnd w:id="19"/>
      <w:bookmarkEnd w:id="20"/>
    </w:p>
    <w:p w14:paraId="17531F39" w14:textId="2A6E4198" w:rsidR="0082409D" w:rsidRDefault="0082409D" w:rsidP="0082409D">
      <w:r>
        <w:t>Schutzeinrichtungen mit den Mitteln der Prozessleittechnik haben zumeist das Ziel, bestimmte Kombinationen, Abfolgen, Zeitverläufe oder Prioritäten von Signalen derart zu steuern, dass unzulässige Prozesszustände verhindert werden. Der Nutzer realisiert diese Funktionenmit immer wiederkehrenden Standardbeschaltungen. Es folgt die Vorstellung der wichtigsten Standardbeschaltungen.</w:t>
      </w:r>
    </w:p>
    <w:p w14:paraId="331850F0" w14:textId="77777777" w:rsidR="00063A69" w:rsidRPr="00FA4EBA" w:rsidRDefault="00063A69" w:rsidP="00063A69">
      <w:pPr>
        <w:rPr>
          <w:rStyle w:val="Hervorhebung"/>
        </w:rPr>
      </w:pPr>
      <w:r w:rsidRPr="00FA4EBA">
        <w:rPr>
          <w:rStyle w:val="Hervorhebung"/>
        </w:rPr>
        <w:t>Kombinationsschaltungen</w:t>
      </w:r>
    </w:p>
    <w:p w14:paraId="78BAC075" w14:textId="44BDE450" w:rsidR="00063A69" w:rsidRDefault="00063A69" w:rsidP="0082409D">
      <w:r>
        <w:t xml:space="preserve">In vielen Fällen sind bestimmte Steuersignale nur zulässig, wenn sich der Prozess in einem bestimmten Zustand befindet. Dieser Zustand lässt sich als Kombination der entsprechenden Prozesssignale beschreiben. Zur Verknüpfung einzelner Signale zu einer Schaltbedingung bieten sich einfache Kombinationsschaltungen (auch </w:t>
      </w:r>
      <w:r w:rsidRPr="000B4ADE">
        <w:t>Schaltnetze</w:t>
      </w:r>
      <w:r>
        <w:t xml:space="preserve"> genannt) an. Diese bieten die Möglichkeit, den Zustand eines Ausgangssignals jederzeit durch den Zustand einer Menge von Eingangssignalen zu bestimmen. Dazu werden die Eingangssignale durch die logischen Verknüpfungen </w:t>
      </w:r>
      <w:r w:rsidRPr="000B4ADE">
        <w:t>UND</w:t>
      </w:r>
      <w:r>
        <w:t xml:space="preserve">, </w:t>
      </w:r>
      <w:r w:rsidRPr="000B4ADE">
        <w:t>ODER</w:t>
      </w:r>
      <w:r>
        <w:t xml:space="preserve"> und </w:t>
      </w:r>
      <w:r w:rsidRPr="000B4ADE">
        <w:t>NICHT</w:t>
      </w:r>
      <w:r>
        <w:t xml:space="preserve"> miteinander verknüpft. Die Kombinationsschaltungen selbst sind zustandslos, sie besitzen also kein Speicherverhalten. </w:t>
      </w:r>
      <w:r>
        <w:br w:type="page"/>
      </w:r>
    </w:p>
    <w:p w14:paraId="2F7645DC" w14:textId="6A0BEA16" w:rsidR="00063A69" w:rsidRDefault="00063A69" w:rsidP="00063A69">
      <w:r>
        <w:lastRenderedPageBreak/>
        <w:t xml:space="preserve">Der Zusammenhang zwischen den Eingangs- und Ausgangssignalen kann mit einer </w:t>
      </w:r>
      <w:r w:rsidRPr="000B4ADE">
        <w:t>Funktionstabelle</w:t>
      </w:r>
      <w:r>
        <w:t xml:space="preserve"> vollständig beschrieben werden. Die entsprechende Verknüpfungsfunktion </w:t>
      </w:r>
      <w:r w:rsidR="006B06C8">
        <w:t xml:space="preserve">wird </w:t>
      </w:r>
      <w:r>
        <w:t>stets in (mindestens) zwei normierten Formen dargestellt.</w:t>
      </w:r>
    </w:p>
    <w:p w14:paraId="6762DE6A" w14:textId="461F91B0" w:rsidR="00063A69" w:rsidRPr="00780C4F" w:rsidRDefault="00063A69" w:rsidP="00063A69">
      <w:r w:rsidRPr="000B4ADE">
        <w:t>Disjunktive Normalform (DNF)</w:t>
      </w:r>
      <w:r w:rsidRPr="00780C4F">
        <w:t xml:space="preserve">: Bei dieser Darstellung </w:t>
      </w:r>
      <w:r w:rsidR="00DD619D">
        <w:t>bestimmt der Nutzer</w:t>
      </w:r>
      <w:r w:rsidRPr="00780C4F">
        <w:t xml:space="preserve"> zunächst alle Kombinationen der Eing</w:t>
      </w:r>
      <w:r>
        <w:t>ä</w:t>
      </w:r>
      <w:r w:rsidRPr="00780C4F">
        <w:t>ng</w:t>
      </w:r>
      <w:r>
        <w:t>e</w:t>
      </w:r>
      <w:r w:rsidRPr="00780C4F">
        <w:t>, für die das Ausgangssignal gesetzt werden soll (alle Zeilen der Funktionstabelle, für die A = 1 ist). Diese Kombinationen werden als UND-Verknüpfung</w:t>
      </w:r>
      <w:r>
        <w:t>en</w:t>
      </w:r>
      <w:r w:rsidRPr="00780C4F">
        <w:t xml:space="preserve"> der Eingangssignale dargestellt</w:t>
      </w:r>
      <w:r>
        <w:t>. Die Ausgänge dieser UND-Verknüpfungen verbindet man anschließend über eine ODER-Verknüpfung miteinander. Dadurch wird der Ausgang gesetzt, sobald eine der gefundenen Kombinationen auftritt.</w:t>
      </w:r>
    </w:p>
    <w:p w14:paraId="56FB6C03" w14:textId="6B6AB2B2" w:rsidR="00063A69" w:rsidRPr="002769CD" w:rsidRDefault="00063A69" w:rsidP="00063A69">
      <w:r w:rsidRPr="000B4ADE">
        <w:t>Konjunktive Normalform (KNF)</w:t>
      </w:r>
      <w:r w:rsidRPr="00780C4F">
        <w:t>:</w:t>
      </w:r>
      <w:r>
        <w:t xml:space="preserve"> Bei </w:t>
      </w:r>
      <w:r w:rsidRPr="00780C4F">
        <w:t xml:space="preserve">dieser Darstellung </w:t>
      </w:r>
      <w:r w:rsidR="00DD619D">
        <w:t>bestimmt der Nutzer</w:t>
      </w:r>
      <w:r w:rsidR="00DD619D" w:rsidRPr="00780C4F">
        <w:t xml:space="preserve"> </w:t>
      </w:r>
      <w:r w:rsidRPr="00780C4F">
        <w:t>zunächst alle Kombinationen der Eing</w:t>
      </w:r>
      <w:r>
        <w:t>ä</w:t>
      </w:r>
      <w:r w:rsidRPr="00780C4F">
        <w:t>ng</w:t>
      </w:r>
      <w:r>
        <w:t>e</w:t>
      </w:r>
      <w:r w:rsidRPr="00780C4F">
        <w:t xml:space="preserve">, für die das Ausgangssignal </w:t>
      </w:r>
      <w:r w:rsidRPr="000B4ADE">
        <w:t>nicht</w:t>
      </w:r>
      <w:r>
        <w:t xml:space="preserve"> </w:t>
      </w:r>
      <w:r w:rsidRPr="00780C4F">
        <w:t>gesetzt werden soll (</w:t>
      </w:r>
      <w:r w:rsidR="0072110E">
        <w:t xml:space="preserve">d. h. </w:t>
      </w:r>
      <w:r w:rsidRPr="00780C4F">
        <w:t>alle Zeilen der</w:t>
      </w:r>
      <w:r>
        <w:t xml:space="preserve"> Funktionstabelle, für die A = 0</w:t>
      </w:r>
      <w:r w:rsidRPr="00780C4F">
        <w:t xml:space="preserve"> ist).</w:t>
      </w:r>
      <w:r>
        <w:t xml:space="preserve"> </w:t>
      </w:r>
      <w:r w:rsidRPr="00780C4F">
        <w:t>Diese Kombinationen werden</w:t>
      </w:r>
      <w:r>
        <w:t xml:space="preserve"> </w:t>
      </w:r>
      <w:r w:rsidRPr="000B4ADE">
        <w:t>invertiert</w:t>
      </w:r>
      <w:r>
        <w:t xml:space="preserve"> und </w:t>
      </w:r>
      <w:r w:rsidRPr="00780C4F">
        <w:t xml:space="preserve">als </w:t>
      </w:r>
      <w:r>
        <w:t>ODER</w:t>
      </w:r>
      <w:r w:rsidRPr="00780C4F">
        <w:t>-Verknüpfung</w:t>
      </w:r>
      <w:r>
        <w:t>en</w:t>
      </w:r>
      <w:r w:rsidRPr="00780C4F">
        <w:t xml:space="preserve"> der Eingangssignale dargestellt</w:t>
      </w:r>
      <w:r>
        <w:t xml:space="preserve">. </w:t>
      </w:r>
      <w:r w:rsidR="00886F50">
        <w:t>Der Nutzer verbindet d</w:t>
      </w:r>
      <w:r>
        <w:t>ie Ausgänge dieser ODER-Verknüpfungen anschließend über eine UND-Verknüpfung miteinander. Die Invertierung der gefundenen Kombinationen bewirkt, dass der Ausgang nur gesetzt</w:t>
      </w:r>
      <w:r w:rsidRPr="001F3802">
        <w:t xml:space="preserve"> </w:t>
      </w:r>
      <w:r>
        <w:t>wird, wenn keine dieser Kombinationen auftritt</w:t>
      </w:r>
      <w:r>
        <w:rPr>
          <w:szCs w:val="20"/>
        </w:rPr>
        <w:t>.</w:t>
      </w:r>
    </w:p>
    <w:p w14:paraId="066B9153" w14:textId="1B6D9FE2" w:rsidR="00063A69" w:rsidRDefault="00063A69" w:rsidP="00063A69">
      <w:r>
        <w:rPr>
          <w:b/>
          <w:szCs w:val="20"/>
        </w:rPr>
        <w:fldChar w:fldCharType="begin"/>
      </w:r>
      <w:r>
        <w:rPr>
          <w:b/>
          <w:szCs w:val="20"/>
        </w:rPr>
        <w:instrText xml:space="preserve"> REF _Ref794727 \h </w:instrText>
      </w:r>
      <w:r>
        <w:rPr>
          <w:b/>
          <w:szCs w:val="20"/>
        </w:rPr>
      </w:r>
      <w:r>
        <w:rPr>
          <w:b/>
          <w:szCs w:val="20"/>
        </w:rPr>
        <w:fldChar w:fldCharType="separate"/>
      </w:r>
      <w:r w:rsidR="00F00DC0">
        <w:t xml:space="preserve">Abbildung </w:t>
      </w:r>
      <w:r w:rsidR="00F00DC0">
        <w:rPr>
          <w:noProof/>
        </w:rPr>
        <w:t>2</w:t>
      </w:r>
      <w:r>
        <w:rPr>
          <w:b/>
          <w:szCs w:val="20"/>
        </w:rPr>
        <w:fldChar w:fldCharType="end"/>
      </w:r>
      <w:r w:rsidRPr="00464474">
        <w:rPr>
          <w:b/>
          <w:szCs w:val="20"/>
        </w:rPr>
        <w:t xml:space="preserve"> </w:t>
      </w:r>
      <w:r w:rsidRPr="00464474">
        <w:rPr>
          <w:szCs w:val="20"/>
        </w:rPr>
        <w:t>zeigt</w:t>
      </w:r>
      <w:r>
        <w:t xml:space="preserve"> beispielhaft eine Funktionstabelle mit drei Eingangssignalen und die entsprechenden Kombinationsschaltungen in disjunktiver und in konjunktiver Normalform.</w:t>
      </w:r>
    </w:p>
    <w:p w14:paraId="67B2D5A5" w14:textId="676C781D" w:rsidR="00063A69" w:rsidRDefault="006D482B" w:rsidP="00DF5C15">
      <w:r>
        <w:rPr>
          <w:noProof/>
          <w:lang w:eastAsia="de-DE" w:bidi="ar-SA"/>
        </w:rPr>
        <mc:AlternateContent>
          <mc:Choice Requires="wpg">
            <w:drawing>
              <wp:anchor distT="0" distB="0" distL="114300" distR="114300" simplePos="0" relativeHeight="251658240" behindDoc="0" locked="0" layoutInCell="1" allowOverlap="1" wp14:anchorId="4748E127" wp14:editId="0E042804">
                <wp:simplePos x="0" y="0"/>
                <wp:positionH relativeFrom="column">
                  <wp:posOffset>588280</wp:posOffset>
                </wp:positionH>
                <wp:positionV relativeFrom="paragraph">
                  <wp:posOffset>139039</wp:posOffset>
                </wp:positionV>
                <wp:extent cx="4941651" cy="2876876"/>
                <wp:effectExtent l="0" t="0" r="11430" b="0"/>
                <wp:wrapNone/>
                <wp:docPr id="322" name="Gruppieren 322"/>
                <wp:cNvGraphicFramePr/>
                <a:graphic xmlns:a="http://schemas.openxmlformats.org/drawingml/2006/main">
                  <a:graphicData uri="http://schemas.microsoft.com/office/word/2010/wordprocessingGroup">
                    <wpg:wgp>
                      <wpg:cNvGrpSpPr/>
                      <wpg:grpSpPr>
                        <a:xfrm>
                          <a:off x="0" y="0"/>
                          <a:ext cx="4941651" cy="2876876"/>
                          <a:chOff x="0" y="0"/>
                          <a:chExt cx="5363406" cy="3122768"/>
                        </a:xfrm>
                      </wpg:grpSpPr>
                      <wps:wsp>
                        <wps:cNvPr id="3" name="Textfeld 3"/>
                        <wps:cNvSpPr txBox="1"/>
                        <wps:spPr>
                          <a:xfrm>
                            <a:off x="0" y="0"/>
                            <a:ext cx="300037" cy="2047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C133F7" w14:textId="3353619B" w:rsidR="00DF5C15" w:rsidRPr="00DF5C15" w:rsidRDefault="00DF5C15" w:rsidP="00DF5C15">
                              <w:pPr>
                                <w:spacing w:before="0" w:after="0" w:line="240" w:lineRule="auto"/>
                                <w:ind w:left="0"/>
                                <w:jc w:val="center"/>
                                <w:rPr>
                                  <w:sz w:val="18"/>
                                </w:rPr>
                              </w:pPr>
                              <w:r w:rsidRPr="00DF5C15">
                                <w:rPr>
                                  <w:sz w:val="18"/>
                                </w:rPr>
                                <w:t>E1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 name="Textfeld 43"/>
                        <wps:cNvSpPr txBox="1"/>
                        <wps:spPr>
                          <a:xfrm>
                            <a:off x="301558" y="0"/>
                            <a:ext cx="300037" cy="2047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F268F7" w14:textId="4B961880" w:rsidR="00DF5C15" w:rsidRPr="00DF5C15" w:rsidRDefault="00DF5C15" w:rsidP="00DF5C15">
                              <w:pPr>
                                <w:spacing w:before="0" w:after="0" w:line="240" w:lineRule="auto"/>
                                <w:ind w:left="0"/>
                                <w:jc w:val="center"/>
                                <w:rPr>
                                  <w:sz w:val="18"/>
                                </w:rPr>
                              </w:pPr>
                              <w:r w:rsidRPr="00DF5C15">
                                <w:rPr>
                                  <w:sz w:val="18"/>
                                </w:rPr>
                                <w:t>E</w:t>
                              </w:r>
                              <w:r>
                                <w:rPr>
                                  <w:sz w:val="18"/>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 name="Textfeld 49"/>
                        <wps:cNvSpPr txBox="1"/>
                        <wps:spPr>
                          <a:xfrm>
                            <a:off x="598251" y="0"/>
                            <a:ext cx="300037" cy="2047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2E2F35" w14:textId="7B8FA86C" w:rsidR="00DF5C15" w:rsidRPr="00DF5C15" w:rsidRDefault="00DF5C15" w:rsidP="00DF5C15">
                              <w:pPr>
                                <w:spacing w:before="0" w:after="0" w:line="240" w:lineRule="auto"/>
                                <w:ind w:left="0"/>
                                <w:jc w:val="center"/>
                                <w:rPr>
                                  <w:sz w:val="18"/>
                                </w:rPr>
                              </w:pPr>
                              <w:r w:rsidRPr="00DF5C15">
                                <w:rPr>
                                  <w:sz w:val="18"/>
                                </w:rPr>
                                <w:t>E</w:t>
                              </w:r>
                              <w:r>
                                <w:rPr>
                                  <w:sz w:val="18"/>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 name="Textfeld 53"/>
                        <wps:cNvSpPr txBox="1"/>
                        <wps:spPr>
                          <a:xfrm>
                            <a:off x="899809" y="0"/>
                            <a:ext cx="300037" cy="2047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9FC460" w14:textId="186C431A" w:rsidR="00DF5C15" w:rsidRPr="00DF5C15" w:rsidRDefault="00DF5C15" w:rsidP="00DF5C15">
                              <w:pPr>
                                <w:spacing w:before="0" w:after="0" w:line="240" w:lineRule="auto"/>
                                <w:ind w:left="0"/>
                                <w:jc w:val="center"/>
                                <w:rPr>
                                  <w:sz w:val="18"/>
                                </w:rPr>
                              </w:pPr>
                              <w:r>
                                <w:rPr>
                                  <w:sz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 name="Textfeld 56"/>
                        <wps:cNvSpPr txBox="1"/>
                        <wps:spPr>
                          <a:xfrm>
                            <a:off x="1376464" y="0"/>
                            <a:ext cx="300037" cy="2047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181BFC" w14:textId="428885C8" w:rsidR="00DF5C15" w:rsidRPr="00DF5C15" w:rsidRDefault="00DF5C15" w:rsidP="00DF5C15">
                              <w:pPr>
                                <w:spacing w:before="0" w:after="0" w:line="240" w:lineRule="auto"/>
                                <w:ind w:left="0"/>
                                <w:jc w:val="center"/>
                                <w:rPr>
                                  <w:sz w:val="18"/>
                                </w:rPr>
                              </w:pPr>
                              <w:r w:rsidRPr="00DF5C15">
                                <w:rPr>
                                  <w:sz w:val="18"/>
                                </w:rPr>
                                <w:t>E</w:t>
                              </w:r>
                              <w:r>
                                <w:rPr>
                                  <w:sz w:val="18"/>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7" name="Textfeld 57"/>
                        <wps:cNvSpPr txBox="1"/>
                        <wps:spPr>
                          <a:xfrm>
                            <a:off x="1376464" y="214008"/>
                            <a:ext cx="300037" cy="2047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7A25BC" w14:textId="2C094308" w:rsidR="00DF5C15" w:rsidRPr="00DF5C15" w:rsidRDefault="00DF5C15" w:rsidP="00DF5C15">
                              <w:pPr>
                                <w:spacing w:before="0" w:after="0" w:line="240" w:lineRule="auto"/>
                                <w:ind w:left="0"/>
                                <w:jc w:val="center"/>
                                <w:rPr>
                                  <w:sz w:val="18"/>
                                </w:rPr>
                              </w:pPr>
                              <w:r w:rsidRPr="00DF5C15">
                                <w:rPr>
                                  <w:sz w:val="18"/>
                                </w:rPr>
                                <w:t>E</w:t>
                              </w:r>
                              <w:r>
                                <w:rPr>
                                  <w:sz w:val="18"/>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 name="Textfeld 63"/>
                        <wps:cNvSpPr txBox="1"/>
                        <wps:spPr>
                          <a:xfrm>
                            <a:off x="1376464" y="452336"/>
                            <a:ext cx="299720"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8F272F" w14:textId="14E8323D" w:rsidR="00DF5C15" w:rsidRPr="00DF5C15" w:rsidRDefault="00DF5C15" w:rsidP="00DF5C15">
                              <w:pPr>
                                <w:spacing w:before="0" w:after="0" w:line="240" w:lineRule="auto"/>
                                <w:ind w:left="0"/>
                                <w:jc w:val="center"/>
                                <w:rPr>
                                  <w:sz w:val="18"/>
                                </w:rPr>
                              </w:pPr>
                              <w:r w:rsidRPr="00DF5C15">
                                <w:rPr>
                                  <w:sz w:val="18"/>
                                </w:rPr>
                                <w:t>E</w:t>
                              </w:r>
                              <w:r>
                                <w:rPr>
                                  <w:sz w:val="18"/>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6" name="Textfeld 66"/>
                        <wps:cNvSpPr txBox="1"/>
                        <wps:spPr>
                          <a:xfrm>
                            <a:off x="1376464" y="714983"/>
                            <a:ext cx="299720"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C89968" w14:textId="77777777" w:rsidR="00DF5C15" w:rsidRPr="00DF5C15" w:rsidRDefault="00DF5C15" w:rsidP="00DF5C15">
                              <w:pPr>
                                <w:spacing w:before="0" w:after="0" w:line="240" w:lineRule="auto"/>
                                <w:ind w:left="0"/>
                                <w:jc w:val="center"/>
                                <w:rPr>
                                  <w:sz w:val="18"/>
                                </w:rPr>
                              </w:pPr>
                              <w:r w:rsidRPr="00DF5C15">
                                <w:rPr>
                                  <w:sz w:val="18"/>
                                </w:rPr>
                                <w:t>E</w:t>
                              </w:r>
                              <w:r>
                                <w:rPr>
                                  <w:sz w:val="18"/>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 name="Textfeld 67"/>
                        <wps:cNvSpPr txBox="1"/>
                        <wps:spPr>
                          <a:xfrm>
                            <a:off x="1376464" y="948447"/>
                            <a:ext cx="299720"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B1F9AF" w14:textId="77777777" w:rsidR="00DF5C15" w:rsidRPr="00DF5C15" w:rsidRDefault="00DF5C15" w:rsidP="00DF5C15">
                              <w:pPr>
                                <w:spacing w:before="0" w:after="0" w:line="240" w:lineRule="auto"/>
                                <w:ind w:left="0"/>
                                <w:jc w:val="center"/>
                                <w:rPr>
                                  <w:sz w:val="18"/>
                                </w:rPr>
                              </w:pPr>
                              <w:r w:rsidRPr="00DF5C15">
                                <w:rPr>
                                  <w:sz w:val="18"/>
                                </w:rPr>
                                <w:t>E</w:t>
                              </w:r>
                              <w:r>
                                <w:rPr>
                                  <w:sz w:val="18"/>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 name="Textfeld 68"/>
                        <wps:cNvSpPr txBox="1"/>
                        <wps:spPr>
                          <a:xfrm>
                            <a:off x="1376464" y="1177047"/>
                            <a:ext cx="299720"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7C2CAE" w14:textId="77777777" w:rsidR="00DF5C15" w:rsidRPr="00DF5C15" w:rsidRDefault="00DF5C15" w:rsidP="00DF5C15">
                              <w:pPr>
                                <w:spacing w:before="0" w:after="0" w:line="240" w:lineRule="auto"/>
                                <w:ind w:left="0"/>
                                <w:jc w:val="center"/>
                                <w:rPr>
                                  <w:sz w:val="18"/>
                                </w:rPr>
                              </w:pPr>
                              <w:r w:rsidRPr="00DF5C15">
                                <w:rPr>
                                  <w:sz w:val="18"/>
                                </w:rPr>
                                <w:t>E</w:t>
                              </w:r>
                              <w:r>
                                <w:rPr>
                                  <w:sz w:val="18"/>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 name="Textfeld 69"/>
                        <wps:cNvSpPr txBox="1"/>
                        <wps:spPr>
                          <a:xfrm>
                            <a:off x="1376464" y="1434830"/>
                            <a:ext cx="299720"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1600AC" w14:textId="77777777" w:rsidR="00DF5C15" w:rsidRPr="00DF5C15" w:rsidRDefault="00DF5C15" w:rsidP="00DF5C15">
                              <w:pPr>
                                <w:spacing w:before="0" w:after="0" w:line="240" w:lineRule="auto"/>
                                <w:ind w:left="0"/>
                                <w:jc w:val="center"/>
                                <w:rPr>
                                  <w:sz w:val="18"/>
                                </w:rPr>
                              </w:pPr>
                              <w:r w:rsidRPr="00DF5C15">
                                <w:rPr>
                                  <w:sz w:val="18"/>
                                </w:rPr>
                                <w:t>E</w:t>
                              </w:r>
                              <w:r>
                                <w:rPr>
                                  <w:sz w:val="18"/>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0" name="Textfeld 70"/>
                        <wps:cNvSpPr txBox="1"/>
                        <wps:spPr>
                          <a:xfrm>
                            <a:off x="1376464" y="1668294"/>
                            <a:ext cx="299720"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0DAE80" w14:textId="77777777" w:rsidR="00DF5C15" w:rsidRPr="00DF5C15" w:rsidRDefault="00DF5C15" w:rsidP="00DF5C15">
                              <w:pPr>
                                <w:spacing w:before="0" w:after="0" w:line="240" w:lineRule="auto"/>
                                <w:ind w:left="0"/>
                                <w:jc w:val="center"/>
                                <w:rPr>
                                  <w:sz w:val="18"/>
                                </w:rPr>
                              </w:pPr>
                              <w:r w:rsidRPr="00DF5C15">
                                <w:rPr>
                                  <w:sz w:val="18"/>
                                </w:rPr>
                                <w:t>E</w:t>
                              </w:r>
                              <w:r>
                                <w:rPr>
                                  <w:sz w:val="18"/>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 name="Textfeld 71"/>
                        <wps:cNvSpPr txBox="1"/>
                        <wps:spPr>
                          <a:xfrm>
                            <a:off x="1376464" y="1901757"/>
                            <a:ext cx="299720"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578159" w14:textId="77777777" w:rsidR="00DF5C15" w:rsidRPr="00DF5C15" w:rsidRDefault="00DF5C15" w:rsidP="00DF5C15">
                              <w:pPr>
                                <w:spacing w:before="0" w:after="0" w:line="240" w:lineRule="auto"/>
                                <w:ind w:left="0"/>
                                <w:jc w:val="center"/>
                                <w:rPr>
                                  <w:sz w:val="18"/>
                                </w:rPr>
                              </w:pPr>
                              <w:r w:rsidRPr="00DF5C15">
                                <w:rPr>
                                  <w:sz w:val="18"/>
                                </w:rPr>
                                <w:t>E</w:t>
                              </w:r>
                              <w:r>
                                <w:rPr>
                                  <w:sz w:val="18"/>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 name="Textfeld 72"/>
                        <wps:cNvSpPr txBox="1"/>
                        <wps:spPr>
                          <a:xfrm>
                            <a:off x="1376464" y="2169268"/>
                            <a:ext cx="299720"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B1E281" w14:textId="77777777" w:rsidR="00DF5C15" w:rsidRPr="00DF5C15" w:rsidRDefault="00DF5C15" w:rsidP="00DF5C15">
                              <w:pPr>
                                <w:spacing w:before="0" w:after="0" w:line="240" w:lineRule="auto"/>
                                <w:ind w:left="0"/>
                                <w:jc w:val="center"/>
                                <w:rPr>
                                  <w:sz w:val="18"/>
                                </w:rPr>
                              </w:pPr>
                              <w:r w:rsidRPr="00DF5C15">
                                <w:rPr>
                                  <w:sz w:val="18"/>
                                </w:rPr>
                                <w:t>E</w:t>
                              </w:r>
                              <w:r>
                                <w:rPr>
                                  <w:sz w:val="18"/>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4" name="Textfeld 74"/>
                        <wps:cNvSpPr txBox="1"/>
                        <wps:spPr>
                          <a:xfrm>
                            <a:off x="1376464" y="2402732"/>
                            <a:ext cx="299720"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5F7385" w14:textId="77777777" w:rsidR="00DF5C15" w:rsidRPr="00DF5C15" w:rsidRDefault="00DF5C15" w:rsidP="00DF5C15">
                              <w:pPr>
                                <w:spacing w:before="0" w:after="0" w:line="240" w:lineRule="auto"/>
                                <w:ind w:left="0"/>
                                <w:jc w:val="center"/>
                                <w:rPr>
                                  <w:sz w:val="18"/>
                                </w:rPr>
                              </w:pPr>
                              <w:r w:rsidRPr="00DF5C15">
                                <w:rPr>
                                  <w:sz w:val="18"/>
                                </w:rPr>
                                <w:t>E</w:t>
                              </w:r>
                              <w:r>
                                <w:rPr>
                                  <w:sz w:val="18"/>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6" name="Textfeld 76"/>
                        <wps:cNvSpPr txBox="1"/>
                        <wps:spPr>
                          <a:xfrm>
                            <a:off x="1376464" y="2631332"/>
                            <a:ext cx="299720"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FBA438" w14:textId="77777777" w:rsidR="00DF5C15" w:rsidRPr="00DF5C15" w:rsidRDefault="00DF5C15" w:rsidP="00DF5C15">
                              <w:pPr>
                                <w:spacing w:before="0" w:after="0" w:line="240" w:lineRule="auto"/>
                                <w:ind w:left="0"/>
                                <w:jc w:val="center"/>
                                <w:rPr>
                                  <w:sz w:val="18"/>
                                </w:rPr>
                              </w:pPr>
                              <w:r w:rsidRPr="00DF5C15">
                                <w:rPr>
                                  <w:sz w:val="18"/>
                                </w:rPr>
                                <w:t>E</w:t>
                              </w:r>
                              <w:r>
                                <w:rPr>
                                  <w:sz w:val="18"/>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feld 78"/>
                        <wps:cNvSpPr txBox="1"/>
                        <wps:spPr>
                          <a:xfrm>
                            <a:off x="3453319" y="0"/>
                            <a:ext cx="300037" cy="2047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84C92" w14:textId="77777777" w:rsidR="00DF5C15" w:rsidRPr="00DF5C15" w:rsidRDefault="00DF5C15" w:rsidP="00DF5C15">
                              <w:pPr>
                                <w:spacing w:before="0" w:after="0" w:line="240" w:lineRule="auto"/>
                                <w:ind w:left="0"/>
                                <w:jc w:val="center"/>
                                <w:rPr>
                                  <w:sz w:val="18"/>
                                </w:rPr>
                              </w:pPr>
                              <w:r w:rsidRPr="00DF5C15">
                                <w:rPr>
                                  <w:sz w:val="18"/>
                                </w:rPr>
                                <w:t>E</w:t>
                              </w:r>
                              <w:r>
                                <w:rPr>
                                  <w:sz w:val="18"/>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 name="Textfeld 79"/>
                        <wps:cNvSpPr txBox="1"/>
                        <wps:spPr>
                          <a:xfrm>
                            <a:off x="3453319" y="214008"/>
                            <a:ext cx="300037" cy="2047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BE3DC4" w14:textId="77777777" w:rsidR="00DF5C15" w:rsidRPr="00DF5C15" w:rsidRDefault="00DF5C15" w:rsidP="00DF5C15">
                              <w:pPr>
                                <w:spacing w:before="0" w:after="0" w:line="240" w:lineRule="auto"/>
                                <w:ind w:left="0"/>
                                <w:jc w:val="center"/>
                                <w:rPr>
                                  <w:sz w:val="18"/>
                                </w:rPr>
                              </w:pPr>
                              <w:r w:rsidRPr="00DF5C15">
                                <w:rPr>
                                  <w:sz w:val="18"/>
                                </w:rPr>
                                <w:t>E</w:t>
                              </w:r>
                              <w:r>
                                <w:rPr>
                                  <w:sz w:val="18"/>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 name="Textfeld 80"/>
                        <wps:cNvSpPr txBox="1"/>
                        <wps:spPr>
                          <a:xfrm>
                            <a:off x="3453319" y="452336"/>
                            <a:ext cx="299720"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A8B376" w14:textId="77777777" w:rsidR="00DF5C15" w:rsidRPr="00DF5C15" w:rsidRDefault="00DF5C15" w:rsidP="00DF5C15">
                              <w:pPr>
                                <w:spacing w:before="0" w:after="0" w:line="240" w:lineRule="auto"/>
                                <w:ind w:left="0"/>
                                <w:jc w:val="center"/>
                                <w:rPr>
                                  <w:sz w:val="18"/>
                                </w:rPr>
                              </w:pPr>
                              <w:r w:rsidRPr="00DF5C15">
                                <w:rPr>
                                  <w:sz w:val="18"/>
                                </w:rPr>
                                <w:t>E</w:t>
                              </w:r>
                              <w:r>
                                <w:rPr>
                                  <w:sz w:val="18"/>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Textfeld 81"/>
                        <wps:cNvSpPr txBox="1"/>
                        <wps:spPr>
                          <a:xfrm>
                            <a:off x="3453319" y="714983"/>
                            <a:ext cx="299720"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DF6F59" w14:textId="77777777" w:rsidR="00DF5C15" w:rsidRPr="00DF5C15" w:rsidRDefault="00DF5C15" w:rsidP="00DF5C15">
                              <w:pPr>
                                <w:spacing w:before="0" w:after="0" w:line="240" w:lineRule="auto"/>
                                <w:ind w:left="0"/>
                                <w:jc w:val="center"/>
                                <w:rPr>
                                  <w:sz w:val="18"/>
                                </w:rPr>
                              </w:pPr>
                              <w:r w:rsidRPr="00DF5C15">
                                <w:rPr>
                                  <w:sz w:val="18"/>
                                </w:rPr>
                                <w:t>E</w:t>
                              </w:r>
                              <w:r>
                                <w:rPr>
                                  <w:sz w:val="18"/>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2" name="Textfeld 82"/>
                        <wps:cNvSpPr txBox="1"/>
                        <wps:spPr>
                          <a:xfrm>
                            <a:off x="3453319" y="948447"/>
                            <a:ext cx="299720"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188330" w14:textId="77777777" w:rsidR="00DF5C15" w:rsidRPr="00DF5C15" w:rsidRDefault="00DF5C15" w:rsidP="00DF5C15">
                              <w:pPr>
                                <w:spacing w:before="0" w:after="0" w:line="240" w:lineRule="auto"/>
                                <w:ind w:left="0"/>
                                <w:jc w:val="center"/>
                                <w:rPr>
                                  <w:sz w:val="18"/>
                                </w:rPr>
                              </w:pPr>
                              <w:r w:rsidRPr="00DF5C15">
                                <w:rPr>
                                  <w:sz w:val="18"/>
                                </w:rPr>
                                <w:t>E</w:t>
                              </w:r>
                              <w:r>
                                <w:rPr>
                                  <w:sz w:val="18"/>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feld 84"/>
                        <wps:cNvSpPr txBox="1"/>
                        <wps:spPr>
                          <a:xfrm>
                            <a:off x="3453319" y="1177047"/>
                            <a:ext cx="299720"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146532" w14:textId="77777777" w:rsidR="00DF5C15" w:rsidRPr="00DF5C15" w:rsidRDefault="00DF5C15" w:rsidP="00DF5C15">
                              <w:pPr>
                                <w:spacing w:before="0" w:after="0" w:line="240" w:lineRule="auto"/>
                                <w:ind w:left="0"/>
                                <w:jc w:val="center"/>
                                <w:rPr>
                                  <w:sz w:val="18"/>
                                </w:rPr>
                              </w:pPr>
                              <w:r w:rsidRPr="00DF5C15">
                                <w:rPr>
                                  <w:sz w:val="18"/>
                                </w:rPr>
                                <w:t>E</w:t>
                              </w:r>
                              <w:r>
                                <w:rPr>
                                  <w:sz w:val="18"/>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5" name="Textfeld 85"/>
                        <wps:cNvSpPr txBox="1"/>
                        <wps:spPr>
                          <a:xfrm>
                            <a:off x="3453319" y="1434830"/>
                            <a:ext cx="299720"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893CEC" w14:textId="77777777" w:rsidR="00DF5C15" w:rsidRPr="00DF5C15" w:rsidRDefault="00DF5C15" w:rsidP="00DF5C15">
                              <w:pPr>
                                <w:spacing w:before="0" w:after="0" w:line="240" w:lineRule="auto"/>
                                <w:ind w:left="0"/>
                                <w:jc w:val="center"/>
                                <w:rPr>
                                  <w:sz w:val="18"/>
                                </w:rPr>
                              </w:pPr>
                              <w:r w:rsidRPr="00DF5C15">
                                <w:rPr>
                                  <w:sz w:val="18"/>
                                </w:rPr>
                                <w:t>E</w:t>
                              </w:r>
                              <w:r>
                                <w:rPr>
                                  <w:sz w:val="18"/>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 name="Textfeld 86"/>
                        <wps:cNvSpPr txBox="1"/>
                        <wps:spPr>
                          <a:xfrm>
                            <a:off x="3453319" y="1668294"/>
                            <a:ext cx="299720"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2D6C73" w14:textId="77777777" w:rsidR="00DF5C15" w:rsidRPr="00DF5C15" w:rsidRDefault="00DF5C15" w:rsidP="00DF5C15">
                              <w:pPr>
                                <w:spacing w:before="0" w:after="0" w:line="240" w:lineRule="auto"/>
                                <w:ind w:left="0"/>
                                <w:jc w:val="center"/>
                                <w:rPr>
                                  <w:sz w:val="18"/>
                                </w:rPr>
                              </w:pPr>
                              <w:r w:rsidRPr="00DF5C15">
                                <w:rPr>
                                  <w:sz w:val="18"/>
                                </w:rPr>
                                <w:t>E</w:t>
                              </w:r>
                              <w:r>
                                <w:rPr>
                                  <w:sz w:val="18"/>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8" name="Textfeld 88"/>
                        <wps:cNvSpPr txBox="1"/>
                        <wps:spPr>
                          <a:xfrm>
                            <a:off x="3453319" y="1901757"/>
                            <a:ext cx="299720"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38EB25" w14:textId="77777777" w:rsidR="00DF5C15" w:rsidRPr="00DF5C15" w:rsidRDefault="00DF5C15" w:rsidP="00DF5C15">
                              <w:pPr>
                                <w:spacing w:before="0" w:after="0" w:line="240" w:lineRule="auto"/>
                                <w:ind w:left="0"/>
                                <w:jc w:val="center"/>
                                <w:rPr>
                                  <w:sz w:val="18"/>
                                </w:rPr>
                              </w:pPr>
                              <w:r w:rsidRPr="00DF5C15">
                                <w:rPr>
                                  <w:sz w:val="18"/>
                                </w:rPr>
                                <w:t>E</w:t>
                              </w:r>
                              <w:r>
                                <w:rPr>
                                  <w:sz w:val="18"/>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9" name="Textfeld 89"/>
                        <wps:cNvSpPr txBox="1"/>
                        <wps:spPr>
                          <a:xfrm>
                            <a:off x="3453319" y="2169268"/>
                            <a:ext cx="299720"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0F898C" w14:textId="77777777" w:rsidR="00DF5C15" w:rsidRPr="00DF5C15" w:rsidRDefault="00DF5C15" w:rsidP="00DF5C15">
                              <w:pPr>
                                <w:spacing w:before="0" w:after="0" w:line="240" w:lineRule="auto"/>
                                <w:ind w:left="0"/>
                                <w:jc w:val="center"/>
                                <w:rPr>
                                  <w:sz w:val="18"/>
                                </w:rPr>
                              </w:pPr>
                              <w:r w:rsidRPr="00DF5C15">
                                <w:rPr>
                                  <w:sz w:val="18"/>
                                </w:rPr>
                                <w:t>E</w:t>
                              </w:r>
                              <w:r>
                                <w:rPr>
                                  <w:sz w:val="18"/>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0" name="Textfeld 90"/>
                        <wps:cNvSpPr txBox="1"/>
                        <wps:spPr>
                          <a:xfrm>
                            <a:off x="3453319" y="2402732"/>
                            <a:ext cx="299720"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772934" w14:textId="77777777" w:rsidR="00DF5C15" w:rsidRPr="00DF5C15" w:rsidRDefault="00DF5C15" w:rsidP="00DF5C15">
                              <w:pPr>
                                <w:spacing w:before="0" w:after="0" w:line="240" w:lineRule="auto"/>
                                <w:ind w:left="0"/>
                                <w:jc w:val="center"/>
                                <w:rPr>
                                  <w:sz w:val="18"/>
                                </w:rPr>
                              </w:pPr>
                              <w:r w:rsidRPr="00DF5C15">
                                <w:rPr>
                                  <w:sz w:val="18"/>
                                </w:rPr>
                                <w:t>E</w:t>
                              </w:r>
                              <w:r>
                                <w:rPr>
                                  <w:sz w:val="18"/>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1" name="Textfeld 91"/>
                        <wps:cNvSpPr txBox="1"/>
                        <wps:spPr>
                          <a:xfrm>
                            <a:off x="3453319" y="2631332"/>
                            <a:ext cx="299720"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229023" w14:textId="77777777" w:rsidR="00DF5C15" w:rsidRPr="00DF5C15" w:rsidRDefault="00DF5C15" w:rsidP="00DF5C15">
                              <w:pPr>
                                <w:spacing w:before="0" w:after="0" w:line="240" w:lineRule="auto"/>
                                <w:ind w:left="0"/>
                                <w:jc w:val="center"/>
                                <w:rPr>
                                  <w:sz w:val="18"/>
                                </w:rPr>
                              </w:pPr>
                              <w:r w:rsidRPr="00DF5C15">
                                <w:rPr>
                                  <w:sz w:val="18"/>
                                </w:rPr>
                                <w:t>E</w:t>
                              </w:r>
                              <w:r>
                                <w:rPr>
                                  <w:sz w:val="18"/>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2" name="Textfeld 92"/>
                        <wps:cNvSpPr txBox="1"/>
                        <wps:spPr>
                          <a:xfrm>
                            <a:off x="3107987" y="1298643"/>
                            <a:ext cx="183427"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3FC608" w14:textId="1ECD357E" w:rsidR="00DF5C15" w:rsidRPr="00DF5C15" w:rsidRDefault="00DF5C15" w:rsidP="00DF5C15">
                              <w:pPr>
                                <w:spacing w:before="0" w:after="0" w:line="240" w:lineRule="auto"/>
                                <w:ind w:left="0"/>
                                <w:jc w:val="center"/>
                                <w:rPr>
                                  <w:sz w:val="18"/>
                                </w:rPr>
                              </w:pPr>
                              <w:r>
                                <w:rPr>
                                  <w:sz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3" name="Textfeld 93"/>
                        <wps:cNvSpPr txBox="1"/>
                        <wps:spPr>
                          <a:xfrm>
                            <a:off x="5179979" y="1293779"/>
                            <a:ext cx="183427"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61E885" w14:textId="77777777" w:rsidR="00DF5C15" w:rsidRPr="00DF5C15" w:rsidRDefault="00DF5C15" w:rsidP="00DF5C15">
                              <w:pPr>
                                <w:spacing w:before="0" w:after="0" w:line="240" w:lineRule="auto"/>
                                <w:ind w:left="0"/>
                                <w:jc w:val="center"/>
                                <w:rPr>
                                  <w:sz w:val="18"/>
                                </w:rPr>
                              </w:pPr>
                              <w:r>
                                <w:rPr>
                                  <w:sz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4" name="Textfeld 94"/>
                        <wps:cNvSpPr txBox="1"/>
                        <wps:spPr>
                          <a:xfrm>
                            <a:off x="1498060" y="2918298"/>
                            <a:ext cx="1711960"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4B5CB3" w14:textId="6AB61591" w:rsidR="00DF5C15" w:rsidRPr="00DF5C15" w:rsidRDefault="00DF5C15" w:rsidP="00DF5C15">
                              <w:pPr>
                                <w:spacing w:before="0" w:after="0" w:line="240" w:lineRule="auto"/>
                                <w:ind w:left="0"/>
                                <w:jc w:val="center"/>
                                <w:rPr>
                                  <w:sz w:val="18"/>
                                </w:rPr>
                              </w:pPr>
                              <w:r>
                                <w:rPr>
                                  <w:sz w:val="18"/>
                                </w:rPr>
                                <w:t>Disjunktive Normalform (DNF)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5" name="Textfeld 95"/>
                        <wps:cNvSpPr txBox="1"/>
                        <wps:spPr>
                          <a:xfrm>
                            <a:off x="3531141" y="2918298"/>
                            <a:ext cx="1712068"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D868FE" w14:textId="35C63FD0" w:rsidR="00DF5C15" w:rsidRPr="00DF5C15" w:rsidRDefault="00DF5C15" w:rsidP="00DF5C15">
                              <w:pPr>
                                <w:spacing w:before="0" w:after="0" w:line="240" w:lineRule="auto"/>
                                <w:ind w:left="0"/>
                                <w:jc w:val="center"/>
                                <w:rPr>
                                  <w:sz w:val="18"/>
                                </w:rPr>
                              </w:pPr>
                              <w:r>
                                <w:rPr>
                                  <w:sz w:val="18"/>
                                </w:rPr>
                                <w:t>Konjunktive Normalform (KNF)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1" name="Textfeld 321"/>
                        <wps:cNvSpPr txBox="1"/>
                        <wps:spPr>
                          <a:xfrm>
                            <a:off x="19456" y="2918298"/>
                            <a:ext cx="1180465"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22A791" w14:textId="77777777" w:rsidR="00DF5C15" w:rsidRPr="00DF5C15" w:rsidRDefault="00DF5C15" w:rsidP="00DF5C15">
                              <w:pPr>
                                <w:spacing w:before="0" w:after="0" w:line="240" w:lineRule="auto"/>
                                <w:ind w:left="0"/>
                                <w:jc w:val="center"/>
                                <w:rPr>
                                  <w:sz w:val="18"/>
                                </w:rPr>
                              </w:pPr>
                              <w:r>
                                <w:rPr>
                                  <w:sz w:val="18"/>
                                </w:rPr>
                                <w:t>Funktionstabelle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48E127" id="Gruppieren 322" o:spid="_x0000_s1036" style="position:absolute;left:0;text-align:left;margin-left:46.3pt;margin-top:10.95pt;width:389.1pt;height:226.55pt;z-index:251658240;mso-position-horizontal-relative:text;mso-position-vertical-relative:text;mso-width-relative:margin;mso-height-relative:margin" coordsize="53634,31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">
                <v:shape id="Textfeld 3" o:spid="_x0000_s1037" type="#_x0000_t202" style="position:absolute;width:3000;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" filled="f" stroked="f" strokeweight=".5pt">
                  <v:textbox inset="0,0,0,0">
                    <w:txbxContent>
                      <w:p w14:paraId="45C133F7" w14:textId="3353619B" w:rsidR="00DF5C15" w:rsidRPr="00DF5C15" w:rsidRDefault="00DF5C15" w:rsidP="00DF5C15">
                        <w:pPr>
                          <w:spacing w:before="0" w:after="0" w:line="240" w:lineRule="auto"/>
                          <w:ind w:left="0"/>
                          <w:jc w:val="center"/>
                          <w:rPr>
                            <w:sz w:val="18"/>
                          </w:rPr>
                        </w:pPr>
                        <w:r w:rsidRPr="00DF5C15">
                          <w:rPr>
                            <w:sz w:val="18"/>
                          </w:rPr>
                          <w:t>E1</w:t>
                        </w:r>
                      </w:p>
                    </w:txbxContent>
                  </v:textbox>
                </v:shape>
                <v:shape id="Textfeld 43" o:spid="_x0000_s1038" type="#_x0000_t202" style="position:absolute;left:3015;width:3000;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" filled="f" stroked="f" strokeweight=".5pt">
                  <v:textbox inset="0,0,0,0">
                    <w:txbxContent>
                      <w:p w14:paraId="2EF268F7" w14:textId="4B961880" w:rsidR="00DF5C15" w:rsidRPr="00DF5C15" w:rsidRDefault="00DF5C15" w:rsidP="00DF5C15">
                        <w:pPr>
                          <w:spacing w:before="0" w:after="0" w:line="240" w:lineRule="auto"/>
                          <w:ind w:left="0"/>
                          <w:jc w:val="center"/>
                          <w:rPr>
                            <w:sz w:val="18"/>
                          </w:rPr>
                        </w:pPr>
                        <w:r w:rsidRPr="00DF5C15">
                          <w:rPr>
                            <w:sz w:val="18"/>
                          </w:rPr>
                          <w:t>E</w:t>
                        </w:r>
                        <w:r>
                          <w:rPr>
                            <w:sz w:val="18"/>
                          </w:rPr>
                          <w:t>2</w:t>
                        </w:r>
                      </w:p>
                    </w:txbxContent>
                  </v:textbox>
                </v:shape>
                <v:shape id="Textfeld 49" o:spid="_x0000_s1039" type="#_x0000_t202" style="position:absolute;left:5982;width:3000;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" filled="f" stroked="f" strokeweight=".5pt">
                  <v:textbox inset="0,0,0,0">
                    <w:txbxContent>
                      <w:p w14:paraId="112E2F35" w14:textId="7B8FA86C" w:rsidR="00DF5C15" w:rsidRPr="00DF5C15" w:rsidRDefault="00DF5C15" w:rsidP="00DF5C15">
                        <w:pPr>
                          <w:spacing w:before="0" w:after="0" w:line="240" w:lineRule="auto"/>
                          <w:ind w:left="0"/>
                          <w:jc w:val="center"/>
                          <w:rPr>
                            <w:sz w:val="18"/>
                          </w:rPr>
                        </w:pPr>
                        <w:r w:rsidRPr="00DF5C15">
                          <w:rPr>
                            <w:sz w:val="18"/>
                          </w:rPr>
                          <w:t>E</w:t>
                        </w:r>
                        <w:r>
                          <w:rPr>
                            <w:sz w:val="18"/>
                          </w:rPr>
                          <w:t>3</w:t>
                        </w:r>
                      </w:p>
                    </w:txbxContent>
                  </v:textbox>
                </v:shape>
                <v:shape id="Textfeld 53" o:spid="_x0000_s1040" type="#_x0000_t202" style="position:absolute;left:8998;width:3000;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" filled="f" stroked="f" strokeweight=".5pt">
                  <v:textbox inset="0,0,0,0">
                    <w:txbxContent>
                      <w:p w14:paraId="289FC460" w14:textId="186C431A" w:rsidR="00DF5C15" w:rsidRPr="00DF5C15" w:rsidRDefault="00DF5C15" w:rsidP="00DF5C15">
                        <w:pPr>
                          <w:spacing w:before="0" w:after="0" w:line="240" w:lineRule="auto"/>
                          <w:ind w:left="0"/>
                          <w:jc w:val="center"/>
                          <w:rPr>
                            <w:sz w:val="18"/>
                          </w:rPr>
                        </w:pPr>
                        <w:r>
                          <w:rPr>
                            <w:sz w:val="18"/>
                          </w:rPr>
                          <w:t>A</w:t>
                        </w:r>
                      </w:p>
                    </w:txbxContent>
                  </v:textbox>
                </v:shape>
                <v:shape id="Textfeld 56" o:spid="_x0000_s1041" type="#_x0000_t202" style="position:absolute;left:13764;width:3001;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" filled="f" stroked="f" strokeweight=".5pt">
                  <v:textbox inset="0,0,0,0">
                    <w:txbxContent>
                      <w:p w14:paraId="0F181BFC" w14:textId="428885C8" w:rsidR="00DF5C15" w:rsidRPr="00DF5C15" w:rsidRDefault="00DF5C15" w:rsidP="00DF5C15">
                        <w:pPr>
                          <w:spacing w:before="0" w:after="0" w:line="240" w:lineRule="auto"/>
                          <w:ind w:left="0"/>
                          <w:jc w:val="center"/>
                          <w:rPr>
                            <w:sz w:val="18"/>
                          </w:rPr>
                        </w:pPr>
                        <w:r w:rsidRPr="00DF5C15">
                          <w:rPr>
                            <w:sz w:val="18"/>
                          </w:rPr>
                          <w:t>E</w:t>
                        </w:r>
                        <w:r>
                          <w:rPr>
                            <w:sz w:val="18"/>
                          </w:rPr>
                          <w:t>1</w:t>
                        </w:r>
                      </w:p>
                    </w:txbxContent>
                  </v:textbox>
                </v:shape>
                <v:shape id="Textfeld 57" o:spid="_x0000_s1042" type="#_x0000_t202" style="position:absolute;left:13764;top:2140;width:3001;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" filled="f" stroked="f" strokeweight=".5pt">
                  <v:textbox inset="0,0,0,0">
                    <w:txbxContent>
                      <w:p w14:paraId="347A25BC" w14:textId="2C094308" w:rsidR="00DF5C15" w:rsidRPr="00DF5C15" w:rsidRDefault="00DF5C15" w:rsidP="00DF5C15">
                        <w:pPr>
                          <w:spacing w:before="0" w:after="0" w:line="240" w:lineRule="auto"/>
                          <w:ind w:left="0"/>
                          <w:jc w:val="center"/>
                          <w:rPr>
                            <w:sz w:val="18"/>
                          </w:rPr>
                        </w:pPr>
                        <w:r w:rsidRPr="00DF5C15">
                          <w:rPr>
                            <w:sz w:val="18"/>
                          </w:rPr>
                          <w:t>E</w:t>
                        </w:r>
                        <w:r>
                          <w:rPr>
                            <w:sz w:val="18"/>
                          </w:rPr>
                          <w:t>2</w:t>
                        </w:r>
                      </w:p>
                    </w:txbxContent>
                  </v:textbox>
                </v:shape>
                <v:shape id="Textfeld 63" o:spid="_x0000_s1043" type="#_x0000_t202" style="position:absolute;left:13764;top:4523;width:2997;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" filled="f" stroked="f" strokeweight=".5pt">
                  <v:textbox inset="0,0,0,0">
                    <w:txbxContent>
                      <w:p w14:paraId="4A8F272F" w14:textId="14E8323D" w:rsidR="00DF5C15" w:rsidRPr="00DF5C15" w:rsidRDefault="00DF5C15" w:rsidP="00DF5C15">
                        <w:pPr>
                          <w:spacing w:before="0" w:after="0" w:line="240" w:lineRule="auto"/>
                          <w:ind w:left="0"/>
                          <w:jc w:val="center"/>
                          <w:rPr>
                            <w:sz w:val="18"/>
                          </w:rPr>
                        </w:pPr>
                        <w:r w:rsidRPr="00DF5C15">
                          <w:rPr>
                            <w:sz w:val="18"/>
                          </w:rPr>
                          <w:t>E</w:t>
                        </w:r>
                        <w:r>
                          <w:rPr>
                            <w:sz w:val="18"/>
                          </w:rPr>
                          <w:t>3</w:t>
                        </w:r>
                      </w:p>
                    </w:txbxContent>
                  </v:textbox>
                </v:shape>
                <v:shape id="Textfeld 66" o:spid="_x0000_s1044" type="#_x0000_t202" style="position:absolute;left:13764;top:7149;width:2997;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" filled="f" stroked="f" strokeweight=".5pt">
                  <v:textbox inset="0,0,0,0">
                    <w:txbxContent>
                      <w:p w14:paraId="37C89968" w14:textId="77777777" w:rsidR="00DF5C15" w:rsidRPr="00DF5C15" w:rsidRDefault="00DF5C15" w:rsidP="00DF5C15">
                        <w:pPr>
                          <w:spacing w:before="0" w:after="0" w:line="240" w:lineRule="auto"/>
                          <w:ind w:left="0"/>
                          <w:jc w:val="center"/>
                          <w:rPr>
                            <w:sz w:val="18"/>
                          </w:rPr>
                        </w:pPr>
                        <w:r w:rsidRPr="00DF5C15">
                          <w:rPr>
                            <w:sz w:val="18"/>
                          </w:rPr>
                          <w:t>E</w:t>
                        </w:r>
                        <w:r>
                          <w:rPr>
                            <w:sz w:val="18"/>
                          </w:rPr>
                          <w:t>1</w:t>
                        </w:r>
                      </w:p>
                    </w:txbxContent>
                  </v:textbox>
                </v:shape>
                <v:shape id="Textfeld 67" o:spid="_x0000_s1045" type="#_x0000_t202" style="position:absolute;left:13764;top:9484;width:2997;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" filled="f" stroked="f" strokeweight=".5pt">
                  <v:textbox inset="0,0,0,0">
                    <w:txbxContent>
                      <w:p w14:paraId="25B1F9AF" w14:textId="77777777" w:rsidR="00DF5C15" w:rsidRPr="00DF5C15" w:rsidRDefault="00DF5C15" w:rsidP="00DF5C15">
                        <w:pPr>
                          <w:spacing w:before="0" w:after="0" w:line="240" w:lineRule="auto"/>
                          <w:ind w:left="0"/>
                          <w:jc w:val="center"/>
                          <w:rPr>
                            <w:sz w:val="18"/>
                          </w:rPr>
                        </w:pPr>
                        <w:r w:rsidRPr="00DF5C15">
                          <w:rPr>
                            <w:sz w:val="18"/>
                          </w:rPr>
                          <w:t>E</w:t>
                        </w:r>
                        <w:r>
                          <w:rPr>
                            <w:sz w:val="18"/>
                          </w:rPr>
                          <w:t>2</w:t>
                        </w:r>
                      </w:p>
                    </w:txbxContent>
                  </v:textbox>
                </v:shape>
                <v:shape id="Textfeld 68" o:spid="_x0000_s1046" type="#_x0000_t202" style="position:absolute;left:13764;top:11770;width:2997;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" filled="f" stroked="f" strokeweight=".5pt">
                  <v:textbox inset="0,0,0,0">
                    <w:txbxContent>
                      <w:p w14:paraId="057C2CAE" w14:textId="77777777" w:rsidR="00DF5C15" w:rsidRPr="00DF5C15" w:rsidRDefault="00DF5C15" w:rsidP="00DF5C15">
                        <w:pPr>
                          <w:spacing w:before="0" w:after="0" w:line="240" w:lineRule="auto"/>
                          <w:ind w:left="0"/>
                          <w:jc w:val="center"/>
                          <w:rPr>
                            <w:sz w:val="18"/>
                          </w:rPr>
                        </w:pPr>
                        <w:r w:rsidRPr="00DF5C15">
                          <w:rPr>
                            <w:sz w:val="18"/>
                          </w:rPr>
                          <w:t>E</w:t>
                        </w:r>
                        <w:r>
                          <w:rPr>
                            <w:sz w:val="18"/>
                          </w:rPr>
                          <w:t>3</w:t>
                        </w:r>
                      </w:p>
                    </w:txbxContent>
                  </v:textbox>
                </v:shape>
                <v:shape id="Textfeld 69" o:spid="_x0000_s1047" type="#_x0000_t202" style="position:absolute;left:13764;top:14348;width:2997;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" filled="f" stroked="f" strokeweight=".5pt">
                  <v:textbox inset="0,0,0,0">
                    <w:txbxContent>
                      <w:p w14:paraId="3E1600AC" w14:textId="77777777" w:rsidR="00DF5C15" w:rsidRPr="00DF5C15" w:rsidRDefault="00DF5C15" w:rsidP="00DF5C15">
                        <w:pPr>
                          <w:spacing w:before="0" w:after="0" w:line="240" w:lineRule="auto"/>
                          <w:ind w:left="0"/>
                          <w:jc w:val="center"/>
                          <w:rPr>
                            <w:sz w:val="18"/>
                          </w:rPr>
                        </w:pPr>
                        <w:r w:rsidRPr="00DF5C15">
                          <w:rPr>
                            <w:sz w:val="18"/>
                          </w:rPr>
                          <w:t>E</w:t>
                        </w:r>
                        <w:r>
                          <w:rPr>
                            <w:sz w:val="18"/>
                          </w:rPr>
                          <w:t>1</w:t>
                        </w:r>
                      </w:p>
                    </w:txbxContent>
                  </v:textbox>
                </v:shape>
                <v:shape id="Textfeld 70" o:spid="_x0000_s1048" type="#_x0000_t202" style="position:absolute;left:13764;top:16682;width:2997;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" filled="f" stroked="f" strokeweight=".5pt">
                  <v:textbox inset="0,0,0,0">
                    <w:txbxContent>
                      <w:p w14:paraId="300DAE80" w14:textId="77777777" w:rsidR="00DF5C15" w:rsidRPr="00DF5C15" w:rsidRDefault="00DF5C15" w:rsidP="00DF5C15">
                        <w:pPr>
                          <w:spacing w:before="0" w:after="0" w:line="240" w:lineRule="auto"/>
                          <w:ind w:left="0"/>
                          <w:jc w:val="center"/>
                          <w:rPr>
                            <w:sz w:val="18"/>
                          </w:rPr>
                        </w:pPr>
                        <w:r w:rsidRPr="00DF5C15">
                          <w:rPr>
                            <w:sz w:val="18"/>
                          </w:rPr>
                          <w:t>E</w:t>
                        </w:r>
                        <w:r>
                          <w:rPr>
                            <w:sz w:val="18"/>
                          </w:rPr>
                          <w:t>2</w:t>
                        </w:r>
                      </w:p>
                    </w:txbxContent>
                  </v:textbox>
                </v:shape>
                <v:shape id="Textfeld 71" o:spid="_x0000_s1049" type="#_x0000_t202" style="position:absolute;left:13764;top:19017;width:2997;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" filled="f" stroked="f" strokeweight=".5pt">
                  <v:textbox inset="0,0,0,0">
                    <w:txbxContent>
                      <w:p w14:paraId="5A578159" w14:textId="77777777" w:rsidR="00DF5C15" w:rsidRPr="00DF5C15" w:rsidRDefault="00DF5C15" w:rsidP="00DF5C15">
                        <w:pPr>
                          <w:spacing w:before="0" w:after="0" w:line="240" w:lineRule="auto"/>
                          <w:ind w:left="0"/>
                          <w:jc w:val="center"/>
                          <w:rPr>
                            <w:sz w:val="18"/>
                          </w:rPr>
                        </w:pPr>
                        <w:r w:rsidRPr="00DF5C15">
                          <w:rPr>
                            <w:sz w:val="18"/>
                          </w:rPr>
                          <w:t>E</w:t>
                        </w:r>
                        <w:r>
                          <w:rPr>
                            <w:sz w:val="18"/>
                          </w:rPr>
                          <w:t>3</w:t>
                        </w:r>
                      </w:p>
                    </w:txbxContent>
                  </v:textbox>
                </v:shape>
                <v:shape id="Textfeld 72" o:spid="_x0000_s1050" type="#_x0000_t202" style="position:absolute;left:13764;top:21692;width:2997;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" filled="f" stroked="f" strokeweight=".5pt">
                  <v:textbox inset="0,0,0,0">
                    <w:txbxContent>
                      <w:p w14:paraId="22B1E281" w14:textId="77777777" w:rsidR="00DF5C15" w:rsidRPr="00DF5C15" w:rsidRDefault="00DF5C15" w:rsidP="00DF5C15">
                        <w:pPr>
                          <w:spacing w:before="0" w:after="0" w:line="240" w:lineRule="auto"/>
                          <w:ind w:left="0"/>
                          <w:jc w:val="center"/>
                          <w:rPr>
                            <w:sz w:val="18"/>
                          </w:rPr>
                        </w:pPr>
                        <w:r w:rsidRPr="00DF5C15">
                          <w:rPr>
                            <w:sz w:val="18"/>
                          </w:rPr>
                          <w:t>E</w:t>
                        </w:r>
                        <w:r>
                          <w:rPr>
                            <w:sz w:val="18"/>
                          </w:rPr>
                          <w:t>1</w:t>
                        </w:r>
                      </w:p>
                    </w:txbxContent>
                  </v:textbox>
                </v:shape>
                <v:shape id="Textfeld 74" o:spid="_x0000_s1051" type="#_x0000_t202" style="position:absolute;left:13764;top:24027;width:2997;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" filled="f" stroked="f" strokeweight=".5pt">
                  <v:textbox inset="0,0,0,0">
                    <w:txbxContent>
                      <w:p w14:paraId="695F7385" w14:textId="77777777" w:rsidR="00DF5C15" w:rsidRPr="00DF5C15" w:rsidRDefault="00DF5C15" w:rsidP="00DF5C15">
                        <w:pPr>
                          <w:spacing w:before="0" w:after="0" w:line="240" w:lineRule="auto"/>
                          <w:ind w:left="0"/>
                          <w:jc w:val="center"/>
                          <w:rPr>
                            <w:sz w:val="18"/>
                          </w:rPr>
                        </w:pPr>
                        <w:r w:rsidRPr="00DF5C15">
                          <w:rPr>
                            <w:sz w:val="18"/>
                          </w:rPr>
                          <w:t>E</w:t>
                        </w:r>
                        <w:r>
                          <w:rPr>
                            <w:sz w:val="18"/>
                          </w:rPr>
                          <w:t>2</w:t>
                        </w:r>
                      </w:p>
                    </w:txbxContent>
                  </v:textbox>
                </v:shape>
                <v:shape id="Textfeld 76" o:spid="_x0000_s1052" type="#_x0000_t202" style="position:absolute;left:13764;top:26313;width:2997;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" filled="f" stroked="f" strokeweight=".5pt">
                  <v:textbox inset="0,0,0,0">
                    <w:txbxContent>
                      <w:p w14:paraId="59FBA438" w14:textId="77777777" w:rsidR="00DF5C15" w:rsidRPr="00DF5C15" w:rsidRDefault="00DF5C15" w:rsidP="00DF5C15">
                        <w:pPr>
                          <w:spacing w:before="0" w:after="0" w:line="240" w:lineRule="auto"/>
                          <w:ind w:left="0"/>
                          <w:jc w:val="center"/>
                          <w:rPr>
                            <w:sz w:val="18"/>
                          </w:rPr>
                        </w:pPr>
                        <w:r w:rsidRPr="00DF5C15">
                          <w:rPr>
                            <w:sz w:val="18"/>
                          </w:rPr>
                          <w:t>E</w:t>
                        </w:r>
                        <w:r>
                          <w:rPr>
                            <w:sz w:val="18"/>
                          </w:rPr>
                          <w:t>3</w:t>
                        </w:r>
                      </w:p>
                    </w:txbxContent>
                  </v:textbox>
                </v:shape>
                <v:shape id="Textfeld 78" o:spid="_x0000_s1053" type="#_x0000_t202" style="position:absolute;left:34533;width:3000;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" filled="f" stroked="f" strokeweight=".5pt">
                  <v:textbox inset="0,0,0,0">
                    <w:txbxContent>
                      <w:p w14:paraId="7FD84C92" w14:textId="77777777" w:rsidR="00DF5C15" w:rsidRPr="00DF5C15" w:rsidRDefault="00DF5C15" w:rsidP="00DF5C15">
                        <w:pPr>
                          <w:spacing w:before="0" w:after="0" w:line="240" w:lineRule="auto"/>
                          <w:ind w:left="0"/>
                          <w:jc w:val="center"/>
                          <w:rPr>
                            <w:sz w:val="18"/>
                          </w:rPr>
                        </w:pPr>
                        <w:r w:rsidRPr="00DF5C15">
                          <w:rPr>
                            <w:sz w:val="18"/>
                          </w:rPr>
                          <w:t>E</w:t>
                        </w:r>
                        <w:r>
                          <w:rPr>
                            <w:sz w:val="18"/>
                          </w:rPr>
                          <w:t>1</w:t>
                        </w:r>
                      </w:p>
                    </w:txbxContent>
                  </v:textbox>
                </v:shape>
                <v:shape id="Textfeld 79" o:spid="_x0000_s1054" type="#_x0000_t202" style="position:absolute;left:34533;top:2140;width:3000;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" filled="f" stroked="f" strokeweight=".5pt">
                  <v:textbox inset="0,0,0,0">
                    <w:txbxContent>
                      <w:p w14:paraId="69BE3DC4" w14:textId="77777777" w:rsidR="00DF5C15" w:rsidRPr="00DF5C15" w:rsidRDefault="00DF5C15" w:rsidP="00DF5C15">
                        <w:pPr>
                          <w:spacing w:before="0" w:after="0" w:line="240" w:lineRule="auto"/>
                          <w:ind w:left="0"/>
                          <w:jc w:val="center"/>
                          <w:rPr>
                            <w:sz w:val="18"/>
                          </w:rPr>
                        </w:pPr>
                        <w:r w:rsidRPr="00DF5C15">
                          <w:rPr>
                            <w:sz w:val="18"/>
                          </w:rPr>
                          <w:t>E</w:t>
                        </w:r>
                        <w:r>
                          <w:rPr>
                            <w:sz w:val="18"/>
                          </w:rPr>
                          <w:t>2</w:t>
                        </w:r>
                      </w:p>
                    </w:txbxContent>
                  </v:textbox>
                </v:shape>
                <v:shape id="Textfeld 80" o:spid="_x0000_s1055" type="#_x0000_t202" style="position:absolute;left:34533;top:4523;width:2997;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" filled="f" stroked="f" strokeweight=".5pt">
                  <v:textbox inset="0,0,0,0">
                    <w:txbxContent>
                      <w:p w14:paraId="3FA8B376" w14:textId="77777777" w:rsidR="00DF5C15" w:rsidRPr="00DF5C15" w:rsidRDefault="00DF5C15" w:rsidP="00DF5C15">
                        <w:pPr>
                          <w:spacing w:before="0" w:after="0" w:line="240" w:lineRule="auto"/>
                          <w:ind w:left="0"/>
                          <w:jc w:val="center"/>
                          <w:rPr>
                            <w:sz w:val="18"/>
                          </w:rPr>
                        </w:pPr>
                        <w:r w:rsidRPr="00DF5C15">
                          <w:rPr>
                            <w:sz w:val="18"/>
                          </w:rPr>
                          <w:t>E</w:t>
                        </w:r>
                        <w:r>
                          <w:rPr>
                            <w:sz w:val="18"/>
                          </w:rPr>
                          <w:t>3</w:t>
                        </w:r>
                      </w:p>
                    </w:txbxContent>
                  </v:textbox>
                </v:shape>
                <v:shape id="Textfeld 81" o:spid="_x0000_s1056" type="#_x0000_t202" style="position:absolute;left:34533;top:7149;width:2997;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" filled="f" stroked="f" strokeweight=".5pt">
                  <v:textbox inset="0,0,0,0">
                    <w:txbxContent>
                      <w:p w14:paraId="13DF6F59" w14:textId="77777777" w:rsidR="00DF5C15" w:rsidRPr="00DF5C15" w:rsidRDefault="00DF5C15" w:rsidP="00DF5C15">
                        <w:pPr>
                          <w:spacing w:before="0" w:after="0" w:line="240" w:lineRule="auto"/>
                          <w:ind w:left="0"/>
                          <w:jc w:val="center"/>
                          <w:rPr>
                            <w:sz w:val="18"/>
                          </w:rPr>
                        </w:pPr>
                        <w:r w:rsidRPr="00DF5C15">
                          <w:rPr>
                            <w:sz w:val="18"/>
                          </w:rPr>
                          <w:t>E</w:t>
                        </w:r>
                        <w:r>
                          <w:rPr>
                            <w:sz w:val="18"/>
                          </w:rPr>
                          <w:t>1</w:t>
                        </w:r>
                      </w:p>
                    </w:txbxContent>
                  </v:textbox>
                </v:shape>
                <v:shape id="Textfeld 82" o:spid="_x0000_s1057" type="#_x0000_t202" style="position:absolute;left:34533;top:9484;width:2997;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" filled="f" stroked="f" strokeweight=".5pt">
                  <v:textbox inset="0,0,0,0">
                    <w:txbxContent>
                      <w:p w14:paraId="34188330" w14:textId="77777777" w:rsidR="00DF5C15" w:rsidRPr="00DF5C15" w:rsidRDefault="00DF5C15" w:rsidP="00DF5C15">
                        <w:pPr>
                          <w:spacing w:before="0" w:after="0" w:line="240" w:lineRule="auto"/>
                          <w:ind w:left="0"/>
                          <w:jc w:val="center"/>
                          <w:rPr>
                            <w:sz w:val="18"/>
                          </w:rPr>
                        </w:pPr>
                        <w:r w:rsidRPr="00DF5C15">
                          <w:rPr>
                            <w:sz w:val="18"/>
                          </w:rPr>
                          <w:t>E</w:t>
                        </w:r>
                        <w:r>
                          <w:rPr>
                            <w:sz w:val="18"/>
                          </w:rPr>
                          <w:t>2</w:t>
                        </w:r>
                      </w:p>
                    </w:txbxContent>
                  </v:textbox>
                </v:shape>
                <v:shape id="Textfeld 84" o:spid="_x0000_s1058" type="#_x0000_t202" style="position:absolute;left:34533;top:11770;width:2997;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cgXxAAAANsAAAAPAAAAZHJzL2Rvd25yZXYueG1sRI/dasJA&#10;FITvC77DcgTv6kYR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Ph9yBfEAAAA2wAAAA8A&#10;AAAAAAAAAAAAAAAABwIAAGRycy9kb3ducmV2LnhtbFBLBQYAAAAAAwADALcAAAD4AgAAAAA=&#10;" filled="f" stroked="f" strokeweight=".5pt">
                  <v:textbox inset="0,0,0,0">
                    <w:txbxContent>
                      <w:p w14:paraId="26146532" w14:textId="77777777" w:rsidR="00DF5C15" w:rsidRPr="00DF5C15" w:rsidRDefault="00DF5C15" w:rsidP="00DF5C15">
                        <w:pPr>
                          <w:spacing w:before="0" w:after="0" w:line="240" w:lineRule="auto"/>
                          <w:ind w:left="0"/>
                          <w:jc w:val="center"/>
                          <w:rPr>
                            <w:sz w:val="18"/>
                          </w:rPr>
                        </w:pPr>
                        <w:r w:rsidRPr="00DF5C15">
                          <w:rPr>
                            <w:sz w:val="18"/>
                          </w:rPr>
                          <w:t>E</w:t>
                        </w:r>
                        <w:r>
                          <w:rPr>
                            <w:sz w:val="18"/>
                          </w:rPr>
                          <w:t>3</w:t>
                        </w:r>
                      </w:p>
                    </w:txbxContent>
                  </v:textbox>
                </v:shape>
                <v:shape id="Textfeld 85" o:spid="_x0000_s1059" type="#_x0000_t202" style="position:absolute;left:34533;top:14348;width:2997;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W2MxAAAANsAAAAPAAAAZHJzL2Rvd25yZXYueG1sRI/dasJA&#10;FITvC77DcgTv6kZB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JcxbYzEAAAA2wAAAA8A&#10;AAAAAAAAAAAAAAAABwIAAGRycy9kb3ducmV2LnhtbFBLBQYAAAAAAwADALcAAAD4AgAAAAA=&#10;" filled="f" stroked="f" strokeweight=".5pt">
                  <v:textbox inset="0,0,0,0">
                    <w:txbxContent>
                      <w:p w14:paraId="40893CEC" w14:textId="77777777" w:rsidR="00DF5C15" w:rsidRPr="00DF5C15" w:rsidRDefault="00DF5C15" w:rsidP="00DF5C15">
                        <w:pPr>
                          <w:spacing w:before="0" w:after="0" w:line="240" w:lineRule="auto"/>
                          <w:ind w:left="0"/>
                          <w:jc w:val="center"/>
                          <w:rPr>
                            <w:sz w:val="18"/>
                          </w:rPr>
                        </w:pPr>
                        <w:r w:rsidRPr="00DF5C15">
                          <w:rPr>
                            <w:sz w:val="18"/>
                          </w:rPr>
                          <w:t>E</w:t>
                        </w:r>
                        <w:r>
                          <w:rPr>
                            <w:sz w:val="18"/>
                          </w:rPr>
                          <w:t>1</w:t>
                        </w:r>
                      </w:p>
                    </w:txbxContent>
                  </v:textbox>
                </v:shape>
                <v:shape id="Textfeld 86" o:spid="_x0000_s1060" type="#_x0000_t202" style="position:absolute;left:34533;top:16682;width:2997;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" filled="f" stroked="f" strokeweight=".5pt">
                  <v:textbox inset="0,0,0,0">
                    <w:txbxContent>
                      <w:p w14:paraId="652D6C73" w14:textId="77777777" w:rsidR="00DF5C15" w:rsidRPr="00DF5C15" w:rsidRDefault="00DF5C15" w:rsidP="00DF5C15">
                        <w:pPr>
                          <w:spacing w:before="0" w:after="0" w:line="240" w:lineRule="auto"/>
                          <w:ind w:left="0"/>
                          <w:jc w:val="center"/>
                          <w:rPr>
                            <w:sz w:val="18"/>
                          </w:rPr>
                        </w:pPr>
                        <w:r w:rsidRPr="00DF5C15">
                          <w:rPr>
                            <w:sz w:val="18"/>
                          </w:rPr>
                          <w:t>E</w:t>
                        </w:r>
                        <w:r>
                          <w:rPr>
                            <w:sz w:val="18"/>
                          </w:rPr>
                          <w:t>2</w:t>
                        </w:r>
                      </w:p>
                    </w:txbxContent>
                  </v:textbox>
                </v:shape>
                <v:shape id="Textfeld 88" o:spid="_x0000_s1061" type="#_x0000_t202" style="position:absolute;left:34533;top:19017;width:2997;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" filled="f" stroked="f" strokeweight=".5pt">
                  <v:textbox inset="0,0,0,0">
                    <w:txbxContent>
                      <w:p w14:paraId="7F38EB25" w14:textId="77777777" w:rsidR="00DF5C15" w:rsidRPr="00DF5C15" w:rsidRDefault="00DF5C15" w:rsidP="00DF5C15">
                        <w:pPr>
                          <w:spacing w:before="0" w:after="0" w:line="240" w:lineRule="auto"/>
                          <w:ind w:left="0"/>
                          <w:jc w:val="center"/>
                          <w:rPr>
                            <w:sz w:val="18"/>
                          </w:rPr>
                        </w:pPr>
                        <w:r w:rsidRPr="00DF5C15">
                          <w:rPr>
                            <w:sz w:val="18"/>
                          </w:rPr>
                          <w:t>E</w:t>
                        </w:r>
                        <w:r>
                          <w:rPr>
                            <w:sz w:val="18"/>
                          </w:rPr>
                          <w:t>3</w:t>
                        </w:r>
                      </w:p>
                    </w:txbxContent>
                  </v:textbox>
                </v:shape>
                <v:shape id="Textfeld 89" o:spid="_x0000_s1062" type="#_x0000_t202" style="position:absolute;left:34533;top:21692;width:2997;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" filled="f" stroked="f" strokeweight=".5pt">
                  <v:textbox inset="0,0,0,0">
                    <w:txbxContent>
                      <w:p w14:paraId="700F898C" w14:textId="77777777" w:rsidR="00DF5C15" w:rsidRPr="00DF5C15" w:rsidRDefault="00DF5C15" w:rsidP="00DF5C15">
                        <w:pPr>
                          <w:spacing w:before="0" w:after="0" w:line="240" w:lineRule="auto"/>
                          <w:ind w:left="0"/>
                          <w:jc w:val="center"/>
                          <w:rPr>
                            <w:sz w:val="18"/>
                          </w:rPr>
                        </w:pPr>
                        <w:r w:rsidRPr="00DF5C15">
                          <w:rPr>
                            <w:sz w:val="18"/>
                          </w:rPr>
                          <w:t>E</w:t>
                        </w:r>
                        <w:r>
                          <w:rPr>
                            <w:sz w:val="18"/>
                          </w:rPr>
                          <w:t>1</w:t>
                        </w:r>
                      </w:p>
                    </w:txbxContent>
                  </v:textbox>
                </v:shape>
                <v:shape id="Textfeld 90" o:spid="_x0000_s1063" type="#_x0000_t202" style="position:absolute;left:34533;top:24027;width:2997;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" filled="f" stroked="f" strokeweight=".5pt">
                  <v:textbox inset="0,0,0,0">
                    <w:txbxContent>
                      <w:p w14:paraId="2B772934" w14:textId="77777777" w:rsidR="00DF5C15" w:rsidRPr="00DF5C15" w:rsidRDefault="00DF5C15" w:rsidP="00DF5C15">
                        <w:pPr>
                          <w:spacing w:before="0" w:after="0" w:line="240" w:lineRule="auto"/>
                          <w:ind w:left="0"/>
                          <w:jc w:val="center"/>
                          <w:rPr>
                            <w:sz w:val="18"/>
                          </w:rPr>
                        </w:pPr>
                        <w:r w:rsidRPr="00DF5C15">
                          <w:rPr>
                            <w:sz w:val="18"/>
                          </w:rPr>
                          <w:t>E</w:t>
                        </w:r>
                        <w:r>
                          <w:rPr>
                            <w:sz w:val="18"/>
                          </w:rPr>
                          <w:t>2</w:t>
                        </w:r>
                      </w:p>
                    </w:txbxContent>
                  </v:textbox>
                </v:shape>
                <v:shape id="Textfeld 91" o:spid="_x0000_s1064" type="#_x0000_t202" style="position:absolute;left:34533;top:26313;width:2997;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" filled="f" stroked="f" strokeweight=".5pt">
                  <v:textbox inset="0,0,0,0">
                    <w:txbxContent>
                      <w:p w14:paraId="31229023" w14:textId="77777777" w:rsidR="00DF5C15" w:rsidRPr="00DF5C15" w:rsidRDefault="00DF5C15" w:rsidP="00DF5C15">
                        <w:pPr>
                          <w:spacing w:before="0" w:after="0" w:line="240" w:lineRule="auto"/>
                          <w:ind w:left="0"/>
                          <w:jc w:val="center"/>
                          <w:rPr>
                            <w:sz w:val="18"/>
                          </w:rPr>
                        </w:pPr>
                        <w:r w:rsidRPr="00DF5C15">
                          <w:rPr>
                            <w:sz w:val="18"/>
                          </w:rPr>
                          <w:t>E</w:t>
                        </w:r>
                        <w:r>
                          <w:rPr>
                            <w:sz w:val="18"/>
                          </w:rPr>
                          <w:t>3</w:t>
                        </w:r>
                      </w:p>
                    </w:txbxContent>
                  </v:textbox>
                </v:shape>
                <v:shape id="Textfeld 92" o:spid="_x0000_s1065" type="#_x0000_t202" style="position:absolute;left:31079;top:12986;width:1835;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" filled="f" stroked="f" strokeweight=".5pt">
                  <v:textbox inset="0,0,0,0">
                    <w:txbxContent>
                      <w:p w14:paraId="183FC608" w14:textId="1ECD357E" w:rsidR="00DF5C15" w:rsidRPr="00DF5C15" w:rsidRDefault="00DF5C15" w:rsidP="00DF5C15">
                        <w:pPr>
                          <w:spacing w:before="0" w:after="0" w:line="240" w:lineRule="auto"/>
                          <w:ind w:left="0"/>
                          <w:jc w:val="center"/>
                          <w:rPr>
                            <w:sz w:val="18"/>
                          </w:rPr>
                        </w:pPr>
                        <w:r>
                          <w:rPr>
                            <w:sz w:val="18"/>
                          </w:rPr>
                          <w:t>A</w:t>
                        </w:r>
                      </w:p>
                    </w:txbxContent>
                  </v:textbox>
                </v:shape>
                <v:shape id="Textfeld 93" o:spid="_x0000_s1066" type="#_x0000_t202" style="position:absolute;left:51799;top:12937;width:1835;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" filled="f" stroked="f" strokeweight=".5pt">
                  <v:textbox inset="0,0,0,0">
                    <w:txbxContent>
                      <w:p w14:paraId="4961E885" w14:textId="77777777" w:rsidR="00DF5C15" w:rsidRPr="00DF5C15" w:rsidRDefault="00DF5C15" w:rsidP="00DF5C15">
                        <w:pPr>
                          <w:spacing w:before="0" w:after="0" w:line="240" w:lineRule="auto"/>
                          <w:ind w:left="0"/>
                          <w:jc w:val="center"/>
                          <w:rPr>
                            <w:sz w:val="18"/>
                          </w:rPr>
                        </w:pPr>
                        <w:r>
                          <w:rPr>
                            <w:sz w:val="18"/>
                          </w:rPr>
                          <w:t>A</w:t>
                        </w:r>
                      </w:p>
                    </w:txbxContent>
                  </v:textbox>
                </v:shape>
                <v:shape id="Textfeld 94" o:spid="_x0000_s1067" type="#_x0000_t202" style="position:absolute;left:14980;top:29182;width:17120;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" filled="f" stroked="f" strokeweight=".5pt">
                  <v:textbox inset="0,0,0,0">
                    <w:txbxContent>
                      <w:p w14:paraId="484B5CB3" w14:textId="6AB61591" w:rsidR="00DF5C15" w:rsidRPr="00DF5C15" w:rsidRDefault="00DF5C15" w:rsidP="00DF5C15">
                        <w:pPr>
                          <w:spacing w:before="0" w:after="0" w:line="240" w:lineRule="auto"/>
                          <w:ind w:left="0"/>
                          <w:jc w:val="center"/>
                          <w:rPr>
                            <w:sz w:val="18"/>
                          </w:rPr>
                        </w:pPr>
                        <w:r>
                          <w:rPr>
                            <w:sz w:val="18"/>
                          </w:rPr>
                          <w:t>Disjunktive Normalform (DNF)</w:t>
                        </w:r>
                      </w:p>
                    </w:txbxContent>
                  </v:textbox>
                </v:shape>
                <v:shape id="Textfeld 95" o:spid="_x0000_s1068" type="#_x0000_t202" style="position:absolute;left:35311;top:29182;width:17121;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" filled="f" stroked="f" strokeweight=".5pt">
                  <v:textbox inset="0,0,0,0">
                    <w:txbxContent>
                      <w:p w14:paraId="7CD868FE" w14:textId="35C63FD0" w:rsidR="00DF5C15" w:rsidRPr="00DF5C15" w:rsidRDefault="00DF5C15" w:rsidP="00DF5C15">
                        <w:pPr>
                          <w:spacing w:before="0" w:after="0" w:line="240" w:lineRule="auto"/>
                          <w:ind w:left="0"/>
                          <w:jc w:val="center"/>
                          <w:rPr>
                            <w:sz w:val="18"/>
                          </w:rPr>
                        </w:pPr>
                        <w:r>
                          <w:rPr>
                            <w:sz w:val="18"/>
                          </w:rPr>
                          <w:t>Konjunktive Normalform (KNF)</w:t>
                        </w:r>
                      </w:p>
                    </w:txbxContent>
                  </v:textbox>
                </v:shape>
                <v:shape id="Textfeld 321" o:spid="_x0000_s1069" type="#_x0000_t202" style="position:absolute;left:194;top:29182;width:11805;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" filled="f" stroked="f" strokeweight=".5pt">
                  <v:textbox inset="0,0,0,0">
                    <w:txbxContent>
                      <w:p w14:paraId="7A22A791" w14:textId="77777777" w:rsidR="00DF5C15" w:rsidRPr="00DF5C15" w:rsidRDefault="00DF5C15" w:rsidP="00DF5C15">
                        <w:pPr>
                          <w:spacing w:before="0" w:after="0" w:line="240" w:lineRule="auto"/>
                          <w:ind w:left="0"/>
                          <w:jc w:val="center"/>
                          <w:rPr>
                            <w:sz w:val="18"/>
                          </w:rPr>
                        </w:pPr>
                        <w:r>
                          <w:rPr>
                            <w:sz w:val="18"/>
                          </w:rPr>
                          <w:t>Funktionstabelle</w:t>
                        </w:r>
                      </w:p>
                    </w:txbxContent>
                  </v:textbox>
                </v:shape>
              </v:group>
            </w:pict>
          </mc:Fallback>
        </mc:AlternateContent>
      </w:r>
      <w:r w:rsidR="00DF5C15">
        <w:rPr>
          <w:noProof/>
          <w:lang w:eastAsia="de-DE" w:bidi="ar-SA"/>
        </w:rPr>
        <w:drawing>
          <wp:inline distT="0" distB="0" distL="0" distR="0" wp14:anchorId="7CE8C383" wp14:editId="4584280F">
            <wp:extent cx="5063247" cy="307346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png"/>
                    <pic:cNvPicPr/>
                  </pic:nvPicPr>
                  <pic:blipFill>
                    <a:blip r:embed="rId31">
                      <a:extLst>
                        <a:ext uri="{28A0092B-C50C-407E-A947-70E740481C1C}">
                          <a14:useLocalDpi xmlns:a14="http://schemas.microsoft.com/office/drawing/2010/main" val="0"/>
                        </a:ext>
                      </a:extLst>
                    </a:blip>
                    <a:stretch>
                      <a:fillRect/>
                    </a:stretch>
                  </pic:blipFill>
                  <pic:spPr>
                    <a:xfrm>
                      <a:off x="0" y="0"/>
                      <a:ext cx="5063424" cy="3073568"/>
                    </a:xfrm>
                    <a:prstGeom prst="rect">
                      <a:avLst/>
                    </a:prstGeom>
                  </pic:spPr>
                </pic:pic>
              </a:graphicData>
            </a:graphic>
          </wp:inline>
        </w:drawing>
      </w:r>
    </w:p>
    <w:p w14:paraId="52BB197F" w14:textId="61DB3E67" w:rsidR="00063A69" w:rsidRDefault="00063A69" w:rsidP="00DF5C15">
      <w:pPr>
        <w:pStyle w:val="Beschriftung"/>
        <w:spacing w:after="360"/>
        <w:jc w:val="left"/>
      </w:pPr>
      <w:bookmarkStart w:id="21" w:name="_Ref794727"/>
      <w:r>
        <w:t xml:space="preserve">Abbildung </w:t>
      </w:r>
      <w:r>
        <w:fldChar w:fldCharType="begin"/>
      </w:r>
      <w:r>
        <w:instrText xml:space="preserve"> SEQ Abbildung \* ARABIC </w:instrText>
      </w:r>
      <w:r>
        <w:fldChar w:fldCharType="separate"/>
      </w:r>
      <w:r w:rsidR="00F00DC0">
        <w:rPr>
          <w:noProof/>
        </w:rPr>
        <w:t>2</w:t>
      </w:r>
      <w:r>
        <w:fldChar w:fldCharType="end"/>
      </w:r>
      <w:bookmarkEnd w:id="21"/>
      <w:r w:rsidRPr="00390285">
        <w:t>: Struktur grundlegender Kombinationsschaltungen</w:t>
      </w:r>
    </w:p>
    <w:p w14:paraId="6ECDEEF5" w14:textId="77777777" w:rsidR="00063A69" w:rsidRPr="00FA4EBA" w:rsidRDefault="00063A69" w:rsidP="00063A69">
      <w:pPr>
        <w:rPr>
          <w:rStyle w:val="Hervorhebung"/>
        </w:rPr>
      </w:pPr>
      <w:r w:rsidRPr="00FA4EBA">
        <w:rPr>
          <w:rStyle w:val="Hervorhebung"/>
        </w:rPr>
        <w:t xml:space="preserve">Priorisierungsschaltungen </w:t>
      </w:r>
    </w:p>
    <w:p w14:paraId="6D551454" w14:textId="74883E96" w:rsidR="00063A69" w:rsidRDefault="00063A69" w:rsidP="00063A69">
      <w:pPr>
        <w:rPr>
          <w:rStyle w:val="Hervorhebung"/>
          <w:b w:val="0"/>
          <w:sz w:val="22"/>
        </w:rPr>
      </w:pPr>
      <w:r>
        <w:t xml:space="preserve">Schutzfunktionen müssen stets Vorrang vor Betriebs- und Überwachungsfunktionen haben. Hierbei steuern mehrere Steuersignale das Verhalten eines Stellsignals. Daher müssen die Steuersignale entsprechend priorisiert werden. Die Priorisierung ist in den überwiegenden Fällen statisch und </w:t>
      </w:r>
      <w:r w:rsidR="00886F50">
        <w:t xml:space="preserve">wird </w:t>
      </w:r>
      <w:r>
        <w:t>mit Hilfe eines Schaltnetzes realisiert.</w:t>
      </w:r>
    </w:p>
    <w:p w14:paraId="73F9C6EF" w14:textId="77777777" w:rsidR="00063A69" w:rsidRPr="00251881" w:rsidRDefault="00063A69" w:rsidP="00063A69">
      <w:pPr>
        <w:rPr>
          <w:rStyle w:val="Hervorhebung"/>
          <w:b w:val="0"/>
          <w:sz w:val="22"/>
        </w:rPr>
      </w:pPr>
      <w:r>
        <w:rPr>
          <w:rStyle w:val="Hervorhebung"/>
          <w:b w:val="0"/>
          <w:sz w:val="22"/>
        </w:rPr>
        <w:br w:type="page"/>
      </w:r>
      <w:r w:rsidRPr="003377EA">
        <w:rPr>
          <w:rStyle w:val="Hervorhebung"/>
        </w:rPr>
        <w:lastRenderedPageBreak/>
        <w:t>Speichernde Schaltungen</w:t>
      </w:r>
    </w:p>
    <w:p w14:paraId="5051B8BB" w14:textId="52EA8507" w:rsidR="00063A69" w:rsidRDefault="00063A69" w:rsidP="00063A69">
      <w:r>
        <w:t>Nicht immer lassen sich die Bedingungen für einen Ausgangszustand allein durch den aktuellen Zustand der Eingänge darstellen. Soll das Ausgangssignal A zum Beispiel durch ein Eingangssignal E1 gesetzt und durch ein anderes Eingangssignal E2 gelöscht werden, so ist dies kombinatorisch nicht mehr darstellbar. A muss auch gesetzt bleiben, wenn E1 gelöscht wird. Erst wenn E2 gesetzt wird, soll A gelöscht werden. Damit ist die Wirkung von E2 abhängig davon, ob zuvor E1 gesetzt wurde, also vom aktuellen Zustand Out des Systems. Dieser Zustand muss in der Schaltung gespeichert werden.</w:t>
      </w:r>
      <w:r w:rsidRPr="00582875">
        <w:t xml:space="preserve"> </w:t>
      </w:r>
      <w:r w:rsidR="00853145">
        <w:t xml:space="preserve">Diese </w:t>
      </w:r>
      <w:r>
        <w:t xml:space="preserve">speichernden Schaltungen </w:t>
      </w:r>
      <w:r w:rsidR="00853145">
        <w:t>heißen</w:t>
      </w:r>
      <w:r>
        <w:t xml:space="preserve"> </w:t>
      </w:r>
      <w:r w:rsidR="0072110E">
        <w:t xml:space="preserve">auch </w:t>
      </w:r>
      <w:r w:rsidRPr="000B4ADE">
        <w:t>Schaltwerke</w:t>
      </w:r>
      <w:r>
        <w:t>. Die Speicherung eines Zustands Out kann mit Hilfe eines Rücksetz-Setz-Speicherglieds (R</w:t>
      </w:r>
      <w:r w:rsidRPr="000B4ADE">
        <w:t>-S-Speicherglied</w:t>
      </w:r>
      <w:r>
        <w:t xml:space="preserve">) realisiert werden. </w:t>
      </w:r>
    </w:p>
    <w:p w14:paraId="6A28CC27" w14:textId="52B49645" w:rsidR="00063A69" w:rsidRDefault="00063A69" w:rsidP="00063A69">
      <w:r>
        <w:t xml:space="preserve">Wie </w:t>
      </w:r>
      <w:r w:rsidRPr="00D66FED">
        <w:t xml:space="preserve">in </w:t>
      </w:r>
      <w:r>
        <w:fldChar w:fldCharType="begin"/>
      </w:r>
      <w:r>
        <w:instrText xml:space="preserve"> REF _Ref794738 \h </w:instrText>
      </w:r>
      <w:r>
        <w:fldChar w:fldCharType="separate"/>
      </w:r>
      <w:r w:rsidR="00F00DC0">
        <w:t xml:space="preserve">Abbildung </w:t>
      </w:r>
      <w:r w:rsidR="00F00DC0">
        <w:rPr>
          <w:noProof/>
        </w:rPr>
        <w:t>3</w:t>
      </w:r>
      <w:r>
        <w:fldChar w:fldCharType="end"/>
      </w:r>
      <w:r w:rsidRPr="00D66FED">
        <w:t xml:space="preserve"> dargestellt</w:t>
      </w:r>
      <w:r>
        <w:t xml:space="preserve">, besitzt eine solche Schaltung zwei Eingänge, jeweils einen Eingang zum Setzen (S) und einen Eingang zum Rücksetzen (R) des Ausgangs. Dabei ist es wichtig zu definieren, wie der Ausgang geschaltet werden soll, wenn beide Eingänge gesetzt sind. Abhängig von der Realisierung des R-S-Speichergliedes ist entweder das Setzen oder das Rücksetzen dominant (siehe </w:t>
      </w:r>
      <w:r>
        <w:fldChar w:fldCharType="begin"/>
      </w:r>
      <w:r>
        <w:instrText xml:space="preserve"> REF _Ref794738 \h </w:instrText>
      </w:r>
      <w:r>
        <w:fldChar w:fldCharType="separate"/>
      </w:r>
      <w:r w:rsidR="00F00DC0">
        <w:t xml:space="preserve">Abbildung </w:t>
      </w:r>
      <w:r w:rsidR="00F00DC0">
        <w:rPr>
          <w:noProof/>
        </w:rPr>
        <w:t>3</w:t>
      </w:r>
      <w:r>
        <w:fldChar w:fldCharType="end"/>
      </w:r>
      <w:r>
        <w:t xml:space="preserve">). </w:t>
      </w:r>
    </w:p>
    <w:p w14:paraId="3A2CD56D" w14:textId="77777777" w:rsidR="00063A69" w:rsidRDefault="00063A69" w:rsidP="006D482B">
      <w:pPr>
        <w:jc w:val="center"/>
      </w:pPr>
      <w:r w:rsidRPr="00FA4EBA">
        <w:object w:dxaOrig="7911" w:dyaOrig="5162" w14:anchorId="484C4BB3">
          <v:shape id="_x0000_i1026" type="#_x0000_t75" style="width:395pt;height:258.7pt" o:ole="">
            <v:imagedata r:id="rId32" o:title=""/>
          </v:shape>
          <o:OLEObject Type="Embed" ProgID="Visio.Drawing.11" ShapeID="_x0000_i1026" DrawAspect="Content" ObjectID="_1640405533" r:id="rId33"/>
        </w:object>
      </w:r>
    </w:p>
    <w:p w14:paraId="65048798" w14:textId="1499839A" w:rsidR="00063A69" w:rsidRDefault="00063A69" w:rsidP="006D482B">
      <w:pPr>
        <w:pStyle w:val="Beschriftung"/>
        <w:spacing w:after="360"/>
        <w:jc w:val="left"/>
      </w:pPr>
      <w:bookmarkStart w:id="22" w:name="_Ref794738"/>
      <w:r>
        <w:t xml:space="preserve">Abbildung </w:t>
      </w:r>
      <w:r>
        <w:fldChar w:fldCharType="begin"/>
      </w:r>
      <w:r>
        <w:instrText xml:space="preserve"> SEQ Abbildung \* ARABIC </w:instrText>
      </w:r>
      <w:r>
        <w:fldChar w:fldCharType="separate"/>
      </w:r>
      <w:r w:rsidR="00F00DC0">
        <w:rPr>
          <w:noProof/>
        </w:rPr>
        <w:t>3</w:t>
      </w:r>
      <w:r>
        <w:fldChar w:fldCharType="end"/>
      </w:r>
      <w:bookmarkEnd w:id="22"/>
      <w:r>
        <w:t xml:space="preserve">: </w:t>
      </w:r>
      <w:r w:rsidRPr="004E7F19">
        <w:t>Aufbau und Funktionssymbole von R-S-Speichergliedern</w:t>
      </w:r>
    </w:p>
    <w:p w14:paraId="79D2B99E" w14:textId="77777777" w:rsidR="00063A69" w:rsidRPr="00FA4EBA" w:rsidRDefault="00063A69" w:rsidP="00063A69">
      <w:pPr>
        <w:rPr>
          <w:rStyle w:val="Hervorhebung"/>
        </w:rPr>
      </w:pPr>
      <w:r w:rsidRPr="00FA4EBA">
        <w:rPr>
          <w:rStyle w:val="Hervorhebung"/>
        </w:rPr>
        <w:t>Verriegelungsschaltungen</w:t>
      </w:r>
    </w:p>
    <w:p w14:paraId="2427D5B7" w14:textId="04D230EC" w:rsidR="00063A69" w:rsidRDefault="00063A69" w:rsidP="00063A69">
      <w:r>
        <w:t xml:space="preserve">Häufig </w:t>
      </w:r>
      <w:r w:rsidR="00692A1A">
        <w:t>gilt es</w:t>
      </w:r>
      <w:r w:rsidR="00F87BDF">
        <w:t xml:space="preserve"> zu beachten,</w:t>
      </w:r>
      <w:r w:rsidR="00692A1A">
        <w:t xml:space="preserve"> </w:t>
      </w:r>
      <w:r>
        <w:t xml:space="preserve">bestimmte Steuersignale nicht gleichzeitig </w:t>
      </w:r>
      <w:r w:rsidR="00692A1A">
        <w:t>zu setzen</w:t>
      </w:r>
      <w:r>
        <w:t>. So darf zum Beispiel ein Elektromotor mit zwei Drehrichtungen nicht gleichzeitig in den Vorwärts</w:t>
      </w:r>
      <w:r w:rsidR="00F87BDF">
        <w:t>-</w:t>
      </w:r>
      <w:r>
        <w:t xml:space="preserve"> und den Rückwärtslauf geschaltet werden. Die beiden Signale V (Vorwärts) und R (Rückwärts) müssen sich </w:t>
      </w:r>
      <w:r w:rsidRPr="000B4ADE">
        <w:t>gegenseitig</w:t>
      </w:r>
      <w:r>
        <w:t xml:space="preserve"> </w:t>
      </w:r>
      <w:r w:rsidRPr="000B4ADE">
        <w:t>verriegeln</w:t>
      </w:r>
      <w:r>
        <w:t>.</w:t>
      </w:r>
    </w:p>
    <w:p w14:paraId="273E95F0" w14:textId="77777777" w:rsidR="00063A69" w:rsidRDefault="00063A69" w:rsidP="00063A69">
      <w:pPr>
        <w:spacing w:before="0" w:after="0" w:line="240" w:lineRule="auto"/>
        <w:ind w:left="0"/>
        <w:jc w:val="left"/>
      </w:pPr>
      <w:r>
        <w:br w:type="page"/>
      </w:r>
    </w:p>
    <w:p w14:paraId="270AE477" w14:textId="7D96F10E" w:rsidR="00063A69" w:rsidRPr="00F04D87" w:rsidRDefault="00063A69" w:rsidP="00063A69">
      <w:r>
        <w:lastRenderedPageBreak/>
        <w:t xml:space="preserve">Mit Hilfe von zwei miteinander gekoppelten R-S-Speichergliedern wird eine Verriegelung realisiert. Dabei bestehen zwei Möglichkeiten der Verschaltung. Entweder erfolgt die </w:t>
      </w:r>
      <w:r w:rsidRPr="00E30162">
        <w:t>Verriegelung über die Setz-</w:t>
      </w:r>
      <w:r>
        <w:t>Eingänge, oder über die Rücksetz-E</w:t>
      </w:r>
      <w:r w:rsidRPr="00E30162">
        <w:t>ingänge. Beide Varianten sind in</w:t>
      </w:r>
      <w:r>
        <w:t xml:space="preserve"> </w:t>
      </w:r>
      <w:r>
        <w:fldChar w:fldCharType="begin"/>
      </w:r>
      <w:r>
        <w:instrText xml:space="preserve"> REF _Ref794765 \h </w:instrText>
      </w:r>
      <w:r>
        <w:fldChar w:fldCharType="separate"/>
      </w:r>
      <w:r w:rsidR="00F00DC0">
        <w:t xml:space="preserve">Abbildung </w:t>
      </w:r>
      <w:r w:rsidR="00F00DC0">
        <w:rPr>
          <w:noProof/>
        </w:rPr>
        <w:t>4</w:t>
      </w:r>
      <w:r>
        <w:fldChar w:fldCharType="end"/>
      </w:r>
      <w:r w:rsidRPr="00E30162">
        <w:t xml:space="preserve"> dargestellt. </w:t>
      </w:r>
      <w:r>
        <w:t>Es</w:t>
      </w:r>
      <w:r w:rsidRPr="00E30162">
        <w:t xml:space="preserve"> ist zu beachten, dass die </w:t>
      </w:r>
      <w:r>
        <w:t>Verriegelung über den Rücksetz-Eingang</w:t>
      </w:r>
      <w:r w:rsidRPr="00E30162">
        <w:t xml:space="preserve"> nur bei dominantem Rücksetz</w:t>
      </w:r>
      <w:r>
        <w:t>-E</w:t>
      </w:r>
      <w:r w:rsidRPr="00E30162">
        <w:t>ingang</w:t>
      </w:r>
      <w:r>
        <w:t xml:space="preserve"> funktioniert.</w:t>
      </w:r>
    </w:p>
    <w:bookmarkStart w:id="23" w:name="_MON_1343480511"/>
    <w:bookmarkStart w:id="24" w:name="_MON_1343480960"/>
    <w:bookmarkEnd w:id="23"/>
    <w:bookmarkEnd w:id="24"/>
    <w:bookmarkStart w:id="25" w:name="_MON_1340522848"/>
    <w:bookmarkEnd w:id="25"/>
    <w:p w14:paraId="67EB7F9F" w14:textId="77777777" w:rsidR="00063A69" w:rsidRDefault="00063A69" w:rsidP="006D482B">
      <w:pPr>
        <w:jc w:val="center"/>
      </w:pPr>
      <w:r>
        <w:object w:dxaOrig="8411" w:dyaOrig="3475" w14:anchorId="3200FBC1">
          <v:shape id="_x0000_i1027" type="#_x0000_t75" style="width:397pt;height:165.15pt" o:ole="">
            <v:imagedata r:id="rId34" o:title=""/>
          </v:shape>
          <o:OLEObject Type="Embed" ProgID="Visio.Drawing.11" ShapeID="_x0000_i1027" DrawAspect="Content" ObjectID="_1640405534" r:id="rId35"/>
        </w:object>
      </w:r>
      <w:bookmarkStart w:id="26" w:name="_Ref262240746"/>
    </w:p>
    <w:p w14:paraId="508BE129" w14:textId="18A14BB2" w:rsidR="00063A69" w:rsidRDefault="00063A69" w:rsidP="006D482B">
      <w:pPr>
        <w:pStyle w:val="Beschriftung"/>
        <w:jc w:val="left"/>
      </w:pPr>
      <w:bookmarkStart w:id="27" w:name="_Ref794765"/>
      <w:r>
        <w:t xml:space="preserve">Abbildung </w:t>
      </w:r>
      <w:r>
        <w:fldChar w:fldCharType="begin"/>
      </w:r>
      <w:r>
        <w:instrText xml:space="preserve"> SEQ Abbildung \* ARABIC </w:instrText>
      </w:r>
      <w:r>
        <w:fldChar w:fldCharType="separate"/>
      </w:r>
      <w:r w:rsidR="00F00DC0">
        <w:rPr>
          <w:noProof/>
        </w:rPr>
        <w:t>4</w:t>
      </w:r>
      <w:r>
        <w:fldChar w:fldCharType="end"/>
      </w:r>
      <w:bookmarkEnd w:id="27"/>
      <w:r>
        <w:t xml:space="preserve">: </w:t>
      </w:r>
      <w:r w:rsidRPr="00820895">
        <w:t>Gegenseitige Verriegelung zweier Ausgangssignale</w:t>
      </w:r>
    </w:p>
    <w:bookmarkEnd w:id="26"/>
    <w:p w14:paraId="4C24C680" w14:textId="77777777" w:rsidR="00D7714B" w:rsidRDefault="00D7714B" w:rsidP="00063A69"/>
    <w:p w14:paraId="2149B90A" w14:textId="4986492C" w:rsidR="00063A69" w:rsidRDefault="00063A69" w:rsidP="00063A69">
      <w:r>
        <w:t xml:space="preserve">In einigen Fällen muss man darüber hinaus festlegen, in welcher Reihenfolge bestimmte Steuersignale gesetzt werden können. In diesem Fall wird eine </w:t>
      </w:r>
      <w:r w:rsidRPr="000B4ADE">
        <w:t>Reihenfolgenverriegelung</w:t>
      </w:r>
      <w:r>
        <w:t xml:space="preserve"> realisiert. Auch das kann durch eine Aneinanderreihung von Speichergliedern erfolgen. Dabei werden so viele R-S-Speicherglieder benötigt, wie Schritte koordiniert </w:t>
      </w:r>
      <w:r w:rsidRPr="00825292">
        <w:t xml:space="preserve">werden sollen. </w:t>
      </w:r>
      <w:r>
        <w:fldChar w:fldCharType="begin"/>
      </w:r>
      <w:r>
        <w:instrText xml:space="preserve"> REF _Ref794774 \h </w:instrText>
      </w:r>
      <w:r>
        <w:fldChar w:fldCharType="separate"/>
      </w:r>
      <w:r w:rsidR="00F00DC0">
        <w:t xml:space="preserve">Abbildung </w:t>
      </w:r>
      <w:r w:rsidR="00F00DC0">
        <w:rPr>
          <w:noProof/>
        </w:rPr>
        <w:t>5</w:t>
      </w:r>
      <w:r>
        <w:fldChar w:fldCharType="end"/>
      </w:r>
      <w:r w:rsidRPr="00825292">
        <w:t xml:space="preserve"> zeigt eine Reihenfolgenverriegelung für zwei Signale.</w:t>
      </w:r>
      <w:r>
        <w:t xml:space="preserve"> </w:t>
      </w:r>
    </w:p>
    <w:bookmarkStart w:id="28" w:name="_MON_1343480658"/>
    <w:bookmarkStart w:id="29" w:name="_MON_1343480848"/>
    <w:bookmarkStart w:id="30" w:name="_MON_1343480862"/>
    <w:bookmarkStart w:id="31" w:name="_MON_1335985523"/>
    <w:bookmarkEnd w:id="28"/>
    <w:bookmarkEnd w:id="29"/>
    <w:bookmarkEnd w:id="30"/>
    <w:bookmarkEnd w:id="31"/>
    <w:bookmarkStart w:id="32" w:name="_MON_1343480640"/>
    <w:bookmarkEnd w:id="32"/>
    <w:p w14:paraId="244C71A0" w14:textId="77777777" w:rsidR="00063A69" w:rsidRDefault="00063A69" w:rsidP="006D482B">
      <w:pPr>
        <w:jc w:val="center"/>
      </w:pPr>
      <w:r>
        <w:object w:dxaOrig="8369" w:dyaOrig="3504" w14:anchorId="6AC6D9E7">
          <v:shape id="_x0000_i1028" type="#_x0000_t75" style="width:395pt;height:164.35pt" o:ole="">
            <v:imagedata r:id="rId36" o:title=""/>
          </v:shape>
          <o:OLEObject Type="Embed" ProgID="Visio.Drawing.11" ShapeID="_x0000_i1028" DrawAspect="Content" ObjectID="_1640405535" r:id="rId37"/>
        </w:object>
      </w:r>
    </w:p>
    <w:p w14:paraId="23AFDB6C" w14:textId="6C65E79B" w:rsidR="00063A69" w:rsidRDefault="00063A69" w:rsidP="006D482B">
      <w:pPr>
        <w:pStyle w:val="Beschriftung"/>
        <w:jc w:val="left"/>
      </w:pPr>
      <w:bookmarkStart w:id="33" w:name="_Ref794774"/>
      <w:r>
        <w:t xml:space="preserve">Abbildung </w:t>
      </w:r>
      <w:r>
        <w:fldChar w:fldCharType="begin"/>
      </w:r>
      <w:r>
        <w:instrText xml:space="preserve"> SEQ Abbildung \* ARABIC </w:instrText>
      </w:r>
      <w:r>
        <w:fldChar w:fldCharType="separate"/>
      </w:r>
      <w:r w:rsidR="00F00DC0">
        <w:rPr>
          <w:noProof/>
        </w:rPr>
        <w:t>5</w:t>
      </w:r>
      <w:r>
        <w:fldChar w:fldCharType="end"/>
      </w:r>
      <w:bookmarkEnd w:id="33"/>
      <w:r>
        <w:t xml:space="preserve">: </w:t>
      </w:r>
      <w:r w:rsidRPr="00516249">
        <w:t>Reihenfolgenverriegelung zweier Ausgangssignale</w:t>
      </w:r>
    </w:p>
    <w:p w14:paraId="5F50A0E8" w14:textId="77777777" w:rsidR="00D7714B" w:rsidRDefault="00D7714B" w:rsidP="00063A69"/>
    <w:p w14:paraId="7EF0EDE5" w14:textId="0EAB91D9" w:rsidR="00063A69" w:rsidRDefault="00063A69" w:rsidP="0082409D">
      <w:pPr>
        <w:rPr>
          <w:rStyle w:val="Hervorhebung"/>
        </w:rPr>
      </w:pPr>
      <w:r>
        <w:t>Hierbei ist zu beachten, dass mit diesen Schaltungen nur Aktivierungsreihenfolgen und keine Abfolgen realisiert werden. Das Setzen von A2 führt nicht zum Rücksetzen von A1. Bei einer Verriegelung über den Rücksetz-Eingang wird beim Rücksetzen von A1 automatisch auch A2 zurückgesetzt.</w:t>
      </w:r>
      <w:r>
        <w:rPr>
          <w:rStyle w:val="Hervorhebung"/>
        </w:rPr>
        <w:br w:type="page"/>
      </w:r>
    </w:p>
    <w:p w14:paraId="7BE3696B" w14:textId="77777777" w:rsidR="00063A69" w:rsidRPr="00B87A16" w:rsidRDefault="00063A69" w:rsidP="00063A69">
      <w:pPr>
        <w:rPr>
          <w:rStyle w:val="Hervorhebung"/>
        </w:rPr>
      </w:pPr>
      <w:r w:rsidRPr="00B87A16">
        <w:rPr>
          <w:rStyle w:val="Hervorhebung"/>
        </w:rPr>
        <w:lastRenderedPageBreak/>
        <w:t>Schaltungen mit Zeitverhalten</w:t>
      </w:r>
    </w:p>
    <w:p w14:paraId="5E501831" w14:textId="6482228C" w:rsidR="00063A69" w:rsidRPr="000B4ADE" w:rsidRDefault="00063A69" w:rsidP="00063A69">
      <w:r w:rsidRPr="000B4ADE">
        <w:t xml:space="preserve">Schaltungen mit Zeitverhalten berücksichtigen auch die Zeit seit dem Eintreten eines oder mehrerer Ereignisse. Das Prinzip wird im Folgenden am Beispiel der </w:t>
      </w:r>
      <w:r w:rsidRPr="000B4ADE">
        <w:rPr>
          <w:rStyle w:val="Hervorhebung"/>
        </w:rPr>
        <w:t>Zweihandverriegelung</w:t>
      </w:r>
      <w:r w:rsidRPr="000B4ADE">
        <w:t xml:space="preserve"> erklärt. Diese soll verhindern, dass sich Arbeiter bei der Bedienung einer Maschine, zum Beispiel einer Presse, verletzen können. Um zu verhindern, dass der Arbeiter noch eine Hand im Gefahrenbereich </w:t>
      </w:r>
      <w:r w:rsidRPr="00B87A16">
        <w:t xml:space="preserve">der Maschine hat, kann diese nur durch gleichzeitige Betätigung von zwei Tastern ausgelöst werden. </w:t>
      </w:r>
      <w:r>
        <w:t>Es besteht die Möglichkeit, d</w:t>
      </w:r>
      <w:r w:rsidRPr="00B87A16">
        <w:t xml:space="preserve">iese Aufgabe mit Hilfe einer Kombinationsschaltung </w:t>
      </w:r>
      <w:r>
        <w:t>zu lösen</w:t>
      </w:r>
      <w:r w:rsidRPr="00B87A16">
        <w:t>. Um jedoch zu verhindern, dass ein Taster zum Beispiel mit Klebeband dauerhaft festgestellt wird, muss zusätzlich sichergestellt werden, dass beide Taster innerhalb einer festen Zeitspanne gedrückt werden. Dazu werden Impulsglieder verwendet, die unabhängig von der zeitlichen Länge des gesetzten Eingangssignals das Ausgangssignal für eine festgelegte Dauer setzen und anschließend automatisch rücksetzen. Nur ein Zustandswechsel des Eingangs (von Rücksetzen auf Setzen) erzeugt ein erneutes</w:t>
      </w:r>
      <w:r w:rsidRPr="000B4ADE">
        <w:t xml:space="preserve"> Setzen des Ausgangssignals. </w:t>
      </w:r>
      <w:r>
        <w:fldChar w:fldCharType="begin"/>
      </w:r>
      <w:r>
        <w:instrText xml:space="preserve"> REF _Ref794803 \h </w:instrText>
      </w:r>
      <w:r>
        <w:fldChar w:fldCharType="separate"/>
      </w:r>
      <w:r w:rsidR="00F00DC0">
        <w:t xml:space="preserve">Abbildung </w:t>
      </w:r>
      <w:r w:rsidR="00F00DC0">
        <w:rPr>
          <w:noProof/>
        </w:rPr>
        <w:t>6</w:t>
      </w:r>
      <w:r>
        <w:fldChar w:fldCharType="end"/>
      </w:r>
      <w:r w:rsidRPr="000B4ADE">
        <w:t xml:space="preserve"> zeigt das Funktionssymbol und das Schaltverhalten eines Impulsgliedes.</w:t>
      </w:r>
    </w:p>
    <w:bookmarkStart w:id="34" w:name="_MON_1340132694"/>
    <w:bookmarkEnd w:id="34"/>
    <w:p w14:paraId="41BD066A" w14:textId="77777777" w:rsidR="00063A69" w:rsidRDefault="00063A69" w:rsidP="006D482B">
      <w:pPr>
        <w:jc w:val="center"/>
      </w:pPr>
      <w:r w:rsidRPr="00B87A16">
        <w:object w:dxaOrig="7538" w:dyaOrig="1576" w14:anchorId="69A254FF">
          <v:shape id="_x0000_i1029" type="#_x0000_t75" style="width:382.8pt;height:78.5pt" o:ole="">
            <v:imagedata r:id="rId38" o:title=""/>
          </v:shape>
          <o:OLEObject Type="Embed" ProgID="Visio.Drawing.11" ShapeID="_x0000_i1029" DrawAspect="Content" ObjectID="_1640405536" r:id="rId39"/>
        </w:object>
      </w:r>
    </w:p>
    <w:p w14:paraId="0BABD898" w14:textId="4DFEB560" w:rsidR="00063A69" w:rsidRPr="000B4ADE" w:rsidRDefault="00063A69" w:rsidP="006D482B">
      <w:pPr>
        <w:pStyle w:val="Beschriftung"/>
        <w:spacing w:after="360"/>
        <w:jc w:val="left"/>
      </w:pPr>
      <w:bookmarkStart w:id="35" w:name="_Ref794803"/>
      <w:r>
        <w:t xml:space="preserve">Abbildung </w:t>
      </w:r>
      <w:r>
        <w:fldChar w:fldCharType="begin"/>
      </w:r>
      <w:r>
        <w:instrText xml:space="preserve"> SEQ Abbildung \* ARABIC </w:instrText>
      </w:r>
      <w:r>
        <w:fldChar w:fldCharType="separate"/>
      </w:r>
      <w:r w:rsidR="00F00DC0">
        <w:rPr>
          <w:noProof/>
        </w:rPr>
        <w:t>6</w:t>
      </w:r>
      <w:r>
        <w:fldChar w:fldCharType="end"/>
      </w:r>
      <w:bookmarkEnd w:id="35"/>
      <w:r>
        <w:t xml:space="preserve">: </w:t>
      </w:r>
      <w:r w:rsidRPr="00E61A0D">
        <w:t>Funktionssymbol und Schaltverhalten eines Impulsgliedes</w:t>
      </w:r>
    </w:p>
    <w:p w14:paraId="5AA0E8A7" w14:textId="6678B862" w:rsidR="00063A69" w:rsidRPr="000B4ADE" w:rsidRDefault="00063A69" w:rsidP="00063A69">
      <w:r w:rsidRPr="000B4ADE">
        <w:t xml:space="preserve">Die entsprechende Schaltung </w:t>
      </w:r>
      <w:r w:rsidRPr="00B87A16">
        <w:t xml:space="preserve">für eine Zweihandverriegelung ist in </w:t>
      </w:r>
      <w:r>
        <w:fldChar w:fldCharType="begin"/>
      </w:r>
      <w:r>
        <w:instrText xml:space="preserve"> REF _Ref794811 \h </w:instrText>
      </w:r>
      <w:r>
        <w:fldChar w:fldCharType="separate"/>
      </w:r>
      <w:r w:rsidR="00F00DC0">
        <w:t xml:space="preserve">Abbildung </w:t>
      </w:r>
      <w:r w:rsidR="00F00DC0">
        <w:rPr>
          <w:noProof/>
        </w:rPr>
        <w:t>7</w:t>
      </w:r>
      <w:r>
        <w:fldChar w:fldCharType="end"/>
      </w:r>
      <w:r w:rsidRPr="00B87A16">
        <w:t xml:space="preserve"> dargestellt. Wird einer der Taster betätigt, so wird der Ausgang Out des Impulsglieds für die Zeitdauer T gesetzt. Wird </w:t>
      </w:r>
      <w:r>
        <w:t>anschließend</w:t>
      </w:r>
      <w:r w:rsidRPr="00B87A16">
        <w:t xml:space="preserve"> der zweite Taster betätigt, solange Out gesetzt ist, so sind sämtliche Bedingungen des UND-Glieds erfüllt und der Ausgang</w:t>
      </w:r>
      <w:r w:rsidRPr="000B4ADE">
        <w:t xml:space="preserve"> A wird gesetzt. Danach wird das Impulsglied durch die ODER-Verknüpfun</w:t>
      </w:r>
      <w:r>
        <w:t>g mit dem Ausgang A überbrückt.</w:t>
      </w:r>
    </w:p>
    <w:bookmarkStart w:id="36" w:name="_MON_1343481197"/>
    <w:bookmarkStart w:id="37" w:name="_MON_1343481257"/>
    <w:bookmarkEnd w:id="36"/>
    <w:bookmarkEnd w:id="37"/>
    <w:bookmarkStart w:id="38" w:name="_MON_1336044250"/>
    <w:bookmarkEnd w:id="38"/>
    <w:p w14:paraId="6A0A39AA" w14:textId="77777777" w:rsidR="00063A69" w:rsidRDefault="00063A69" w:rsidP="006D482B">
      <w:pPr>
        <w:jc w:val="center"/>
      </w:pPr>
      <w:r>
        <w:rPr>
          <w:rStyle w:val="Hervorhebung"/>
          <w:b w:val="0"/>
          <w:i w:val="0"/>
          <w:spacing w:val="0"/>
        </w:rPr>
        <w:object w:dxaOrig="7892" w:dyaOrig="2546" w14:anchorId="13A3B200">
          <v:shape id="_x0000_i1030" type="#_x0000_t75" style="width:397pt;height:128.55pt" o:ole="">
            <v:imagedata r:id="rId40" o:title=""/>
          </v:shape>
          <o:OLEObject Type="Embed" ProgID="Visio.Drawing.11" ShapeID="_x0000_i1030" DrawAspect="Content" ObjectID="_1640405537" r:id="rId41"/>
        </w:object>
      </w:r>
    </w:p>
    <w:p w14:paraId="25531749" w14:textId="5D25CB88" w:rsidR="00063A69" w:rsidRDefault="00063A69" w:rsidP="006D482B">
      <w:pPr>
        <w:pStyle w:val="Beschriftung"/>
        <w:spacing w:after="360"/>
        <w:jc w:val="left"/>
      </w:pPr>
      <w:bookmarkStart w:id="39" w:name="_Ref794811"/>
      <w:r>
        <w:t xml:space="preserve">Abbildung </w:t>
      </w:r>
      <w:r>
        <w:fldChar w:fldCharType="begin"/>
      </w:r>
      <w:r>
        <w:instrText xml:space="preserve"> SEQ Abbildung \* ARABIC </w:instrText>
      </w:r>
      <w:r>
        <w:fldChar w:fldCharType="separate"/>
      </w:r>
      <w:r w:rsidR="00F00DC0">
        <w:rPr>
          <w:noProof/>
        </w:rPr>
        <w:t>7</w:t>
      </w:r>
      <w:r>
        <w:fldChar w:fldCharType="end"/>
      </w:r>
      <w:bookmarkEnd w:id="39"/>
      <w:r>
        <w:t xml:space="preserve">: </w:t>
      </w:r>
      <w:r w:rsidRPr="001D5F8E">
        <w:t>Zweihandverriegelung mit Nutzung eines Impulsglieds</w:t>
      </w:r>
    </w:p>
    <w:p w14:paraId="71C5ED0C" w14:textId="0BB638B5" w:rsidR="0082409D" w:rsidRPr="0082409D" w:rsidRDefault="0082409D" w:rsidP="0082409D">
      <w:r>
        <w:t>Zeitglieder werden noch für eine Vielzahl weiterer Schutzfunktionen verwendet, zum Beispiel für Schutztorsteuerungen, bei denen geöffnete Tore nach einer festgelegten Zeit automatisch schließen, oder für Motoranlaufsteuerungen, bei denen nach einem vergeblichen Startversuch eine Ruhepause zum Erholen des Antriebs erzwungen wird.</w:t>
      </w:r>
    </w:p>
    <w:p w14:paraId="458F022B" w14:textId="29D54338" w:rsidR="00FA4EBA" w:rsidRPr="0082409D" w:rsidRDefault="00B53CA9" w:rsidP="00FA4EBA">
      <w:pPr>
        <w:pStyle w:val="berschrift2"/>
      </w:pPr>
      <w:bookmarkStart w:id="40" w:name="_Toc15026289"/>
      <w:r>
        <w:lastRenderedPageBreak/>
        <w:t>Literatur</w:t>
      </w:r>
      <w:bookmarkEnd w:id="40"/>
    </w:p>
    <w:p w14:paraId="5E093A38" w14:textId="77777777" w:rsidR="00FA4EBA" w:rsidRDefault="00FA4EBA" w:rsidP="0082409D">
      <w:pPr>
        <w:ind w:left="1412" w:hanging="675"/>
      </w:pPr>
      <w:r w:rsidRPr="008A54EC">
        <w:t>[1]</w:t>
      </w:r>
      <w:r w:rsidRPr="008A54EC">
        <w:tab/>
      </w:r>
      <w:proofErr w:type="spellStart"/>
      <w:r w:rsidRPr="005E7681">
        <w:t>Strohrmann</w:t>
      </w:r>
      <w:proofErr w:type="spellEnd"/>
      <w:r w:rsidRPr="005E7681">
        <w:t>, G. (1983): Anlagensicherung mit Mitteln der MSR-Technik</w:t>
      </w:r>
      <w:r>
        <w:t>,</w:t>
      </w:r>
      <w:r w:rsidRPr="005E7681">
        <w:t xml:space="preserve"> </w:t>
      </w:r>
      <w:proofErr w:type="spellStart"/>
      <w:r w:rsidRPr="005E7681">
        <w:t>Oldenbourg</w:t>
      </w:r>
      <w:proofErr w:type="spellEnd"/>
      <w:r w:rsidRPr="005E7681">
        <w:t xml:space="preserve"> Verlag</w:t>
      </w:r>
    </w:p>
    <w:p w14:paraId="29C69C21" w14:textId="0AE75A96" w:rsidR="00F152C4" w:rsidRPr="000036B9" w:rsidRDefault="00FA4EBA" w:rsidP="0082409D">
      <w:pPr>
        <w:ind w:left="1412" w:hanging="675"/>
      </w:pPr>
      <w:r w:rsidRPr="000036B9">
        <w:t>[2]</w:t>
      </w:r>
      <w:r w:rsidRPr="000036B9">
        <w:tab/>
        <w:t xml:space="preserve">VDI 2180 (Ausgabe </w:t>
      </w:r>
      <w:r w:rsidR="00F152C4" w:rsidRPr="000036B9">
        <w:t>2018-02</w:t>
      </w:r>
      <w:r w:rsidRPr="000036B9">
        <w:t xml:space="preserve">): </w:t>
      </w:r>
      <w:r w:rsidR="00F152C4" w:rsidRPr="000036B9">
        <w:t>Funktionale Sicherheit in der Prozessindustrie – Planung, Errichtung und Betrieb von PLT-Sicherheitseinrichtungen</w:t>
      </w:r>
    </w:p>
    <w:p w14:paraId="35D482EE" w14:textId="1863A1C7" w:rsidR="00FA4EBA" w:rsidRPr="00FA4EBA" w:rsidRDefault="00FA4EBA" w:rsidP="0082409D">
      <w:pPr>
        <w:ind w:left="1412" w:hanging="675"/>
      </w:pPr>
      <w:r w:rsidRPr="000036B9">
        <w:t>[3]</w:t>
      </w:r>
      <w:r w:rsidRPr="000036B9">
        <w:tab/>
        <w:t xml:space="preserve">DIN EN 61511 (Ausgabe </w:t>
      </w:r>
      <w:r w:rsidR="00F152C4" w:rsidRPr="000036B9">
        <w:t>2019-02</w:t>
      </w:r>
      <w:r w:rsidRPr="000036B9">
        <w:t>): Funktionale Sicherheit</w:t>
      </w:r>
      <w:r w:rsidR="00F152C4" w:rsidRPr="000036B9">
        <w:t xml:space="preserve"> – PLT-Sicherheitseinrichtungen</w:t>
      </w:r>
      <w:r w:rsidRPr="000036B9">
        <w:t xml:space="preserve"> für die Prozessindustrie.</w:t>
      </w:r>
    </w:p>
    <w:p w14:paraId="51EAA44A" w14:textId="5999D1DF" w:rsidR="00947DF3" w:rsidRPr="00FA4EBA" w:rsidRDefault="00947DF3" w:rsidP="00A52E1C">
      <w:pPr>
        <w:spacing w:before="0" w:after="0" w:line="240" w:lineRule="auto"/>
        <w:ind w:left="0"/>
        <w:jc w:val="left"/>
        <w:rPr>
          <w:rFonts w:eastAsia="SimSun"/>
          <w:b/>
          <w:spacing w:val="5"/>
          <w:sz w:val="36"/>
          <w:szCs w:val="36"/>
        </w:rPr>
      </w:pPr>
      <w:r w:rsidRPr="00FA4EBA">
        <w:br w:type="page"/>
      </w:r>
    </w:p>
    <w:p w14:paraId="1A5312BA" w14:textId="648B5FE4" w:rsidR="00267BA1" w:rsidRDefault="00267BA1" w:rsidP="00267BA1">
      <w:pPr>
        <w:pStyle w:val="berschrift1"/>
      </w:pPr>
      <w:bookmarkStart w:id="41" w:name="_Toc15026290"/>
      <w:r>
        <w:lastRenderedPageBreak/>
        <w:t>Aufgabenstellung</w:t>
      </w:r>
      <w:bookmarkEnd w:id="41"/>
    </w:p>
    <w:p w14:paraId="522A8FFD" w14:textId="5E2AA469" w:rsidR="00B87A16" w:rsidRDefault="00B87A16" w:rsidP="00B87A16">
      <w:pPr>
        <w:rPr>
          <w:rFonts w:cs="Arial"/>
        </w:rPr>
      </w:pPr>
      <w:r w:rsidRPr="00B87A16">
        <w:t>Entsprechend den Vorgaben aus dem Kapitel ‚Prozessbeschreibung’ sollen die CFC-Pläne aus dem Kapitel ‚Einzelsteuerfunktionen’ um die Handbetätigung für den Pumpenmotor =SCE.A1.T2-P001 ergänzt werden. Dabei sind die folgenden</w:t>
      </w:r>
      <w:r>
        <w:rPr>
          <w:rFonts w:cs="Arial"/>
        </w:rPr>
        <w:t xml:space="preserve"> Verriegelungsbedingungen zu beachten: </w:t>
      </w:r>
    </w:p>
    <w:p w14:paraId="45E2BE2B" w14:textId="77777777" w:rsidR="00B87A16" w:rsidRPr="00B87A16" w:rsidRDefault="00B87A16" w:rsidP="00B87A16">
      <w:pPr>
        <w:pStyle w:val="SiemensListe"/>
      </w:pPr>
      <w:r>
        <w:t xml:space="preserve">Der Pumpenmotor </w:t>
      </w:r>
      <w:r w:rsidRPr="00975BBE">
        <w:t xml:space="preserve">darf nur </w:t>
      </w:r>
      <w:r>
        <w:t>ein</w:t>
      </w:r>
      <w:r w:rsidRPr="00975BBE">
        <w:t>geschaltet werden, wenn d</w:t>
      </w:r>
      <w:r>
        <w:t xml:space="preserve">er Hauptschalter der Anlage </w:t>
      </w:r>
      <w:r w:rsidRPr="00B87A16">
        <w:t>eingeschaltet und der NOTAUS-Schalter entriegelt ist.</w:t>
      </w:r>
    </w:p>
    <w:p w14:paraId="26A6489F" w14:textId="77777777" w:rsidR="00B87A16" w:rsidRPr="00B87A16" w:rsidRDefault="00B87A16" w:rsidP="00B87A16">
      <w:pPr>
        <w:pStyle w:val="SiemensListe"/>
      </w:pPr>
      <w:r w:rsidRPr="00B87A16">
        <w:t>Die Pumpe darf keine Luft ansaugen. Der minimale Füllstand (hier: 50 ml) im Reaktor =SCE.A1.T2-R002 ist numerisch bekannt und wird über den gemessenen Füllstand ausgewertet.</w:t>
      </w:r>
    </w:p>
    <w:p w14:paraId="0E3183AE" w14:textId="22FA8F63" w:rsidR="00D7714B" w:rsidRPr="0038450C" w:rsidRDefault="00B87A16" w:rsidP="006D482B">
      <w:pPr>
        <w:pStyle w:val="SiemensListe"/>
      </w:pPr>
      <w:r w:rsidRPr="00B87A16">
        <w:t>Die Pumpe darf keine Flüssigkeit gegen ein geschlossenes Ventil drücken. Es muss, wenn die Pumpe eingeschaltet</w:t>
      </w:r>
      <w:r w:rsidRPr="00C15A83">
        <w:t xml:space="preserve"> ist, also immer entweder Ventil =SCE.A1.T3-V001</w:t>
      </w:r>
      <w:r>
        <w:t>,</w:t>
      </w:r>
      <w:r w:rsidRPr="00C15A83">
        <w:t xml:space="preserve"> Ventil</w:t>
      </w:r>
      <w:r>
        <w:t xml:space="preserve"> =SCE.A1.T2-V007 oder Ventil =SCE.A1.T4-V003 geöffnet sein.</w:t>
      </w:r>
    </w:p>
    <w:p w14:paraId="2E260AFB" w14:textId="77777777" w:rsidR="00B87A16" w:rsidRDefault="00B87A16" w:rsidP="006D482B">
      <w:pPr>
        <w:jc w:val="center"/>
      </w:pPr>
      <w:r w:rsidRPr="00AA6121">
        <w:rPr>
          <w:noProof/>
          <w:lang w:eastAsia="de-DE" w:bidi="ar-SA"/>
        </w:rPr>
        <w:drawing>
          <wp:inline distT="0" distB="0" distL="0" distR="0" wp14:anchorId="32FE4A8B" wp14:editId="7E9DCC04">
            <wp:extent cx="4503420" cy="416175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fgabe"/>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505258" cy="4163449"/>
                    </a:xfrm>
                    <a:prstGeom prst="rect">
                      <a:avLst/>
                    </a:prstGeom>
                    <a:noFill/>
                    <a:ln>
                      <a:noFill/>
                    </a:ln>
                  </pic:spPr>
                </pic:pic>
              </a:graphicData>
            </a:graphic>
          </wp:inline>
        </w:drawing>
      </w:r>
    </w:p>
    <w:p w14:paraId="04543EB8" w14:textId="25042426" w:rsidR="00083A98" w:rsidRPr="003E0175" w:rsidRDefault="00083A98" w:rsidP="00083A98">
      <w:pPr>
        <w:pStyle w:val="Beschriftung"/>
      </w:pPr>
      <w:r w:rsidRPr="00083A98">
        <w:t xml:space="preserve">Abbildung </w:t>
      </w:r>
      <w:r>
        <w:fldChar w:fldCharType="begin"/>
      </w:r>
      <w:r>
        <w:instrText xml:space="preserve"> SEQ Abbildung \* ARABIC </w:instrText>
      </w:r>
      <w:r>
        <w:fldChar w:fldCharType="separate"/>
      </w:r>
      <w:r w:rsidR="00F00DC0">
        <w:rPr>
          <w:noProof/>
        </w:rPr>
        <w:t>8</w:t>
      </w:r>
      <w:r>
        <w:fldChar w:fldCharType="end"/>
      </w:r>
      <w:r w:rsidRPr="00083A98">
        <w:t>: Teil des R&amp;I-Fließbilds von der Reaktor-Pumpe mit ihren Verbindungen</w:t>
      </w:r>
    </w:p>
    <w:p w14:paraId="22936027" w14:textId="77777777" w:rsidR="0072110E" w:rsidRPr="0082409D" w:rsidRDefault="00B87A16" w:rsidP="006D482B">
      <w:pPr>
        <w:pStyle w:val="Hinweise"/>
        <w:rPr>
          <w:b w:val="0"/>
          <w:noProof/>
        </w:rPr>
      </w:pPr>
      <w:r w:rsidRPr="006D482B">
        <w:rPr>
          <w:rStyle w:val="Hervorhebung"/>
          <w:b/>
          <w:bCs/>
          <w:i/>
          <w:iCs w:val="0"/>
          <w:spacing w:val="0"/>
        </w:rPr>
        <w:t>Hinweis</w:t>
      </w:r>
      <w:r w:rsidRPr="0082409D">
        <w:t xml:space="preserve">: </w:t>
      </w:r>
    </w:p>
    <w:p w14:paraId="173CFE60" w14:textId="4D8F4A98" w:rsidR="00B87A16" w:rsidRPr="00DA5EEC" w:rsidRDefault="00112B8A" w:rsidP="0085694F">
      <w:pPr>
        <w:pStyle w:val="SiemensListe"/>
        <w:rPr>
          <w:rFonts w:eastAsia="SimSun"/>
          <w:b/>
          <w:i/>
          <w:spacing w:val="5"/>
          <w:sz w:val="36"/>
          <w:szCs w:val="36"/>
        </w:rPr>
      </w:pPr>
      <w:r w:rsidRPr="00DA5EEC">
        <w:rPr>
          <w:i/>
        </w:rPr>
        <w:t xml:space="preserve">Für den Lösungsansatz beachten Sie bitte die Details zu speichernden Schaltungen im Theorieteil. </w:t>
      </w:r>
      <w:r w:rsidR="0072110E" w:rsidRPr="00DA5EEC">
        <w:rPr>
          <w:i/>
        </w:rPr>
        <w:br/>
      </w:r>
      <w:r w:rsidR="00B87A16" w:rsidRPr="00DA5EEC">
        <w:rPr>
          <w:i/>
        </w:rPr>
        <w:br w:type="page"/>
      </w:r>
    </w:p>
    <w:p w14:paraId="1D2D6328" w14:textId="14A4F44E" w:rsidR="00AC21E9" w:rsidRDefault="00267BA1" w:rsidP="00AC21E9">
      <w:pPr>
        <w:pStyle w:val="berschrift1"/>
      </w:pPr>
      <w:bookmarkStart w:id="42" w:name="_Toc15026291"/>
      <w:r>
        <w:lastRenderedPageBreak/>
        <w:t>Planung</w:t>
      </w:r>
      <w:bookmarkEnd w:id="42"/>
    </w:p>
    <w:p w14:paraId="74E46548" w14:textId="038DB94B" w:rsidR="00007DA9" w:rsidRDefault="008464AA" w:rsidP="00007DA9">
      <w:pPr>
        <w:rPr>
          <w:noProof/>
          <w:lang w:eastAsia="de-DE" w:bidi="ar-SA"/>
        </w:rPr>
      </w:pPr>
      <w:r>
        <w:rPr>
          <w:noProof/>
          <w:lang w:eastAsia="de-DE" w:bidi="ar-SA"/>
        </w:rPr>
        <w:t xml:space="preserve">Die Handsteuerung A1T2H011 (siehe </w:t>
      </w:r>
      <w:r>
        <w:rPr>
          <w:noProof/>
          <w:lang w:eastAsia="de-DE" w:bidi="ar-SA"/>
        </w:rPr>
        <w:fldChar w:fldCharType="begin"/>
      </w:r>
      <w:r>
        <w:rPr>
          <w:noProof/>
          <w:lang w:eastAsia="de-DE" w:bidi="ar-SA"/>
        </w:rPr>
        <w:instrText xml:space="preserve"> REF _Ref794478 \h </w:instrText>
      </w:r>
      <w:r>
        <w:rPr>
          <w:noProof/>
          <w:lang w:eastAsia="de-DE" w:bidi="ar-SA"/>
        </w:rPr>
      </w:r>
      <w:r>
        <w:rPr>
          <w:noProof/>
          <w:lang w:eastAsia="de-DE" w:bidi="ar-SA"/>
        </w:rPr>
        <w:fldChar w:fldCharType="separate"/>
      </w:r>
      <w:r w:rsidR="00F00DC0">
        <w:t xml:space="preserve">Abbildung </w:t>
      </w:r>
      <w:r w:rsidR="00F00DC0">
        <w:rPr>
          <w:noProof/>
        </w:rPr>
        <w:t>10</w:t>
      </w:r>
      <w:r>
        <w:rPr>
          <w:noProof/>
          <w:lang w:eastAsia="de-DE" w:bidi="ar-SA"/>
        </w:rPr>
        <w:fldChar w:fldCharType="end"/>
      </w:r>
      <w:r>
        <w:rPr>
          <w:noProof/>
          <w:lang w:eastAsia="de-DE" w:bidi="ar-SA"/>
        </w:rPr>
        <w:t>) zum Entleeren des Reaktors R001 besteht aus drei Teilen:</w:t>
      </w:r>
    </w:p>
    <w:p w14:paraId="016A0FDD" w14:textId="60EE1D57" w:rsidR="008464AA" w:rsidRDefault="008464AA" w:rsidP="008464AA">
      <w:pPr>
        <w:pStyle w:val="SiemensListe"/>
        <w:rPr>
          <w:noProof/>
          <w:lang w:eastAsia="de-DE" w:bidi="ar-SA"/>
        </w:rPr>
      </w:pPr>
      <w:r>
        <w:rPr>
          <w:noProof/>
          <w:lang w:eastAsia="de-DE" w:bidi="ar-SA"/>
        </w:rPr>
        <w:t xml:space="preserve">Ein digitaler Eingang für den Befehl Starten: </w:t>
      </w:r>
      <w:r w:rsidRPr="0003661C">
        <w:t>‚A1.T2.A1T2H011.HS+.START‘</w:t>
      </w:r>
      <w:r w:rsidR="001A5730">
        <w:t xml:space="preserve"> </w:t>
      </w:r>
      <w:r w:rsidRPr="0003661C">
        <w:t>/</w:t>
      </w:r>
      <w:r w:rsidR="001A5730">
        <w:t xml:space="preserve"> </w:t>
      </w:r>
      <w:r w:rsidRPr="0003661C">
        <w:t>E7.2</w:t>
      </w:r>
    </w:p>
    <w:p w14:paraId="4D33AC9E" w14:textId="314A5890" w:rsidR="008464AA" w:rsidRDefault="008464AA" w:rsidP="008464AA">
      <w:pPr>
        <w:pStyle w:val="SiemensListe"/>
        <w:rPr>
          <w:noProof/>
          <w:lang w:eastAsia="de-DE" w:bidi="ar-SA"/>
        </w:rPr>
      </w:pPr>
      <w:r>
        <w:rPr>
          <w:noProof/>
          <w:lang w:eastAsia="de-DE" w:bidi="ar-SA"/>
        </w:rPr>
        <w:t xml:space="preserve">Ein digitaler Eingang für den Befehl Stoppen: </w:t>
      </w:r>
      <w:r w:rsidRPr="0003661C">
        <w:t>‚A1.T2.A1T2H011.HS-.STOP’ / E7.3</w:t>
      </w:r>
    </w:p>
    <w:p w14:paraId="6CF8D338" w14:textId="1FC7E48A" w:rsidR="008464AA" w:rsidRDefault="008464AA" w:rsidP="008464AA">
      <w:pPr>
        <w:pStyle w:val="SiemensListe"/>
        <w:rPr>
          <w:noProof/>
          <w:lang w:eastAsia="de-DE" w:bidi="ar-SA"/>
        </w:rPr>
      </w:pPr>
      <w:r>
        <w:rPr>
          <w:noProof/>
          <w:lang w:eastAsia="de-DE" w:bidi="ar-SA"/>
        </w:rPr>
        <w:t xml:space="preserve">Ein digitialer Ausgang für die Status-Rückmeldung : </w:t>
      </w:r>
      <w:r w:rsidRPr="000134A7">
        <w:t>‚A1.T2.A1T2H011.HO+-.0+’ / A4.2</w:t>
      </w:r>
    </w:p>
    <w:p w14:paraId="0C354AA7" w14:textId="07BF2A0F" w:rsidR="00B87A16" w:rsidRDefault="008464AA" w:rsidP="00007DA9">
      <w:r>
        <w:t>Sie sind bereits in der Symboltabelle enthalten und müssen nur noch verknüpft werden.</w:t>
      </w:r>
    </w:p>
    <w:p w14:paraId="52974425" w14:textId="042AC982" w:rsidR="008464AA" w:rsidRDefault="008464AA" w:rsidP="00007DA9">
      <w:r>
        <w:t xml:space="preserve">Die Handsteuerung beeinflusst sowohl die Pumpe A1T2S003 als auch das Ventil A1T3X001 (siehe auch </w:t>
      </w:r>
      <w:r>
        <w:fldChar w:fldCharType="begin"/>
      </w:r>
      <w:r>
        <w:instrText xml:space="preserve"> REF _Ref534086 \h </w:instrText>
      </w:r>
      <w:r>
        <w:fldChar w:fldCharType="separate"/>
      </w:r>
      <w:r w:rsidR="00F00DC0">
        <w:t xml:space="preserve">Abbildung </w:t>
      </w:r>
      <w:r w:rsidR="00F00DC0">
        <w:rPr>
          <w:noProof/>
        </w:rPr>
        <w:t>9</w:t>
      </w:r>
      <w:r>
        <w:fldChar w:fldCharType="end"/>
      </w:r>
      <w:r>
        <w:t>), die entsprechend erweitert werden müssen.</w:t>
      </w:r>
    </w:p>
    <w:p w14:paraId="4BBD3992" w14:textId="57B242B4" w:rsidR="008464AA" w:rsidRPr="003138B6" w:rsidRDefault="008464AA" w:rsidP="00007DA9">
      <w:r>
        <w:t>Die in der Aufgabenstellung genannten Verriegelungen lassen sich alle mit den bereits angelegten Sensoren und Aktoren realisieren.</w:t>
      </w:r>
    </w:p>
    <w:p w14:paraId="6D6693ED" w14:textId="3690F94E" w:rsidR="00007DA9" w:rsidRPr="00007DA9" w:rsidRDefault="003E0175" w:rsidP="006D482B">
      <w:pPr>
        <w:jc w:val="center"/>
      </w:pPr>
      <w:r>
        <w:rPr>
          <w:noProof/>
          <w:lang w:eastAsia="de-DE" w:bidi="ar-SA"/>
        </w:rPr>
        <w:drawing>
          <wp:inline distT="0" distB="0" distL="0" distR="0" wp14:anchorId="72B90564" wp14:editId="59546AB4">
            <wp:extent cx="3619500" cy="5300663"/>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E_R&amp;I_P01-05_S4S-en-1.em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21984" cy="5304301"/>
                    </a:xfrm>
                    <a:prstGeom prst="rect">
                      <a:avLst/>
                    </a:prstGeom>
                  </pic:spPr>
                </pic:pic>
              </a:graphicData>
            </a:graphic>
          </wp:inline>
        </w:drawing>
      </w:r>
    </w:p>
    <w:p w14:paraId="71F9A51B" w14:textId="6331BB29" w:rsidR="004B5F20" w:rsidRDefault="00007DA9" w:rsidP="006D482B">
      <w:pPr>
        <w:pStyle w:val="Beschriftung"/>
        <w:jc w:val="left"/>
        <w:rPr>
          <w:noProof/>
        </w:rPr>
      </w:pPr>
      <w:bookmarkStart w:id="43" w:name="_Ref534086"/>
      <w:r>
        <w:t xml:space="preserve">Abbildung </w:t>
      </w:r>
      <w:r>
        <w:fldChar w:fldCharType="begin"/>
      </w:r>
      <w:r>
        <w:instrText xml:space="preserve"> SEQ Abbildung \* ARABIC </w:instrText>
      </w:r>
      <w:r>
        <w:fldChar w:fldCharType="separate"/>
      </w:r>
      <w:r w:rsidR="00F00DC0">
        <w:rPr>
          <w:noProof/>
        </w:rPr>
        <w:t>9</w:t>
      </w:r>
      <w:r>
        <w:fldChar w:fldCharType="end"/>
      </w:r>
      <w:bookmarkEnd w:id="43"/>
      <w:r>
        <w:t>: Zu bearbeitender Teil</w:t>
      </w:r>
      <w:r>
        <w:rPr>
          <w:noProof/>
        </w:rPr>
        <w:t xml:space="preserve"> des R&amp;I-Fließbilds</w:t>
      </w:r>
      <w:r w:rsidR="004B5F20">
        <w:br w:type="page"/>
      </w:r>
    </w:p>
    <w:p w14:paraId="7E04DCBB" w14:textId="4E032357" w:rsidR="008464AA" w:rsidRDefault="003E0175" w:rsidP="006D482B">
      <w:r>
        <w:rPr>
          <w:noProof/>
          <w:lang w:eastAsia="de-DE" w:bidi="ar-SA"/>
        </w:rPr>
        <w:lastRenderedPageBreak/>
        <w:drawing>
          <wp:inline distT="0" distB="0" distL="0" distR="0" wp14:anchorId="696FA754" wp14:editId="50482503">
            <wp:extent cx="5472000" cy="5043792"/>
            <wp:effectExtent l="0" t="0" r="0" b="508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E_R&amp;I_P01-05_S4S-en-2.em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72000" cy="5043792"/>
                    </a:xfrm>
                    <a:prstGeom prst="rect">
                      <a:avLst/>
                    </a:prstGeom>
                  </pic:spPr>
                </pic:pic>
              </a:graphicData>
            </a:graphic>
          </wp:inline>
        </w:drawing>
      </w:r>
    </w:p>
    <w:p w14:paraId="7CB085B6" w14:textId="2287D398" w:rsidR="008464AA" w:rsidRPr="008464AA" w:rsidRDefault="008464AA" w:rsidP="006D482B">
      <w:pPr>
        <w:pStyle w:val="Beschriftung"/>
        <w:jc w:val="left"/>
      </w:pPr>
      <w:bookmarkStart w:id="44" w:name="_Ref794478"/>
      <w:r>
        <w:t xml:space="preserve">Abbildung </w:t>
      </w:r>
      <w:r>
        <w:fldChar w:fldCharType="begin"/>
      </w:r>
      <w:r>
        <w:instrText xml:space="preserve"> SEQ Abbildung \* ARABIC </w:instrText>
      </w:r>
      <w:r>
        <w:fldChar w:fldCharType="separate"/>
      </w:r>
      <w:r w:rsidR="00F00DC0">
        <w:rPr>
          <w:noProof/>
        </w:rPr>
        <w:t>10</w:t>
      </w:r>
      <w:r>
        <w:fldChar w:fldCharType="end"/>
      </w:r>
      <w:bookmarkEnd w:id="44"/>
      <w:r>
        <w:t>: Lokale Bedienstation</w:t>
      </w:r>
    </w:p>
    <w:p w14:paraId="7BF4FEE3" w14:textId="00C6EDB3" w:rsidR="00673385" w:rsidRDefault="00673385" w:rsidP="00614ED0">
      <w:pPr>
        <w:pStyle w:val="berschrift1"/>
      </w:pPr>
      <w:bookmarkStart w:id="45" w:name="_Toc15026292"/>
      <w:r>
        <w:t>Lernziel</w:t>
      </w:r>
      <w:bookmarkEnd w:id="45"/>
    </w:p>
    <w:p w14:paraId="38C0472E" w14:textId="6CAC1024" w:rsidR="00B87A16" w:rsidRDefault="00B87A16" w:rsidP="00B87A16">
      <w:r>
        <w:t>In diesem Kapitel lern</w:t>
      </w:r>
      <w:r w:rsidR="00D7714B">
        <w:t>en</w:t>
      </w:r>
      <w:r w:rsidR="008D128A">
        <w:t xml:space="preserve"> </w:t>
      </w:r>
      <w:r w:rsidR="00112B8A">
        <w:t>die</w:t>
      </w:r>
      <w:r>
        <w:t xml:space="preserve"> Studierende</w:t>
      </w:r>
      <w:r w:rsidR="00112B8A">
        <w:t>n</w:t>
      </w:r>
      <w:r>
        <w:t>:</w:t>
      </w:r>
    </w:p>
    <w:p w14:paraId="4377770B" w14:textId="77777777" w:rsidR="00B87A16" w:rsidRPr="00B87A16" w:rsidRDefault="00B87A16" w:rsidP="00B87A16">
      <w:pPr>
        <w:pStyle w:val="SiemensListe"/>
      </w:pPr>
      <w:r>
        <w:t xml:space="preserve">Die </w:t>
      </w:r>
      <w:r w:rsidRPr="00B87A16">
        <w:t>Realisierung von erweiterten Randbedingungen und der Handbetätigung</w:t>
      </w:r>
    </w:p>
    <w:p w14:paraId="591EB7D6" w14:textId="7F3DABA4" w:rsidR="00B87A16" w:rsidRPr="00B87A16" w:rsidRDefault="00112B8A" w:rsidP="00B87A16">
      <w:pPr>
        <w:pStyle w:val="SiemensListe"/>
      </w:pPr>
      <w:r>
        <w:t xml:space="preserve">Die </w:t>
      </w:r>
      <w:r w:rsidR="00B87A16" w:rsidRPr="00B87A16">
        <w:t>Verschaltungen zwischen CFC-Plänen anzulegen</w:t>
      </w:r>
    </w:p>
    <w:p w14:paraId="0A7F7A97" w14:textId="77777777" w:rsidR="00B87A16" w:rsidRPr="00B87A16" w:rsidRDefault="00B87A16" w:rsidP="00B87A16">
      <w:pPr>
        <w:pStyle w:val="SiemensListe"/>
      </w:pPr>
      <w:r w:rsidRPr="00B87A16">
        <w:t>Weitere Möglichkeiten zum Programmieren mit CFC</w:t>
      </w:r>
    </w:p>
    <w:p w14:paraId="578EB145" w14:textId="04EEE249" w:rsidR="00B87A16" w:rsidRPr="00B87A16" w:rsidRDefault="00112B8A" w:rsidP="00B87A16">
      <w:pPr>
        <w:pStyle w:val="SiemensListe"/>
      </w:pPr>
      <w:r>
        <w:t xml:space="preserve">Die </w:t>
      </w:r>
      <w:r w:rsidR="00B87A16" w:rsidRPr="00B87A16">
        <w:t>Nutzung weiterer Blätter in den CFC-Plänen</w:t>
      </w:r>
    </w:p>
    <w:p w14:paraId="73E0CCB4" w14:textId="1EF22E6A" w:rsidR="00E34282" w:rsidRPr="00E34282" w:rsidRDefault="00112B8A" w:rsidP="00B87A16">
      <w:pPr>
        <w:pStyle w:val="SiemensListe"/>
      </w:pPr>
      <w:r>
        <w:t xml:space="preserve">Das </w:t>
      </w:r>
      <w:r w:rsidR="00E34282" w:rsidRPr="00B87A16">
        <w:t xml:space="preserve">Testen des Programms mit Hilfe der Steuerfunktionen </w:t>
      </w:r>
      <w:r w:rsidR="00E34282">
        <w:t>im CFC</w:t>
      </w:r>
    </w:p>
    <w:p w14:paraId="58969F5D" w14:textId="77777777" w:rsidR="00271547" w:rsidRDefault="00271547">
      <w:pPr>
        <w:spacing w:before="0" w:after="0" w:line="240" w:lineRule="auto"/>
        <w:ind w:left="0"/>
        <w:jc w:val="left"/>
        <w:rPr>
          <w:rFonts w:eastAsia="SimSun"/>
          <w:b/>
          <w:spacing w:val="5"/>
          <w:sz w:val="36"/>
          <w:szCs w:val="36"/>
        </w:rPr>
      </w:pPr>
      <w:r>
        <w:br w:type="page"/>
      </w:r>
    </w:p>
    <w:p w14:paraId="6F37A377" w14:textId="013B3CC2" w:rsidR="00267BA1" w:rsidRDefault="00267BA1" w:rsidP="00267BA1">
      <w:pPr>
        <w:pStyle w:val="berschrift1"/>
      </w:pPr>
      <w:bookmarkStart w:id="46" w:name="_Toc15026293"/>
      <w:r>
        <w:lastRenderedPageBreak/>
        <w:t>Strukturierte Schritt-für-Schritt-Anleitung</w:t>
      </w:r>
      <w:bookmarkEnd w:id="46"/>
    </w:p>
    <w:p w14:paraId="027E996C" w14:textId="45A9AC59" w:rsidR="00C0605B" w:rsidRDefault="00E77CEC" w:rsidP="0082409D">
      <w:pPr>
        <w:pStyle w:val="berschrift2"/>
      </w:pPr>
      <w:bookmarkStart w:id="47" w:name="_Toc15026294"/>
      <w:r>
        <w:t>Anlegen der Handbedienung A1T2H011</w:t>
      </w:r>
      <w:bookmarkEnd w:id="47"/>
    </w:p>
    <w:p w14:paraId="7E8E035B" w14:textId="0FC74B58" w:rsidR="00112B8A" w:rsidRDefault="00112B8A" w:rsidP="00112B8A">
      <w:pPr>
        <w:pStyle w:val="SiemensNummerierung2"/>
      </w:pPr>
      <w:r w:rsidRPr="006259B6">
        <w:t xml:space="preserve">Der Plan wird </w:t>
      </w:r>
      <w:r>
        <w:t>anschließend</w:t>
      </w:r>
      <w:r w:rsidRPr="006259B6">
        <w:t xml:space="preserve"> umbenannt in ‚A1T2H011’ und mit einem Doppelklick geöffnet. </w:t>
      </w:r>
      <w:r>
        <w:br/>
      </w:r>
      <w:r>
        <w:rPr>
          <w:rFonts w:cs="Arial"/>
        </w:rPr>
        <w:t>(</w:t>
      </w:r>
      <w:r w:rsidRPr="00B87A16">
        <w:rPr>
          <w:rFonts w:cs="Arial"/>
        </w:rPr>
        <w:fldChar w:fldCharType="begin"/>
      </w:r>
      <w:r w:rsidRPr="00B87A16">
        <w:rPr>
          <w:rFonts w:cs="Arial"/>
        </w:rPr>
        <w:instrText>SYMBOL 174 \f "Symbol" \s 10</w:instrText>
      </w:r>
      <w:r w:rsidRPr="00B87A16">
        <w:rPr>
          <w:rFonts w:cs="Arial"/>
        </w:rPr>
        <w:fldChar w:fldCharType="separate"/>
      </w:r>
      <w:r w:rsidRPr="00B87A16">
        <w:rPr>
          <w:rFonts w:cs="Arial"/>
        </w:rPr>
        <w:t>®</w:t>
      </w:r>
      <w:r w:rsidRPr="00B87A16">
        <w:rPr>
          <w:rFonts w:cs="Arial"/>
        </w:rPr>
        <w:fldChar w:fldCharType="end"/>
      </w:r>
      <w:r w:rsidRPr="00B87A16">
        <w:rPr>
          <w:rFonts w:cs="Arial"/>
        </w:rPr>
        <w:t xml:space="preserve"> A1T2H011)</w:t>
      </w:r>
      <w:r w:rsidRPr="00112B8A">
        <w:t xml:space="preserve"> </w:t>
      </w:r>
      <w:r w:rsidRPr="00112B8A">
        <w:rPr>
          <w:rFonts w:cs="Arial"/>
        </w:rPr>
        <w:t>Um die Handbetätigung zum Leeren des Reaktors R001 zu programmieren, legen Sie im SIMATIC Manager in der Technologischen Hierarchie im Ordner Reaktor R001 der Teilanlage T2_Reaktion einen neuen CFC-Plan an. (</w:t>
      </w:r>
      <w:r w:rsidRPr="00B87A16">
        <w:rPr>
          <w:rFonts w:cs="Arial"/>
        </w:rPr>
        <w:fldChar w:fldCharType="begin"/>
      </w:r>
      <w:r w:rsidRPr="00B87A16">
        <w:rPr>
          <w:rFonts w:cs="Arial"/>
        </w:rPr>
        <w:instrText>SYMBOL 174 \f "Symbol" \s 10</w:instrText>
      </w:r>
      <w:r w:rsidRPr="00B87A16">
        <w:rPr>
          <w:rFonts w:cs="Arial"/>
        </w:rPr>
        <w:fldChar w:fldCharType="separate"/>
      </w:r>
      <w:r w:rsidRPr="00B87A16">
        <w:rPr>
          <w:rFonts w:cs="Arial"/>
        </w:rPr>
        <w:t>®</w:t>
      </w:r>
      <w:r w:rsidRPr="00B87A16">
        <w:rPr>
          <w:rFonts w:cs="Arial"/>
        </w:rPr>
        <w:fldChar w:fldCharType="end"/>
      </w:r>
      <w:r>
        <w:rPr>
          <w:rFonts w:cs="Arial"/>
        </w:rPr>
        <w:t xml:space="preserve"> </w:t>
      </w:r>
      <w:r w:rsidRPr="00112B8A">
        <w:rPr>
          <w:rFonts w:cs="Arial"/>
        </w:rPr>
        <w:t xml:space="preserve">SIMATIC Manager </w:t>
      </w:r>
      <w:r w:rsidRPr="00B87A16">
        <w:rPr>
          <w:rFonts w:cs="Arial"/>
        </w:rPr>
        <w:fldChar w:fldCharType="begin"/>
      </w:r>
      <w:r w:rsidRPr="00B87A16">
        <w:rPr>
          <w:rFonts w:cs="Arial"/>
        </w:rPr>
        <w:instrText>SYMBOL 174 \f "Symbol" \s 10</w:instrText>
      </w:r>
      <w:r w:rsidRPr="00B87A16">
        <w:rPr>
          <w:rFonts w:cs="Arial"/>
        </w:rPr>
        <w:fldChar w:fldCharType="separate"/>
      </w:r>
      <w:r w:rsidRPr="00B87A16">
        <w:rPr>
          <w:rFonts w:cs="Arial"/>
        </w:rPr>
        <w:t>®</w:t>
      </w:r>
      <w:r w:rsidRPr="00B87A16">
        <w:rPr>
          <w:rFonts w:cs="Arial"/>
        </w:rPr>
        <w:fldChar w:fldCharType="end"/>
      </w:r>
      <w:r w:rsidRPr="00112B8A">
        <w:rPr>
          <w:rFonts w:cs="Arial"/>
        </w:rPr>
        <w:t xml:space="preserve"> Ansicht </w:t>
      </w:r>
      <w:r w:rsidRPr="00B87A16">
        <w:rPr>
          <w:rFonts w:cs="Arial"/>
        </w:rPr>
        <w:fldChar w:fldCharType="begin"/>
      </w:r>
      <w:r w:rsidRPr="00B87A16">
        <w:rPr>
          <w:rFonts w:cs="Arial"/>
        </w:rPr>
        <w:instrText>SYMBOL 174 \f "Symbol" \s 10</w:instrText>
      </w:r>
      <w:r w:rsidRPr="00B87A16">
        <w:rPr>
          <w:rFonts w:cs="Arial"/>
        </w:rPr>
        <w:fldChar w:fldCharType="separate"/>
      </w:r>
      <w:r w:rsidRPr="00B87A16">
        <w:rPr>
          <w:rFonts w:cs="Arial"/>
        </w:rPr>
        <w:t>®</w:t>
      </w:r>
      <w:r w:rsidRPr="00B87A16">
        <w:rPr>
          <w:rFonts w:cs="Arial"/>
        </w:rPr>
        <w:fldChar w:fldCharType="end"/>
      </w:r>
      <w:r>
        <w:rPr>
          <w:rFonts w:cs="Arial"/>
        </w:rPr>
        <w:t xml:space="preserve"> </w:t>
      </w:r>
      <w:r w:rsidRPr="00112B8A">
        <w:rPr>
          <w:rFonts w:cs="Arial"/>
        </w:rPr>
        <w:t xml:space="preserve">Technologische Sicht </w:t>
      </w:r>
      <w:r w:rsidRPr="00B87A16">
        <w:rPr>
          <w:rFonts w:cs="Arial"/>
        </w:rPr>
        <w:fldChar w:fldCharType="begin"/>
      </w:r>
      <w:r w:rsidRPr="00B87A16">
        <w:rPr>
          <w:rFonts w:cs="Arial"/>
        </w:rPr>
        <w:instrText>SYMBOL 174 \f "Symbol" \s 10</w:instrText>
      </w:r>
      <w:r w:rsidRPr="00B87A16">
        <w:rPr>
          <w:rFonts w:cs="Arial"/>
        </w:rPr>
        <w:fldChar w:fldCharType="separate"/>
      </w:r>
      <w:r w:rsidRPr="00B87A16">
        <w:rPr>
          <w:rFonts w:cs="Arial"/>
        </w:rPr>
        <w:t>®</w:t>
      </w:r>
      <w:r w:rsidRPr="00B87A16">
        <w:rPr>
          <w:rFonts w:cs="Arial"/>
        </w:rPr>
        <w:fldChar w:fldCharType="end"/>
      </w:r>
      <w:r>
        <w:rPr>
          <w:rFonts w:cs="Arial"/>
        </w:rPr>
        <w:t xml:space="preserve"> </w:t>
      </w:r>
      <w:r w:rsidRPr="00112B8A">
        <w:rPr>
          <w:rFonts w:cs="Arial"/>
        </w:rPr>
        <w:t xml:space="preserve">Reaktor R001 </w:t>
      </w:r>
      <w:r w:rsidRPr="00B87A16">
        <w:rPr>
          <w:rFonts w:cs="Arial"/>
        </w:rPr>
        <w:fldChar w:fldCharType="begin"/>
      </w:r>
      <w:r w:rsidRPr="00B87A16">
        <w:rPr>
          <w:rFonts w:cs="Arial"/>
        </w:rPr>
        <w:instrText>SYMBOL 174 \f "Symbol" \s 10</w:instrText>
      </w:r>
      <w:r w:rsidRPr="00B87A16">
        <w:rPr>
          <w:rFonts w:cs="Arial"/>
        </w:rPr>
        <w:fldChar w:fldCharType="separate"/>
      </w:r>
      <w:r w:rsidRPr="00B87A16">
        <w:rPr>
          <w:rFonts w:cs="Arial"/>
        </w:rPr>
        <w:t>®</w:t>
      </w:r>
      <w:r w:rsidRPr="00B87A16">
        <w:rPr>
          <w:rFonts w:cs="Arial"/>
        </w:rPr>
        <w:fldChar w:fldCharType="end"/>
      </w:r>
      <w:r w:rsidRPr="00112B8A">
        <w:rPr>
          <w:rFonts w:cs="Arial"/>
        </w:rPr>
        <w:t xml:space="preserve"> Neues Objekt einfügen </w:t>
      </w:r>
      <w:r w:rsidRPr="00B87A16">
        <w:rPr>
          <w:rFonts w:cs="Arial"/>
        </w:rPr>
        <w:fldChar w:fldCharType="begin"/>
      </w:r>
      <w:r w:rsidRPr="00B87A16">
        <w:rPr>
          <w:rFonts w:cs="Arial"/>
        </w:rPr>
        <w:instrText>SYMBOL 174 \f "Symbol" \s 10</w:instrText>
      </w:r>
      <w:r w:rsidRPr="00B87A16">
        <w:rPr>
          <w:rFonts w:cs="Arial"/>
        </w:rPr>
        <w:fldChar w:fldCharType="separate"/>
      </w:r>
      <w:r w:rsidRPr="00B87A16">
        <w:rPr>
          <w:rFonts w:cs="Arial"/>
        </w:rPr>
        <w:t>®</w:t>
      </w:r>
      <w:r w:rsidRPr="00B87A16">
        <w:rPr>
          <w:rFonts w:cs="Arial"/>
        </w:rPr>
        <w:fldChar w:fldCharType="end"/>
      </w:r>
      <w:r w:rsidRPr="00112B8A">
        <w:rPr>
          <w:rFonts w:cs="Arial"/>
        </w:rPr>
        <w:t xml:space="preserve"> CFC)</w:t>
      </w:r>
    </w:p>
    <w:p w14:paraId="07C3C694" w14:textId="77777777" w:rsidR="00B87A16" w:rsidRDefault="00B87A16" w:rsidP="006D482B">
      <w:r>
        <w:rPr>
          <w:noProof/>
          <w:lang w:eastAsia="de-DE" w:bidi="ar-SA"/>
        </w:rPr>
        <w:drawing>
          <wp:inline distT="0" distB="0" distL="0" distR="0" wp14:anchorId="51CA125E" wp14:editId="78A88C9A">
            <wp:extent cx="5472000" cy="3978995"/>
            <wp:effectExtent l="0" t="0" r="0" b="254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472000" cy="3978995"/>
                    </a:xfrm>
                    <a:prstGeom prst="rect">
                      <a:avLst/>
                    </a:prstGeom>
                    <a:noFill/>
                    <a:ln>
                      <a:noFill/>
                    </a:ln>
                  </pic:spPr>
                </pic:pic>
              </a:graphicData>
            </a:graphic>
          </wp:inline>
        </w:drawing>
      </w:r>
    </w:p>
    <w:p w14:paraId="605F2B63" w14:textId="77777777" w:rsidR="005C6CC9" w:rsidRDefault="005C6CC9">
      <w:pPr>
        <w:spacing w:before="0" w:after="0" w:line="240" w:lineRule="auto"/>
        <w:ind w:left="0"/>
        <w:jc w:val="left"/>
      </w:pPr>
      <w:r>
        <w:br w:type="page"/>
      </w:r>
    </w:p>
    <w:p w14:paraId="5D241AC8" w14:textId="670A3588" w:rsidR="00B87A16" w:rsidRDefault="00B87A16" w:rsidP="00B87A16">
      <w:pPr>
        <w:pStyle w:val="SiemensNummerierung2"/>
      </w:pPr>
      <w:r w:rsidRPr="006259B6">
        <w:lastRenderedPageBreak/>
        <w:t xml:space="preserve">Der Plan wird </w:t>
      </w:r>
      <w:r>
        <w:t>anschließend</w:t>
      </w:r>
      <w:r w:rsidRPr="006259B6">
        <w:t xml:space="preserve"> umbenannt in ‚A1T2H011’ und mit einem Doppelklick geöffnet. </w:t>
      </w:r>
      <w:r w:rsidR="005C6CC9">
        <w:br/>
      </w:r>
      <w:r w:rsidR="005C7EF5">
        <w:rPr>
          <w:rFonts w:cs="Arial"/>
        </w:rPr>
        <w:t>(</w:t>
      </w:r>
      <w:r w:rsidRPr="00B87A16">
        <w:rPr>
          <w:rFonts w:cs="Arial"/>
        </w:rPr>
        <w:fldChar w:fldCharType="begin"/>
      </w:r>
      <w:r w:rsidRPr="00B87A16">
        <w:rPr>
          <w:rFonts w:cs="Arial"/>
        </w:rPr>
        <w:instrText>SYMBOL 174 \f "Symbol" \s 10</w:instrText>
      </w:r>
      <w:r w:rsidRPr="00B87A16">
        <w:rPr>
          <w:rFonts w:cs="Arial"/>
        </w:rPr>
        <w:fldChar w:fldCharType="separate"/>
      </w:r>
      <w:r w:rsidRPr="00B87A16">
        <w:rPr>
          <w:rFonts w:cs="Arial"/>
        </w:rPr>
        <w:t>®</w:t>
      </w:r>
      <w:r w:rsidRPr="00B87A16">
        <w:rPr>
          <w:rFonts w:cs="Arial"/>
        </w:rPr>
        <w:fldChar w:fldCharType="end"/>
      </w:r>
      <w:r w:rsidRPr="00B87A16">
        <w:rPr>
          <w:rFonts w:cs="Arial"/>
        </w:rPr>
        <w:t xml:space="preserve"> A1T2H011)</w:t>
      </w:r>
    </w:p>
    <w:p w14:paraId="4D244B51" w14:textId="77777777" w:rsidR="00B87A16" w:rsidRDefault="00B87A16" w:rsidP="006D482B">
      <w:r>
        <w:rPr>
          <w:noProof/>
          <w:lang w:eastAsia="de-DE" w:bidi="ar-SA"/>
        </w:rPr>
        <w:drawing>
          <wp:inline distT="0" distB="0" distL="0" distR="0" wp14:anchorId="48C3AC71" wp14:editId="7526DF70">
            <wp:extent cx="5472000" cy="3169112"/>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_033_28092012_085321"/>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472000" cy="3169112"/>
                    </a:xfrm>
                    <a:prstGeom prst="rect">
                      <a:avLst/>
                    </a:prstGeom>
                    <a:noFill/>
                    <a:ln>
                      <a:noFill/>
                    </a:ln>
                  </pic:spPr>
                </pic:pic>
              </a:graphicData>
            </a:graphic>
          </wp:inline>
        </w:drawing>
      </w:r>
    </w:p>
    <w:p w14:paraId="1DEB0913" w14:textId="77777777" w:rsidR="005C6CC9" w:rsidRDefault="005C6CC9">
      <w:pPr>
        <w:spacing w:before="0" w:after="0" w:line="240" w:lineRule="auto"/>
        <w:ind w:left="0"/>
        <w:jc w:val="left"/>
      </w:pPr>
      <w:r>
        <w:br w:type="page"/>
      </w:r>
    </w:p>
    <w:p w14:paraId="00A448F8" w14:textId="7FB7D3E6" w:rsidR="00B87A16" w:rsidRPr="005C6CC9" w:rsidRDefault="00B87A16" w:rsidP="005C6CC9">
      <w:pPr>
        <w:pStyle w:val="SiemensNummerierung2"/>
        <w:rPr>
          <w:lang w:val="en-US"/>
        </w:rPr>
      </w:pPr>
      <w:r>
        <w:lastRenderedPageBreak/>
        <w:t>Im CFC-Editor ziehen Sie jetzt aus dem Ordner ‚</w:t>
      </w:r>
      <w:proofErr w:type="spellStart"/>
      <w:r>
        <w:t>LogicDI</w:t>
      </w:r>
      <w:proofErr w:type="spellEnd"/>
      <w:r>
        <w:t>’ im</w:t>
      </w:r>
      <w:r w:rsidR="001A5730">
        <w:t xml:space="preserve"> Katalog</w:t>
      </w:r>
      <w:r>
        <w:t xml:space="preserve"> ‚Bausteine’ den Baustein ‚</w:t>
      </w:r>
      <w:proofErr w:type="spellStart"/>
      <w:r>
        <w:t>FlipFlop</w:t>
      </w:r>
      <w:proofErr w:type="spellEnd"/>
      <w:r>
        <w:t xml:space="preserve">’ in das erste Blatt des Plans. So haben Sie ein Speicherelement. Damit das Rücksetzen bzw. </w:t>
      </w:r>
      <w:r w:rsidRPr="005C6CC9">
        <w:t>Ausschalten</w:t>
      </w:r>
      <w:r>
        <w:t xml:space="preserve"> dominant ist, müssen Sie den Mode auf ‚1‘ setzen.</w:t>
      </w:r>
      <w:r w:rsidR="005C6CC9">
        <w:t xml:space="preserve"> </w:t>
      </w:r>
      <w:r w:rsidR="005C6CC9">
        <w:br/>
      </w:r>
      <w:r w:rsidR="005C7EF5">
        <w:rPr>
          <w:lang w:val="en-US"/>
        </w:rPr>
        <w:t>(</w:t>
      </w:r>
      <w:r w:rsidRPr="00353051">
        <w:fldChar w:fldCharType="begin"/>
      </w:r>
      <w:r w:rsidRPr="005C6CC9">
        <w:rPr>
          <w:lang w:val="en-US"/>
        </w:rPr>
        <w:instrText>SYMBOL 174 \f "Symbol" \s 10</w:instrText>
      </w:r>
      <w:r w:rsidRPr="00353051">
        <w:fldChar w:fldCharType="separate"/>
      </w:r>
      <w:r w:rsidRPr="005C6CC9">
        <w:rPr>
          <w:lang w:val="en-US"/>
        </w:rPr>
        <w:t>®</w:t>
      </w:r>
      <w:r w:rsidRPr="00353051">
        <w:fldChar w:fldCharType="end"/>
      </w:r>
      <w:r w:rsidRPr="005C6CC9">
        <w:rPr>
          <w:lang w:val="en-US"/>
        </w:rPr>
        <w:t xml:space="preserve"> </w:t>
      </w:r>
      <w:proofErr w:type="spellStart"/>
      <w:r w:rsidRPr="005C6CC9">
        <w:rPr>
          <w:lang w:val="en-US"/>
        </w:rPr>
        <w:t>Bibliothek</w:t>
      </w:r>
      <w:r w:rsidR="00B065A1">
        <w:rPr>
          <w:lang w:val="en-US"/>
        </w:rPr>
        <w:t>en</w:t>
      </w:r>
      <w:proofErr w:type="spellEnd"/>
      <w:r w:rsidRPr="005C6CC9">
        <w:rPr>
          <w:lang w:val="en-US"/>
        </w:rPr>
        <w:t xml:space="preserve"> </w:t>
      </w:r>
      <w:r w:rsidRPr="00353051">
        <w:fldChar w:fldCharType="begin"/>
      </w:r>
      <w:r w:rsidRPr="005C6CC9">
        <w:rPr>
          <w:lang w:val="en-US"/>
        </w:rPr>
        <w:instrText>SYMBOL 174 \f "Symbol" \s 10</w:instrText>
      </w:r>
      <w:r w:rsidRPr="00353051">
        <w:fldChar w:fldCharType="separate"/>
      </w:r>
      <w:r w:rsidRPr="005C6CC9">
        <w:rPr>
          <w:lang w:val="en-US"/>
        </w:rPr>
        <w:t>®</w:t>
      </w:r>
      <w:r w:rsidRPr="00353051">
        <w:fldChar w:fldCharType="end"/>
      </w:r>
      <w:r w:rsidRPr="005C6CC9">
        <w:rPr>
          <w:lang w:val="en-US"/>
        </w:rPr>
        <w:t xml:space="preserve"> PCS 7 AP Library V90 </w:t>
      </w:r>
      <w:r w:rsidRPr="00353051">
        <w:fldChar w:fldCharType="begin"/>
      </w:r>
      <w:r w:rsidRPr="005C6CC9">
        <w:rPr>
          <w:lang w:val="en-US"/>
        </w:rPr>
        <w:instrText>SYMBOL 174 \f "Symbol" \s 10</w:instrText>
      </w:r>
      <w:r w:rsidRPr="00353051">
        <w:fldChar w:fldCharType="separate"/>
      </w:r>
      <w:r w:rsidRPr="005C6CC9">
        <w:rPr>
          <w:lang w:val="en-US"/>
        </w:rPr>
        <w:t>®</w:t>
      </w:r>
      <w:r w:rsidRPr="00353051">
        <w:fldChar w:fldCharType="end"/>
      </w:r>
      <w:r w:rsidRPr="005C6CC9">
        <w:rPr>
          <w:lang w:val="en-US"/>
        </w:rPr>
        <w:t xml:space="preserve"> </w:t>
      </w:r>
      <w:proofErr w:type="spellStart"/>
      <w:r w:rsidRPr="005C6CC9">
        <w:rPr>
          <w:lang w:val="en-US"/>
        </w:rPr>
        <w:t>Blocks+Templates</w:t>
      </w:r>
      <w:proofErr w:type="spellEnd"/>
      <w:r w:rsidRPr="005C6CC9">
        <w:rPr>
          <w:lang w:val="en-US"/>
        </w:rPr>
        <w:t xml:space="preserve">\Blocks </w:t>
      </w:r>
      <w:r w:rsidRPr="00353051">
        <w:fldChar w:fldCharType="begin"/>
      </w:r>
      <w:r w:rsidRPr="005C6CC9">
        <w:rPr>
          <w:lang w:val="en-US"/>
        </w:rPr>
        <w:instrText>SYMBOL 174 \f "Symbol" \s 10</w:instrText>
      </w:r>
      <w:r w:rsidRPr="00353051">
        <w:fldChar w:fldCharType="separate"/>
      </w:r>
      <w:r w:rsidRPr="005C6CC9">
        <w:rPr>
          <w:lang w:val="en-US"/>
        </w:rPr>
        <w:t>®</w:t>
      </w:r>
      <w:r w:rsidRPr="00353051">
        <w:fldChar w:fldCharType="end"/>
      </w:r>
      <w:r w:rsidRPr="005C6CC9">
        <w:rPr>
          <w:lang w:val="en-US"/>
        </w:rPr>
        <w:t xml:space="preserve"> </w:t>
      </w:r>
      <w:proofErr w:type="spellStart"/>
      <w:r w:rsidRPr="005C6CC9">
        <w:rPr>
          <w:lang w:val="en-US"/>
        </w:rPr>
        <w:t>LogicDI</w:t>
      </w:r>
      <w:proofErr w:type="spellEnd"/>
      <w:r w:rsidRPr="005C6CC9">
        <w:rPr>
          <w:lang w:val="en-US"/>
        </w:rPr>
        <w:t xml:space="preserve"> </w:t>
      </w:r>
      <w:r w:rsidRPr="00353051">
        <w:fldChar w:fldCharType="begin"/>
      </w:r>
      <w:r w:rsidRPr="005C6CC9">
        <w:rPr>
          <w:lang w:val="en-US"/>
        </w:rPr>
        <w:instrText>SYMBOL 174 \f "Symbol" \s 10</w:instrText>
      </w:r>
      <w:r w:rsidRPr="00353051">
        <w:fldChar w:fldCharType="separate"/>
      </w:r>
      <w:r w:rsidRPr="005C6CC9">
        <w:rPr>
          <w:lang w:val="en-US"/>
        </w:rPr>
        <w:t>®</w:t>
      </w:r>
      <w:r w:rsidRPr="00353051">
        <w:fldChar w:fldCharType="end"/>
      </w:r>
      <w:r w:rsidRPr="005C6CC9">
        <w:rPr>
          <w:lang w:val="en-US"/>
        </w:rPr>
        <w:t xml:space="preserve"> </w:t>
      </w:r>
      <w:proofErr w:type="spellStart"/>
      <w:r w:rsidRPr="005C6CC9">
        <w:rPr>
          <w:lang w:val="en-US"/>
        </w:rPr>
        <w:t>FlipFlop</w:t>
      </w:r>
      <w:proofErr w:type="spellEnd"/>
      <w:r w:rsidRPr="005C6CC9">
        <w:rPr>
          <w:lang w:val="en-US"/>
        </w:rPr>
        <w:t xml:space="preserve"> </w:t>
      </w:r>
      <w:r w:rsidRPr="00353051">
        <w:fldChar w:fldCharType="begin"/>
      </w:r>
      <w:r w:rsidRPr="005C6CC9">
        <w:rPr>
          <w:lang w:val="en-US"/>
        </w:rPr>
        <w:instrText>SYMBOL 174 \f "Symbol" \s 10</w:instrText>
      </w:r>
      <w:r w:rsidRPr="00353051">
        <w:fldChar w:fldCharType="separate"/>
      </w:r>
      <w:r w:rsidRPr="005C6CC9">
        <w:rPr>
          <w:lang w:val="en-US"/>
        </w:rPr>
        <w:t>®</w:t>
      </w:r>
      <w:r w:rsidRPr="00353051">
        <w:fldChar w:fldCharType="end"/>
      </w:r>
      <w:r w:rsidRPr="005C6CC9">
        <w:rPr>
          <w:lang w:val="en-US"/>
        </w:rPr>
        <w:t xml:space="preserve"> Mode </w:t>
      </w:r>
      <w:r w:rsidRPr="00353051">
        <w:fldChar w:fldCharType="begin"/>
      </w:r>
      <w:r w:rsidRPr="005C6CC9">
        <w:rPr>
          <w:lang w:val="en-US"/>
        </w:rPr>
        <w:instrText>SYMBOL 174 \f "Symbol" \s 10</w:instrText>
      </w:r>
      <w:r w:rsidRPr="00353051">
        <w:fldChar w:fldCharType="separate"/>
      </w:r>
      <w:r w:rsidRPr="005C6CC9">
        <w:rPr>
          <w:lang w:val="en-US"/>
        </w:rPr>
        <w:t>®</w:t>
      </w:r>
      <w:r w:rsidRPr="00353051">
        <w:fldChar w:fldCharType="end"/>
      </w:r>
      <w:r w:rsidRPr="005C6CC9">
        <w:rPr>
          <w:lang w:val="en-US"/>
        </w:rPr>
        <w:t xml:space="preserve"> </w:t>
      </w:r>
      <w:r w:rsidR="001A5730">
        <w:rPr>
          <w:lang w:val="en-US"/>
        </w:rPr>
        <w:t xml:space="preserve">Wert: </w:t>
      </w:r>
      <w:r w:rsidRPr="005C6CC9">
        <w:rPr>
          <w:lang w:val="en-US"/>
        </w:rPr>
        <w:t>1)</w:t>
      </w:r>
    </w:p>
    <w:p w14:paraId="3990105C" w14:textId="4F53E40D" w:rsidR="00B87A16" w:rsidRDefault="00F379EE" w:rsidP="005C6CC9">
      <w:pPr>
        <w:pStyle w:val="screenshot"/>
      </w:pPr>
      <w:r>
        <w:rPr>
          <w:noProof/>
        </w:rPr>
        <mc:AlternateContent>
          <mc:Choice Requires="wpg">
            <w:drawing>
              <wp:inline distT="0" distB="0" distL="0" distR="0" wp14:anchorId="0749ABFA" wp14:editId="21784534">
                <wp:extent cx="5471795" cy="4312920"/>
                <wp:effectExtent l="0" t="0" r="0" b="0"/>
                <wp:docPr id="18" name="Gruppieren 18"/>
                <wp:cNvGraphicFramePr/>
                <a:graphic xmlns:a="http://schemas.openxmlformats.org/drawingml/2006/main">
                  <a:graphicData uri="http://schemas.microsoft.com/office/word/2010/wordprocessingGroup">
                    <wpg:wgp>
                      <wpg:cNvGrpSpPr/>
                      <wpg:grpSpPr>
                        <a:xfrm>
                          <a:off x="0" y="0"/>
                          <a:ext cx="5471795" cy="4312920"/>
                          <a:chOff x="0" y="0"/>
                          <a:chExt cx="5471795" cy="4312920"/>
                        </a:xfrm>
                      </wpg:grpSpPr>
                      <pic:pic xmlns:pic="http://schemas.openxmlformats.org/drawingml/2006/picture">
                        <pic:nvPicPr>
                          <pic:cNvPr id="39" name="Grafik 39"/>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471795" cy="4312920"/>
                          </a:xfrm>
                          <a:prstGeom prst="rect">
                            <a:avLst/>
                          </a:prstGeom>
                          <a:noFill/>
                          <a:ln>
                            <a:noFill/>
                          </a:ln>
                        </pic:spPr>
                      </pic:pic>
                      <pic:pic xmlns:pic="http://schemas.openxmlformats.org/drawingml/2006/picture">
                        <pic:nvPicPr>
                          <pic:cNvPr id="17" name="Grafik 17"/>
                          <pic:cNvPicPr>
                            <a:picLocks noChangeAspect="1"/>
                          </pic:cNvPicPr>
                        </pic:nvPicPr>
                        <pic:blipFill rotWithShape="1">
                          <a:blip r:embed="rId48">
                            <a:extLst>
                              <a:ext uri="{28A0092B-C50C-407E-A947-70E740481C1C}">
                                <a14:useLocalDpi xmlns:a14="http://schemas.microsoft.com/office/drawing/2010/main" val="0"/>
                              </a:ext>
                            </a:extLst>
                          </a:blip>
                          <a:srcRect l="65058" t="28309" r="12717" b="54851"/>
                          <a:stretch/>
                        </pic:blipFill>
                        <pic:spPr bwMode="auto">
                          <a:xfrm>
                            <a:off x="3029447" y="1319917"/>
                            <a:ext cx="2127250" cy="1281430"/>
                          </a:xfrm>
                          <a:prstGeom prst="rect">
                            <a:avLst/>
                          </a:prstGeom>
                          <a:ln>
                            <a:noFill/>
                          </a:ln>
                          <a:extLst>
                            <a:ext uri="{53640926-AAD7-44D8-BBD7-CCE9431645EC}">
                              <a14:shadowObscured xmlns:a14="http://schemas.microsoft.com/office/drawing/2010/main"/>
                            </a:ext>
                          </a:extLst>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61A1F0" id="Gruppieren 18" o:spid="_x0000_s1026" style="width:430.85pt;height:339.6pt;mso-position-horizontal-relative:char;mso-position-vertical-relative:line" coordsize="54717,43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">
                <v:shape id="Grafik 39" o:spid="_x0000_s1027" type="#_x0000_t75" style="position:absolute;width:54717;height:43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">
                  <v:imagedata r:id="rId49" o:title=""/>
                </v:shape>
                <v:shape id="Grafik 17" o:spid="_x0000_s1028" type="#_x0000_t75" style="position:absolute;left:30294;top:13199;width:21272;height:12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">
                  <v:imagedata r:id="rId50" o:title="" croptop="18553f" cropbottom="35947f" cropleft="42636f" cropright="8334f"/>
                </v:shape>
                <w10:anchorlock/>
              </v:group>
            </w:pict>
          </mc:Fallback>
        </mc:AlternateContent>
      </w:r>
    </w:p>
    <w:p w14:paraId="77332DDD" w14:textId="77777777" w:rsidR="00D7714B" w:rsidRDefault="00D7714B" w:rsidP="00D7714B">
      <w:pPr>
        <w:rPr>
          <w:b/>
        </w:rPr>
      </w:pPr>
    </w:p>
    <w:p w14:paraId="346277B3" w14:textId="6BA22E82" w:rsidR="00D7714B" w:rsidRPr="0082409D" w:rsidRDefault="00B87A16" w:rsidP="006D482B">
      <w:pPr>
        <w:pStyle w:val="Hinweise"/>
      </w:pPr>
      <w:r w:rsidRPr="0082409D">
        <w:t xml:space="preserve">Hinweis: </w:t>
      </w:r>
    </w:p>
    <w:p w14:paraId="60E9BA9C" w14:textId="608A4ABF" w:rsidR="005C6CC9" w:rsidRPr="00994DF1" w:rsidRDefault="00B87A16" w:rsidP="00031E5F">
      <w:pPr>
        <w:pStyle w:val="Listenabsatz"/>
        <w:numPr>
          <w:ilvl w:val="0"/>
          <w:numId w:val="20"/>
        </w:numPr>
        <w:ind w:left="1134"/>
      </w:pPr>
      <w:r w:rsidRPr="00DA5EEC">
        <w:rPr>
          <w:i/>
        </w:rPr>
        <w:t>Weitere Informationen zu den eingesetzten Bausteinen erhalten Sie in der ausführlichen Online-Hilfe. Markieren Sie hierzu den entsprechenden Baustein und drücken Sie ‚F1’ auf der Tastatur.</w:t>
      </w:r>
    </w:p>
    <w:p w14:paraId="7922A31F" w14:textId="4575AA11" w:rsidR="005C6CC9" w:rsidRDefault="005C6CC9">
      <w:pPr>
        <w:spacing w:before="0" w:after="0" w:line="240" w:lineRule="auto"/>
        <w:ind w:left="0"/>
        <w:jc w:val="left"/>
        <w:rPr>
          <w:vertAlign w:val="superscript"/>
        </w:rPr>
      </w:pPr>
      <w:r>
        <w:rPr>
          <w:vertAlign w:val="superscript"/>
        </w:rPr>
        <w:br w:type="page"/>
      </w:r>
    </w:p>
    <w:p w14:paraId="658F5239" w14:textId="1CE3518D" w:rsidR="00B87A16" w:rsidRPr="00B065A1" w:rsidRDefault="00B87A16" w:rsidP="005C6CC9">
      <w:pPr>
        <w:pStyle w:val="SiemensNummerierung2"/>
        <w:rPr>
          <w:lang w:val="en-US"/>
        </w:rPr>
      </w:pPr>
      <w:r w:rsidRPr="005C6CC9">
        <w:lastRenderedPageBreak/>
        <w:t>Als Nächstes</w:t>
      </w:r>
      <w:r>
        <w:t xml:space="preserve"> ziehen Sie aus dem Ordner ‚</w:t>
      </w:r>
      <w:proofErr w:type="spellStart"/>
      <w:r>
        <w:t>LogicDI</w:t>
      </w:r>
      <w:proofErr w:type="spellEnd"/>
      <w:r>
        <w:t>’ den Baustein ‚Or08’ in den Plan.</w:t>
      </w:r>
      <w:r w:rsidR="00B065A1">
        <w:t xml:space="preserve"> </w:t>
      </w:r>
      <w:r w:rsidR="00B065A1">
        <w:br/>
      </w:r>
      <w:r w:rsidR="005C7EF5">
        <w:rPr>
          <w:lang w:val="en-US"/>
        </w:rPr>
        <w:t>(</w:t>
      </w:r>
      <w:r w:rsidR="00B065A1" w:rsidRPr="00353051">
        <w:fldChar w:fldCharType="begin"/>
      </w:r>
      <w:r w:rsidR="00B065A1" w:rsidRPr="005C6CC9">
        <w:rPr>
          <w:lang w:val="en-US"/>
        </w:rPr>
        <w:instrText>SYMBOL 174 \f "Symbol" \s 10</w:instrText>
      </w:r>
      <w:r w:rsidR="00B065A1" w:rsidRPr="00353051">
        <w:fldChar w:fldCharType="separate"/>
      </w:r>
      <w:r w:rsidR="00B065A1" w:rsidRPr="005C6CC9">
        <w:rPr>
          <w:lang w:val="en-US"/>
        </w:rPr>
        <w:t>®</w:t>
      </w:r>
      <w:r w:rsidR="00B065A1" w:rsidRPr="00353051">
        <w:fldChar w:fldCharType="end"/>
      </w:r>
      <w:r w:rsidR="00B065A1" w:rsidRPr="005C6CC9">
        <w:rPr>
          <w:lang w:val="en-US"/>
        </w:rPr>
        <w:t xml:space="preserve"> </w:t>
      </w:r>
      <w:proofErr w:type="spellStart"/>
      <w:r w:rsidR="00B065A1" w:rsidRPr="005C6CC9">
        <w:rPr>
          <w:lang w:val="en-US"/>
        </w:rPr>
        <w:t>Bibliothek</w:t>
      </w:r>
      <w:r w:rsidR="00B065A1">
        <w:rPr>
          <w:lang w:val="en-US"/>
        </w:rPr>
        <w:t>en</w:t>
      </w:r>
      <w:proofErr w:type="spellEnd"/>
      <w:r w:rsidR="00B065A1" w:rsidRPr="005C6CC9">
        <w:rPr>
          <w:lang w:val="en-US"/>
        </w:rPr>
        <w:t xml:space="preserve"> </w:t>
      </w:r>
      <w:r w:rsidR="00B065A1" w:rsidRPr="00353051">
        <w:fldChar w:fldCharType="begin"/>
      </w:r>
      <w:r w:rsidR="00B065A1" w:rsidRPr="005C6CC9">
        <w:rPr>
          <w:lang w:val="en-US"/>
        </w:rPr>
        <w:instrText>SYMBOL 174 \f "Symbol" \s 10</w:instrText>
      </w:r>
      <w:r w:rsidR="00B065A1" w:rsidRPr="00353051">
        <w:fldChar w:fldCharType="separate"/>
      </w:r>
      <w:r w:rsidR="00B065A1" w:rsidRPr="005C6CC9">
        <w:rPr>
          <w:lang w:val="en-US"/>
        </w:rPr>
        <w:t>®</w:t>
      </w:r>
      <w:r w:rsidR="00B065A1" w:rsidRPr="00353051">
        <w:fldChar w:fldCharType="end"/>
      </w:r>
      <w:r w:rsidR="00B065A1" w:rsidRPr="005C6CC9">
        <w:rPr>
          <w:lang w:val="en-US"/>
        </w:rPr>
        <w:t xml:space="preserve"> PCS 7 AP Library V90 </w:t>
      </w:r>
      <w:r w:rsidR="00B065A1" w:rsidRPr="00353051">
        <w:fldChar w:fldCharType="begin"/>
      </w:r>
      <w:r w:rsidR="00B065A1" w:rsidRPr="005C6CC9">
        <w:rPr>
          <w:lang w:val="en-US"/>
        </w:rPr>
        <w:instrText>SYMBOL 174 \f "Symbol" \s 10</w:instrText>
      </w:r>
      <w:r w:rsidR="00B065A1" w:rsidRPr="00353051">
        <w:fldChar w:fldCharType="separate"/>
      </w:r>
      <w:r w:rsidR="00B065A1" w:rsidRPr="005C6CC9">
        <w:rPr>
          <w:lang w:val="en-US"/>
        </w:rPr>
        <w:t>®</w:t>
      </w:r>
      <w:r w:rsidR="00B065A1" w:rsidRPr="00353051">
        <w:fldChar w:fldCharType="end"/>
      </w:r>
      <w:r w:rsidR="00B065A1" w:rsidRPr="005C6CC9">
        <w:rPr>
          <w:lang w:val="en-US"/>
        </w:rPr>
        <w:t xml:space="preserve"> </w:t>
      </w:r>
      <w:proofErr w:type="spellStart"/>
      <w:r w:rsidR="00B065A1" w:rsidRPr="005C6CC9">
        <w:rPr>
          <w:lang w:val="en-US"/>
        </w:rPr>
        <w:t>Blocks+Templates</w:t>
      </w:r>
      <w:proofErr w:type="spellEnd"/>
      <w:r w:rsidR="00B065A1" w:rsidRPr="005C6CC9">
        <w:rPr>
          <w:lang w:val="en-US"/>
        </w:rPr>
        <w:t xml:space="preserve">\Blocks </w:t>
      </w:r>
      <w:r w:rsidR="00B065A1" w:rsidRPr="00353051">
        <w:fldChar w:fldCharType="begin"/>
      </w:r>
      <w:r w:rsidR="00B065A1" w:rsidRPr="005C6CC9">
        <w:rPr>
          <w:lang w:val="en-US"/>
        </w:rPr>
        <w:instrText>SYMBOL 174 \f "Symbol" \s 10</w:instrText>
      </w:r>
      <w:r w:rsidR="00B065A1" w:rsidRPr="00353051">
        <w:fldChar w:fldCharType="separate"/>
      </w:r>
      <w:r w:rsidR="00B065A1" w:rsidRPr="005C6CC9">
        <w:rPr>
          <w:lang w:val="en-US"/>
        </w:rPr>
        <w:t>®</w:t>
      </w:r>
      <w:r w:rsidR="00B065A1" w:rsidRPr="00353051">
        <w:fldChar w:fldCharType="end"/>
      </w:r>
      <w:r w:rsidR="00B065A1" w:rsidRPr="005C6CC9">
        <w:rPr>
          <w:lang w:val="en-US"/>
        </w:rPr>
        <w:t xml:space="preserve"> </w:t>
      </w:r>
      <w:proofErr w:type="spellStart"/>
      <w:r w:rsidR="00B065A1" w:rsidRPr="005C6CC9">
        <w:rPr>
          <w:lang w:val="en-US"/>
        </w:rPr>
        <w:t>LogicDI</w:t>
      </w:r>
      <w:proofErr w:type="spellEnd"/>
      <w:r w:rsidR="00B065A1" w:rsidRPr="005C6CC9">
        <w:rPr>
          <w:lang w:val="en-US"/>
        </w:rPr>
        <w:t xml:space="preserve"> </w:t>
      </w:r>
      <w:r w:rsidR="00B065A1" w:rsidRPr="00353051">
        <w:fldChar w:fldCharType="begin"/>
      </w:r>
      <w:r w:rsidR="00B065A1" w:rsidRPr="005C6CC9">
        <w:rPr>
          <w:lang w:val="en-US"/>
        </w:rPr>
        <w:instrText>SYMBOL 174 \f "Symbol" \s 10</w:instrText>
      </w:r>
      <w:r w:rsidR="00B065A1" w:rsidRPr="00353051">
        <w:fldChar w:fldCharType="separate"/>
      </w:r>
      <w:r w:rsidR="00B065A1" w:rsidRPr="005C6CC9">
        <w:rPr>
          <w:lang w:val="en-US"/>
        </w:rPr>
        <w:t>®</w:t>
      </w:r>
      <w:r w:rsidR="00B065A1" w:rsidRPr="00353051">
        <w:fldChar w:fldCharType="end"/>
      </w:r>
      <w:r w:rsidR="00B065A1" w:rsidRPr="005C6CC9">
        <w:rPr>
          <w:lang w:val="en-US"/>
        </w:rPr>
        <w:t xml:space="preserve"> </w:t>
      </w:r>
      <w:r w:rsidR="00B065A1">
        <w:rPr>
          <w:lang w:val="en-US"/>
        </w:rPr>
        <w:t>Or08</w:t>
      </w:r>
      <w:r w:rsidR="00B065A1" w:rsidRPr="005C6CC9">
        <w:rPr>
          <w:lang w:val="en-US"/>
        </w:rPr>
        <w:t>)</w:t>
      </w:r>
    </w:p>
    <w:p w14:paraId="5EF5074C" w14:textId="17701BD6" w:rsidR="00B87A16" w:rsidRDefault="00B87A16" w:rsidP="006D482B">
      <w:r w:rsidRPr="009412E8">
        <w:rPr>
          <w:noProof/>
          <w:lang w:eastAsia="de-DE" w:bidi="ar-SA"/>
        </w:rPr>
        <w:drawing>
          <wp:inline distT="0" distB="0" distL="0" distR="0" wp14:anchorId="79F59F70" wp14:editId="6D719740">
            <wp:extent cx="5472000" cy="431329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_016_09032015_194341"/>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472000" cy="4313290"/>
                    </a:xfrm>
                    <a:prstGeom prst="rect">
                      <a:avLst/>
                    </a:prstGeom>
                    <a:noFill/>
                    <a:ln>
                      <a:noFill/>
                    </a:ln>
                  </pic:spPr>
                </pic:pic>
              </a:graphicData>
            </a:graphic>
          </wp:inline>
        </w:drawing>
      </w:r>
    </w:p>
    <w:p w14:paraId="5AA2B225" w14:textId="77777777" w:rsidR="005C6CC9" w:rsidRDefault="005C6CC9">
      <w:pPr>
        <w:spacing w:before="0" w:after="0" w:line="240" w:lineRule="auto"/>
        <w:ind w:left="0"/>
        <w:jc w:val="left"/>
      </w:pPr>
      <w:r>
        <w:br w:type="page"/>
      </w:r>
    </w:p>
    <w:p w14:paraId="3E110134" w14:textId="5658D339" w:rsidR="00B87A16" w:rsidRPr="005C6CC9" w:rsidRDefault="005F38FA" w:rsidP="005C6CC9">
      <w:pPr>
        <w:pStyle w:val="SiemensNummerierung2"/>
        <w:rPr>
          <w:rFonts w:cs="Arial"/>
          <w:lang w:val="en-US"/>
        </w:rPr>
      </w:pPr>
      <w:r>
        <w:lastRenderedPageBreak/>
        <w:t>Nachfolgend</w:t>
      </w:r>
      <w:r w:rsidRPr="00E01CD5">
        <w:t xml:space="preserve"> </w:t>
      </w:r>
      <w:r w:rsidR="00B87A16" w:rsidRPr="005C6CC9">
        <w:t>ziehen</w:t>
      </w:r>
      <w:r w:rsidR="00B87A16" w:rsidRPr="00E01CD5">
        <w:t xml:space="preserve"> </w:t>
      </w:r>
      <w:r w:rsidR="00B87A16">
        <w:t xml:space="preserve">Sie </w:t>
      </w:r>
      <w:r w:rsidR="00B87A16" w:rsidRPr="00E01CD5">
        <w:t>aus dem Ordner ‚</w:t>
      </w:r>
      <w:proofErr w:type="spellStart"/>
      <w:r w:rsidR="00B87A16">
        <w:t>LogicAn</w:t>
      </w:r>
      <w:proofErr w:type="spellEnd"/>
      <w:r w:rsidR="00B87A16" w:rsidRPr="00E01CD5">
        <w:t xml:space="preserve">’ der </w:t>
      </w:r>
      <w:r w:rsidR="00B87A16" w:rsidRPr="000B4ADE">
        <w:t xml:space="preserve">PCS 7 </w:t>
      </w:r>
      <w:r w:rsidR="00B87A16">
        <w:t xml:space="preserve">AP </w:t>
      </w:r>
      <w:r w:rsidR="00B87A16" w:rsidRPr="000B4ADE">
        <w:t>Library V</w:t>
      </w:r>
      <w:r w:rsidR="00B87A16">
        <w:t>90</w:t>
      </w:r>
      <w:r w:rsidR="00B87A16" w:rsidRPr="00E01CD5">
        <w:t xml:space="preserve"> im </w:t>
      </w:r>
      <w:r w:rsidR="001A5730" w:rsidRPr="00E01CD5">
        <w:t xml:space="preserve">Katalog </w:t>
      </w:r>
      <w:r w:rsidR="00B87A16" w:rsidRPr="00E01CD5">
        <w:t>‚Bibliotheken’ den Baustein ‚</w:t>
      </w:r>
      <w:r w:rsidR="00B87A16">
        <w:t>CompAn02</w:t>
      </w:r>
      <w:r w:rsidR="00B87A16" w:rsidRPr="00E01CD5">
        <w:t xml:space="preserve">’ in </w:t>
      </w:r>
      <w:r w:rsidR="00B87A16">
        <w:t>d</w:t>
      </w:r>
      <w:r w:rsidR="00B87A16" w:rsidRPr="00E01CD5">
        <w:t>en Plan.</w:t>
      </w:r>
      <w:r w:rsidR="00B87A16">
        <w:t xml:space="preserve"> Diesen benötigen Sie</w:t>
      </w:r>
      <w:r w:rsidR="00112B8A">
        <w:t>,</w:t>
      </w:r>
      <w:r w:rsidR="00B87A16">
        <w:t xml:space="preserve"> um den als Zahlenwert vorliegenden Füllstand des Reaktors R001 bei der Verriegelung zu berücksichtigen.</w:t>
      </w:r>
      <w:r w:rsidR="00112B8A" w:rsidRPr="0082409D">
        <w:rPr>
          <w:rFonts w:cs="Arial"/>
        </w:rPr>
        <w:t xml:space="preserve"> </w:t>
      </w:r>
      <w:r w:rsidR="005C7EF5">
        <w:rPr>
          <w:rFonts w:cs="Arial"/>
          <w:lang w:val="en-US"/>
        </w:rPr>
        <w:t>(</w:t>
      </w:r>
      <w:r w:rsidR="00B87A16" w:rsidRPr="005C6CC9">
        <w:rPr>
          <w:rFonts w:cs="Arial"/>
        </w:rPr>
        <w:fldChar w:fldCharType="begin"/>
      </w:r>
      <w:r w:rsidR="00B87A16" w:rsidRPr="005C6CC9">
        <w:rPr>
          <w:rFonts w:cs="Arial"/>
          <w:lang w:val="en-US"/>
        </w:rPr>
        <w:instrText>SYMBOL 174 \f "Symbol" \s 10</w:instrText>
      </w:r>
      <w:r w:rsidR="00B87A16" w:rsidRPr="005C6CC9">
        <w:rPr>
          <w:rFonts w:cs="Arial"/>
        </w:rPr>
        <w:fldChar w:fldCharType="separate"/>
      </w:r>
      <w:r w:rsidR="00B87A16" w:rsidRPr="005C6CC9">
        <w:rPr>
          <w:rFonts w:cs="Arial"/>
          <w:lang w:val="en-US"/>
        </w:rPr>
        <w:t>®</w:t>
      </w:r>
      <w:r w:rsidR="00B87A16" w:rsidRPr="005C6CC9">
        <w:rPr>
          <w:rFonts w:cs="Arial"/>
        </w:rPr>
        <w:fldChar w:fldCharType="end"/>
      </w:r>
      <w:r w:rsidR="00B87A16" w:rsidRPr="005C6CC9">
        <w:rPr>
          <w:rFonts w:cs="Arial"/>
          <w:lang w:val="en-US"/>
        </w:rPr>
        <w:t xml:space="preserve"> </w:t>
      </w:r>
      <w:proofErr w:type="spellStart"/>
      <w:r w:rsidR="00B87A16" w:rsidRPr="005C6CC9">
        <w:rPr>
          <w:rFonts w:cs="Arial"/>
          <w:lang w:val="en-US"/>
        </w:rPr>
        <w:t>Bibliotheken</w:t>
      </w:r>
      <w:proofErr w:type="spellEnd"/>
      <w:r w:rsidR="00B87A16" w:rsidRPr="005C6CC9">
        <w:rPr>
          <w:rFonts w:cs="Arial"/>
          <w:lang w:val="en-US"/>
        </w:rPr>
        <w:t xml:space="preserve"> </w:t>
      </w:r>
      <w:r w:rsidR="00B87A16" w:rsidRPr="005C6CC9">
        <w:rPr>
          <w:rFonts w:cs="Arial"/>
        </w:rPr>
        <w:fldChar w:fldCharType="begin"/>
      </w:r>
      <w:r w:rsidR="00B87A16" w:rsidRPr="005C6CC9">
        <w:rPr>
          <w:rFonts w:cs="Arial"/>
          <w:lang w:val="en-US"/>
        </w:rPr>
        <w:instrText>SYMBOL 174 \f "Symbol" \s 10</w:instrText>
      </w:r>
      <w:r w:rsidR="00B87A16" w:rsidRPr="005C6CC9">
        <w:rPr>
          <w:rFonts w:cs="Arial"/>
        </w:rPr>
        <w:fldChar w:fldCharType="separate"/>
      </w:r>
      <w:r w:rsidR="00B87A16" w:rsidRPr="005C6CC9">
        <w:rPr>
          <w:rFonts w:cs="Arial"/>
          <w:lang w:val="en-US"/>
        </w:rPr>
        <w:t>®</w:t>
      </w:r>
      <w:r w:rsidR="00B87A16" w:rsidRPr="005C6CC9">
        <w:rPr>
          <w:rFonts w:cs="Arial"/>
        </w:rPr>
        <w:fldChar w:fldCharType="end"/>
      </w:r>
      <w:r w:rsidR="00B87A16" w:rsidRPr="005C6CC9">
        <w:rPr>
          <w:rFonts w:cs="Arial"/>
          <w:lang w:val="en-US"/>
        </w:rPr>
        <w:t xml:space="preserve"> PCS 7 AP Library V90 </w:t>
      </w:r>
      <w:r w:rsidR="00B87A16" w:rsidRPr="005C6CC9">
        <w:rPr>
          <w:rFonts w:cs="Arial"/>
        </w:rPr>
        <w:fldChar w:fldCharType="begin"/>
      </w:r>
      <w:r w:rsidR="00B87A16" w:rsidRPr="005C6CC9">
        <w:rPr>
          <w:rFonts w:cs="Arial"/>
          <w:lang w:val="en-US"/>
        </w:rPr>
        <w:instrText>SYMBOL 174 \f "Symbol" \s 10</w:instrText>
      </w:r>
      <w:r w:rsidR="00B87A16" w:rsidRPr="005C6CC9">
        <w:rPr>
          <w:rFonts w:cs="Arial"/>
        </w:rPr>
        <w:fldChar w:fldCharType="separate"/>
      </w:r>
      <w:r w:rsidR="00B87A16" w:rsidRPr="005C6CC9">
        <w:rPr>
          <w:rFonts w:cs="Arial"/>
          <w:lang w:val="en-US"/>
        </w:rPr>
        <w:t>®</w:t>
      </w:r>
      <w:r w:rsidR="00B87A16" w:rsidRPr="005C6CC9">
        <w:rPr>
          <w:rFonts w:cs="Arial"/>
        </w:rPr>
        <w:fldChar w:fldCharType="end"/>
      </w:r>
      <w:r w:rsidR="00B87A16" w:rsidRPr="005C6CC9">
        <w:rPr>
          <w:rFonts w:cs="Arial"/>
          <w:lang w:val="en-US"/>
        </w:rPr>
        <w:t xml:space="preserve"> </w:t>
      </w:r>
      <w:proofErr w:type="spellStart"/>
      <w:r w:rsidR="00B87A16" w:rsidRPr="005C6CC9">
        <w:rPr>
          <w:rFonts w:cs="Arial"/>
          <w:lang w:val="en-US"/>
        </w:rPr>
        <w:t>Blocks+Templates</w:t>
      </w:r>
      <w:proofErr w:type="spellEnd"/>
      <w:r w:rsidR="00B87A16" w:rsidRPr="005C6CC9">
        <w:rPr>
          <w:rFonts w:cs="Arial"/>
          <w:lang w:val="en-US"/>
        </w:rPr>
        <w:t xml:space="preserve">\Blocks </w:t>
      </w:r>
      <w:r w:rsidR="00B87A16" w:rsidRPr="005C6CC9">
        <w:rPr>
          <w:rFonts w:cs="Arial"/>
        </w:rPr>
        <w:fldChar w:fldCharType="begin"/>
      </w:r>
      <w:r w:rsidR="00B87A16" w:rsidRPr="005C6CC9">
        <w:rPr>
          <w:rFonts w:cs="Arial"/>
          <w:lang w:val="en-US"/>
        </w:rPr>
        <w:instrText>SYMBOL 174 \f "Symbol" \s 10</w:instrText>
      </w:r>
      <w:r w:rsidR="00B87A16" w:rsidRPr="005C6CC9">
        <w:rPr>
          <w:rFonts w:cs="Arial"/>
        </w:rPr>
        <w:fldChar w:fldCharType="separate"/>
      </w:r>
      <w:r w:rsidR="00B87A16" w:rsidRPr="005C6CC9">
        <w:rPr>
          <w:rFonts w:cs="Arial"/>
          <w:lang w:val="en-US"/>
        </w:rPr>
        <w:t>®</w:t>
      </w:r>
      <w:r w:rsidR="00B87A16" w:rsidRPr="005C6CC9">
        <w:rPr>
          <w:rFonts w:cs="Arial"/>
        </w:rPr>
        <w:fldChar w:fldCharType="end"/>
      </w:r>
      <w:r w:rsidR="00B87A16" w:rsidRPr="005C6CC9">
        <w:rPr>
          <w:rFonts w:cs="Arial"/>
          <w:lang w:val="en-US"/>
        </w:rPr>
        <w:t xml:space="preserve"> </w:t>
      </w:r>
      <w:proofErr w:type="spellStart"/>
      <w:r w:rsidR="00B87A16" w:rsidRPr="005C6CC9">
        <w:rPr>
          <w:rFonts w:cs="Arial"/>
          <w:lang w:val="en-US"/>
        </w:rPr>
        <w:t>LogicAn</w:t>
      </w:r>
      <w:proofErr w:type="spellEnd"/>
      <w:r w:rsidR="00B87A16" w:rsidRPr="005C6CC9">
        <w:rPr>
          <w:rFonts w:cs="Arial"/>
          <w:lang w:val="en-US"/>
        </w:rPr>
        <w:t xml:space="preserve"> </w:t>
      </w:r>
      <w:r w:rsidR="00B87A16" w:rsidRPr="005C6CC9">
        <w:rPr>
          <w:rFonts w:cs="Arial"/>
        </w:rPr>
        <w:fldChar w:fldCharType="begin"/>
      </w:r>
      <w:r w:rsidR="00B87A16" w:rsidRPr="005C6CC9">
        <w:rPr>
          <w:rFonts w:cs="Arial"/>
          <w:lang w:val="en-US"/>
        </w:rPr>
        <w:instrText>SYMBOL 174 \f "Symbol" \s 10</w:instrText>
      </w:r>
      <w:r w:rsidR="00B87A16" w:rsidRPr="005C6CC9">
        <w:rPr>
          <w:rFonts w:cs="Arial"/>
        </w:rPr>
        <w:fldChar w:fldCharType="separate"/>
      </w:r>
      <w:r w:rsidR="00B87A16" w:rsidRPr="005C6CC9">
        <w:rPr>
          <w:rFonts w:cs="Arial"/>
          <w:lang w:val="en-US"/>
        </w:rPr>
        <w:t>®</w:t>
      </w:r>
      <w:r w:rsidR="00B87A16" w:rsidRPr="005C6CC9">
        <w:rPr>
          <w:rFonts w:cs="Arial"/>
        </w:rPr>
        <w:fldChar w:fldCharType="end"/>
      </w:r>
      <w:r w:rsidR="00B87A16" w:rsidRPr="005C6CC9">
        <w:rPr>
          <w:rFonts w:cs="Arial"/>
          <w:lang w:val="en-US"/>
        </w:rPr>
        <w:t xml:space="preserve"> CompAn02)</w:t>
      </w:r>
    </w:p>
    <w:p w14:paraId="2D67F225" w14:textId="77777777" w:rsidR="00B87A16" w:rsidRDefault="00B87A16" w:rsidP="006D482B">
      <w:r w:rsidRPr="009412E8">
        <w:rPr>
          <w:noProof/>
          <w:lang w:eastAsia="de-DE" w:bidi="ar-SA"/>
        </w:rPr>
        <w:drawing>
          <wp:inline distT="0" distB="0" distL="0" distR="0" wp14:anchorId="18720CA6" wp14:editId="39C4523C">
            <wp:extent cx="5472000" cy="431329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e_017_09032015_194552"/>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472000" cy="4313290"/>
                    </a:xfrm>
                    <a:prstGeom prst="rect">
                      <a:avLst/>
                    </a:prstGeom>
                    <a:noFill/>
                    <a:ln>
                      <a:noFill/>
                    </a:ln>
                  </pic:spPr>
                </pic:pic>
              </a:graphicData>
            </a:graphic>
          </wp:inline>
        </w:drawing>
      </w:r>
    </w:p>
    <w:p w14:paraId="1E13EE71" w14:textId="77777777" w:rsidR="00B87A16" w:rsidRDefault="00B87A16" w:rsidP="00B87A16">
      <w:pPr>
        <w:pStyle w:val="SiemensNummerierung2"/>
        <w:numPr>
          <w:ilvl w:val="0"/>
          <w:numId w:val="13"/>
        </w:numPr>
        <w:spacing w:line="24" w:lineRule="atLeast"/>
        <w:ind w:left="1332"/>
      </w:pPr>
      <w:r>
        <w:br w:type="page"/>
      </w:r>
    </w:p>
    <w:p w14:paraId="4520F89D" w14:textId="71088B2A" w:rsidR="00B87A16" w:rsidRPr="000A48F4" w:rsidRDefault="000A48F4" w:rsidP="0082409D">
      <w:pPr>
        <w:pStyle w:val="SiemensNummerierung2"/>
        <w:rPr>
          <w:lang w:val="en-US"/>
        </w:rPr>
      </w:pPr>
      <w:r>
        <w:lastRenderedPageBreak/>
        <w:t>Daraufhin</w:t>
      </w:r>
      <w:r w:rsidR="00B87A16">
        <w:t xml:space="preserve"> ziehen Sie den Treiberbaustein für ein digitales Ausgangssignal ‚Pcs7DiOu‘ in den Plan.</w:t>
      </w:r>
      <w:r>
        <w:t xml:space="preserve"> </w:t>
      </w:r>
      <w:r w:rsidR="005C7EF5" w:rsidRPr="000A48F4">
        <w:rPr>
          <w:lang w:val="en-US"/>
        </w:rPr>
        <w:t>(</w:t>
      </w:r>
      <w:r w:rsidR="00B87A16" w:rsidRPr="00FA4E84">
        <w:fldChar w:fldCharType="begin"/>
      </w:r>
      <w:r w:rsidR="00B87A16" w:rsidRPr="000A48F4">
        <w:rPr>
          <w:lang w:val="en-US"/>
        </w:rPr>
        <w:instrText>SYMBOL 174 \f "Symbol" \s 10</w:instrText>
      </w:r>
      <w:r w:rsidR="00B87A16" w:rsidRPr="00FA4E84">
        <w:fldChar w:fldCharType="separate"/>
      </w:r>
      <w:r w:rsidR="00B87A16" w:rsidRPr="000A48F4">
        <w:rPr>
          <w:lang w:val="en-US"/>
        </w:rPr>
        <w:t>®</w:t>
      </w:r>
      <w:r w:rsidR="00B87A16" w:rsidRPr="00FA4E84">
        <w:fldChar w:fldCharType="end"/>
      </w:r>
      <w:r w:rsidR="00B87A16" w:rsidRPr="000A48F4">
        <w:rPr>
          <w:lang w:val="en-US"/>
        </w:rPr>
        <w:t xml:space="preserve"> </w:t>
      </w:r>
      <w:proofErr w:type="spellStart"/>
      <w:r w:rsidR="00B87A16" w:rsidRPr="000A48F4">
        <w:rPr>
          <w:lang w:val="en-US"/>
        </w:rPr>
        <w:t>Bibliotheken</w:t>
      </w:r>
      <w:proofErr w:type="spellEnd"/>
      <w:r w:rsidR="00B87A16" w:rsidRPr="000A48F4">
        <w:rPr>
          <w:lang w:val="en-US"/>
        </w:rPr>
        <w:t xml:space="preserve"> </w:t>
      </w:r>
      <w:r w:rsidR="00B87A16" w:rsidRPr="00FA4E84">
        <w:fldChar w:fldCharType="begin"/>
      </w:r>
      <w:r w:rsidR="00B87A16" w:rsidRPr="000A48F4">
        <w:rPr>
          <w:lang w:val="en-US"/>
        </w:rPr>
        <w:instrText>SYMBOL 174 \f "Symbol" \s 10</w:instrText>
      </w:r>
      <w:r w:rsidR="00B87A16" w:rsidRPr="00FA4E84">
        <w:fldChar w:fldCharType="separate"/>
      </w:r>
      <w:r w:rsidR="00B87A16" w:rsidRPr="000A48F4">
        <w:rPr>
          <w:lang w:val="en-US"/>
        </w:rPr>
        <w:t>®</w:t>
      </w:r>
      <w:r w:rsidR="00B87A16" w:rsidRPr="00FA4E84">
        <w:fldChar w:fldCharType="end"/>
      </w:r>
      <w:r w:rsidR="00B87A16" w:rsidRPr="000A48F4">
        <w:rPr>
          <w:lang w:val="en-US"/>
        </w:rPr>
        <w:t xml:space="preserve"> PCS 7 AP Library V</w:t>
      </w:r>
      <w:r w:rsidR="00B065A1" w:rsidRPr="000A48F4">
        <w:rPr>
          <w:lang w:val="en-US"/>
        </w:rPr>
        <w:t>9</w:t>
      </w:r>
      <w:r w:rsidR="00B87A16" w:rsidRPr="000A48F4">
        <w:rPr>
          <w:lang w:val="en-US"/>
        </w:rPr>
        <w:t xml:space="preserve">0 </w:t>
      </w:r>
      <w:r w:rsidR="00B87A16" w:rsidRPr="00FA4E84">
        <w:fldChar w:fldCharType="begin"/>
      </w:r>
      <w:r w:rsidR="00B87A16" w:rsidRPr="000A48F4">
        <w:rPr>
          <w:lang w:val="en-US"/>
        </w:rPr>
        <w:instrText>SYMBOL 174 \f "Symbol" \s 10</w:instrText>
      </w:r>
      <w:r w:rsidR="00B87A16" w:rsidRPr="00FA4E84">
        <w:fldChar w:fldCharType="separate"/>
      </w:r>
      <w:r w:rsidR="00B87A16" w:rsidRPr="000A48F4">
        <w:rPr>
          <w:lang w:val="en-US"/>
        </w:rPr>
        <w:t>®</w:t>
      </w:r>
      <w:r w:rsidR="00B87A16" w:rsidRPr="00FA4E84">
        <w:fldChar w:fldCharType="end"/>
      </w:r>
      <w:r w:rsidR="00B87A16" w:rsidRPr="000A48F4">
        <w:rPr>
          <w:lang w:val="en-US"/>
        </w:rPr>
        <w:t xml:space="preserve"> </w:t>
      </w:r>
      <w:proofErr w:type="spellStart"/>
      <w:r w:rsidR="00B87A16" w:rsidRPr="000A48F4">
        <w:rPr>
          <w:lang w:val="en-US"/>
        </w:rPr>
        <w:t>Blocks+Templates</w:t>
      </w:r>
      <w:proofErr w:type="spellEnd"/>
      <w:r w:rsidR="00B87A16" w:rsidRPr="000A48F4">
        <w:rPr>
          <w:lang w:val="en-US"/>
        </w:rPr>
        <w:t xml:space="preserve">\Blocks </w:t>
      </w:r>
      <w:r w:rsidR="00B87A16" w:rsidRPr="00FA4E84">
        <w:fldChar w:fldCharType="begin"/>
      </w:r>
      <w:r w:rsidR="00B87A16" w:rsidRPr="000A48F4">
        <w:rPr>
          <w:lang w:val="en-US"/>
        </w:rPr>
        <w:instrText>SYMBOL 174 \f "Symbol" \s 10</w:instrText>
      </w:r>
      <w:r w:rsidR="00B87A16" w:rsidRPr="00FA4E84">
        <w:fldChar w:fldCharType="separate"/>
      </w:r>
      <w:r w:rsidR="00B87A16" w:rsidRPr="000A48F4">
        <w:rPr>
          <w:lang w:val="en-US"/>
        </w:rPr>
        <w:t>®</w:t>
      </w:r>
      <w:r w:rsidR="00B87A16" w:rsidRPr="00FA4E84">
        <w:fldChar w:fldCharType="end"/>
      </w:r>
      <w:r w:rsidR="00B87A16" w:rsidRPr="000A48F4">
        <w:rPr>
          <w:lang w:val="en-US"/>
        </w:rPr>
        <w:t xml:space="preserve"> Channel </w:t>
      </w:r>
      <w:r w:rsidR="00B87A16" w:rsidRPr="00FA4E84">
        <w:fldChar w:fldCharType="begin"/>
      </w:r>
      <w:r w:rsidR="00B87A16" w:rsidRPr="000A48F4">
        <w:rPr>
          <w:lang w:val="en-US"/>
        </w:rPr>
        <w:instrText>SYMBOL 174 \f "Symbol" \s 10</w:instrText>
      </w:r>
      <w:r w:rsidR="00B87A16" w:rsidRPr="00FA4E84">
        <w:fldChar w:fldCharType="separate"/>
      </w:r>
      <w:r w:rsidR="00B87A16" w:rsidRPr="000A48F4">
        <w:rPr>
          <w:lang w:val="en-US"/>
        </w:rPr>
        <w:t>®</w:t>
      </w:r>
      <w:r w:rsidR="00B87A16" w:rsidRPr="00FA4E84">
        <w:fldChar w:fldCharType="end"/>
      </w:r>
      <w:r w:rsidR="00B87A16" w:rsidRPr="000A48F4">
        <w:rPr>
          <w:lang w:val="en-US"/>
        </w:rPr>
        <w:t>Pcs7DiOu)</w:t>
      </w:r>
    </w:p>
    <w:p w14:paraId="1CEE86AA" w14:textId="5A8B8586" w:rsidR="00B87A16" w:rsidRPr="004706F0" w:rsidRDefault="00B87A16" w:rsidP="006D482B">
      <w:r w:rsidRPr="00D91006">
        <w:rPr>
          <w:noProof/>
          <w:lang w:eastAsia="de-DE" w:bidi="ar-SA"/>
        </w:rPr>
        <w:drawing>
          <wp:inline distT="0" distB="0" distL="0" distR="0" wp14:anchorId="660D262D" wp14:editId="3B939580">
            <wp:extent cx="5472000" cy="431329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_018_09032015_194825"/>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472000" cy="4313290"/>
                    </a:xfrm>
                    <a:prstGeom prst="rect">
                      <a:avLst/>
                    </a:prstGeom>
                    <a:noFill/>
                    <a:ln>
                      <a:noFill/>
                    </a:ln>
                  </pic:spPr>
                </pic:pic>
              </a:graphicData>
            </a:graphic>
          </wp:inline>
        </w:drawing>
      </w:r>
    </w:p>
    <w:p w14:paraId="58324E41" w14:textId="77777777" w:rsidR="005C6CC9" w:rsidRDefault="005C6CC9">
      <w:pPr>
        <w:spacing w:before="0" w:after="0" w:line="240" w:lineRule="auto"/>
        <w:ind w:left="0"/>
        <w:jc w:val="left"/>
      </w:pPr>
      <w:r>
        <w:br w:type="page"/>
      </w:r>
    </w:p>
    <w:p w14:paraId="6E0AF0A1" w14:textId="6FCFC942" w:rsidR="00B87A16" w:rsidRPr="004706F0" w:rsidRDefault="00B87A16" w:rsidP="0082409D">
      <w:pPr>
        <w:pStyle w:val="SiemensNummerierung2"/>
      </w:pPr>
      <w:r>
        <w:lastRenderedPageBreak/>
        <w:t>Benennen Sie die Bausteine wie dargestellt.</w:t>
      </w:r>
      <w:r w:rsidR="00B70952">
        <w:t xml:space="preserve"> </w:t>
      </w:r>
      <w:r w:rsidR="00F379EE" w:rsidRPr="00F379EE">
        <w:t>(</w:t>
      </w:r>
      <w:r w:rsidR="00F379EE" w:rsidRPr="005C6CC9">
        <w:fldChar w:fldCharType="begin"/>
      </w:r>
      <w:r w:rsidR="00F379EE" w:rsidRPr="00F379EE">
        <w:instrText>SYMBOL 174 \f "Symbol" \s 10</w:instrText>
      </w:r>
      <w:r w:rsidR="00F379EE" w:rsidRPr="005C6CC9">
        <w:fldChar w:fldCharType="separate"/>
      </w:r>
      <w:r w:rsidR="00F379EE" w:rsidRPr="00F379EE">
        <w:t>®</w:t>
      </w:r>
      <w:r w:rsidR="00F379EE" w:rsidRPr="005C6CC9">
        <w:fldChar w:fldCharType="end"/>
      </w:r>
      <w:r w:rsidR="00F379EE">
        <w:t xml:space="preserve"> Baustein </w:t>
      </w:r>
      <w:r w:rsidR="00F379EE" w:rsidRPr="005C6CC9">
        <w:fldChar w:fldCharType="begin"/>
      </w:r>
      <w:r w:rsidR="00F379EE" w:rsidRPr="00F379EE">
        <w:instrText>SYMBOL 174 \f "Symbol" \s 10</w:instrText>
      </w:r>
      <w:r w:rsidR="00F379EE" w:rsidRPr="005C6CC9">
        <w:fldChar w:fldCharType="separate"/>
      </w:r>
      <w:r w:rsidR="00F379EE" w:rsidRPr="00F379EE">
        <w:t>®</w:t>
      </w:r>
      <w:r w:rsidR="00F379EE" w:rsidRPr="005C6CC9">
        <w:fldChar w:fldCharType="end"/>
      </w:r>
      <w:r w:rsidR="00F379EE">
        <w:t xml:space="preserve"> Objekteigenschaften </w:t>
      </w:r>
      <w:r w:rsidR="00F379EE" w:rsidRPr="005C6CC9">
        <w:fldChar w:fldCharType="begin"/>
      </w:r>
      <w:r w:rsidR="00F379EE" w:rsidRPr="00F379EE">
        <w:instrText>SYMBOL 174 \f "Symbol" \s 10</w:instrText>
      </w:r>
      <w:r w:rsidR="00F379EE" w:rsidRPr="005C6CC9">
        <w:fldChar w:fldCharType="separate"/>
      </w:r>
      <w:r w:rsidR="00F379EE" w:rsidRPr="00F379EE">
        <w:t>®</w:t>
      </w:r>
      <w:r w:rsidR="00F379EE" w:rsidRPr="005C6CC9">
        <w:fldChar w:fldCharType="end"/>
      </w:r>
      <w:r w:rsidR="00F379EE">
        <w:t xml:space="preserve"> Name ändern </w:t>
      </w:r>
      <w:r w:rsidR="00F379EE" w:rsidRPr="005C6CC9">
        <w:fldChar w:fldCharType="begin"/>
      </w:r>
      <w:r w:rsidR="00F379EE" w:rsidRPr="00F379EE">
        <w:instrText>SYMBOL 174 \f "Symbol" \s 10</w:instrText>
      </w:r>
      <w:r w:rsidR="00F379EE" w:rsidRPr="005C6CC9">
        <w:fldChar w:fldCharType="separate"/>
      </w:r>
      <w:r w:rsidR="00F379EE" w:rsidRPr="00F379EE">
        <w:t>®</w:t>
      </w:r>
      <w:r w:rsidR="00F379EE" w:rsidRPr="005C6CC9">
        <w:fldChar w:fldCharType="end"/>
      </w:r>
      <w:r w:rsidR="00F379EE">
        <w:t xml:space="preserve"> OK)</w:t>
      </w:r>
    </w:p>
    <w:p w14:paraId="34BE3D49" w14:textId="0B887722" w:rsidR="00B87A16" w:rsidRDefault="005C6CC9" w:rsidP="005C6CC9">
      <w:pPr>
        <w:pStyle w:val="screenshot"/>
      </w:pPr>
      <w:r w:rsidRPr="005C6CC9">
        <w:rPr>
          <w:noProof/>
        </w:rPr>
        <mc:AlternateContent>
          <mc:Choice Requires="wpg">
            <w:drawing>
              <wp:inline distT="0" distB="0" distL="0" distR="0" wp14:anchorId="140F6390" wp14:editId="27DB10D7">
                <wp:extent cx="5471795" cy="3994298"/>
                <wp:effectExtent l="0" t="0" r="0" b="6350"/>
                <wp:docPr id="99" name="Gruppieren 99"/>
                <wp:cNvGraphicFramePr/>
                <a:graphic xmlns:a="http://schemas.openxmlformats.org/drawingml/2006/main">
                  <a:graphicData uri="http://schemas.microsoft.com/office/word/2010/wordprocessingGroup">
                    <wpg:wgp>
                      <wpg:cNvGrpSpPr/>
                      <wpg:grpSpPr>
                        <a:xfrm>
                          <a:off x="0" y="0"/>
                          <a:ext cx="5471795" cy="3994298"/>
                          <a:chOff x="0" y="0"/>
                          <a:chExt cx="5471795" cy="3994298"/>
                        </a:xfrm>
                      </wpg:grpSpPr>
                      <pic:pic xmlns:pic="http://schemas.openxmlformats.org/drawingml/2006/picture">
                        <pic:nvPicPr>
                          <pic:cNvPr id="34" name="Grafik 34"/>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471795" cy="3616960"/>
                          </a:xfrm>
                          <a:prstGeom prst="rect">
                            <a:avLst/>
                          </a:prstGeom>
                          <a:noFill/>
                          <a:ln>
                            <a:noFill/>
                          </a:ln>
                        </pic:spPr>
                      </pic:pic>
                      <pic:pic xmlns:pic="http://schemas.openxmlformats.org/drawingml/2006/picture">
                        <pic:nvPicPr>
                          <pic:cNvPr id="48" name="Grafik 48"/>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bwMode="auto">
                          <a:xfrm>
                            <a:off x="2923953" y="1860698"/>
                            <a:ext cx="2345055" cy="2133600"/>
                          </a:xfrm>
                          <a:prstGeom prst="rect">
                            <a:avLst/>
                          </a:prstGeom>
                          <a:noFill/>
                          <a:ln>
                            <a:noFill/>
                          </a:ln>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B7F4A3" id="Gruppieren 99" o:spid="_x0000_s1026" style="width:430.85pt;height:314.5pt;mso-position-horizontal-relative:char;mso-position-vertical-relative:line" coordsize="54717,39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">
                <v:shape id="Grafik 34" o:spid="_x0000_s1027" type="#_x0000_t75" style="position:absolute;width:54717;height:36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">
                  <v:imagedata r:id="rId56" o:title=""/>
                </v:shape>
                <v:shape id="Grafik 48" o:spid="_x0000_s1028" type="#_x0000_t75" style="position:absolute;left:29239;top:18606;width:23451;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">
                  <v:imagedata r:id="rId57" o:title=""/>
                </v:shape>
                <w10:anchorlock/>
              </v:group>
            </w:pict>
          </mc:Fallback>
        </mc:AlternateContent>
      </w:r>
    </w:p>
    <w:p w14:paraId="0D4EFA05" w14:textId="77777777" w:rsidR="00B70952" w:rsidRDefault="00B70952" w:rsidP="005C6CC9">
      <w:pPr>
        <w:pStyle w:val="screenshot"/>
      </w:pPr>
    </w:p>
    <w:tbl>
      <w:tblPr>
        <w:tblStyle w:val="Siemens-Tabelle"/>
        <w:tblW w:w="8618" w:type="dxa"/>
        <w:tblInd w:w="851" w:type="dxa"/>
        <w:tblLook w:val="04A0" w:firstRow="1" w:lastRow="0" w:firstColumn="1" w:lastColumn="0" w:noHBand="0" w:noVBand="1"/>
      </w:tblPr>
      <w:tblGrid>
        <w:gridCol w:w="4307"/>
        <w:gridCol w:w="4311"/>
      </w:tblGrid>
      <w:tr w:rsidR="00B065A1" w14:paraId="32488BE2" w14:textId="77777777" w:rsidTr="006D482B">
        <w:trPr>
          <w:cnfStyle w:val="100000000000" w:firstRow="1" w:lastRow="0" w:firstColumn="0" w:lastColumn="0" w:oddVBand="0" w:evenVBand="0" w:oddHBand="0" w:evenHBand="0" w:firstRowFirstColumn="0" w:firstRowLastColumn="0" w:lastRowFirstColumn="0" w:lastRowLastColumn="0"/>
        </w:trPr>
        <w:tc>
          <w:tcPr>
            <w:tcW w:w="4333" w:type="dxa"/>
          </w:tcPr>
          <w:p w14:paraId="0F09F87A" w14:textId="5B712DD5" w:rsidR="00B065A1" w:rsidRDefault="00B065A1" w:rsidP="00B065A1">
            <w:pPr>
              <w:ind w:left="0"/>
            </w:pPr>
            <w:r>
              <w:t>Baustein</w:t>
            </w:r>
          </w:p>
        </w:tc>
        <w:tc>
          <w:tcPr>
            <w:tcW w:w="4333" w:type="dxa"/>
          </w:tcPr>
          <w:p w14:paraId="16729558" w14:textId="35FB9182" w:rsidR="00B065A1" w:rsidRDefault="00B065A1" w:rsidP="00B065A1">
            <w:pPr>
              <w:ind w:left="0"/>
            </w:pPr>
            <w:r>
              <w:t>Name</w:t>
            </w:r>
          </w:p>
        </w:tc>
      </w:tr>
      <w:tr w:rsidR="00B065A1" w14:paraId="290CDF74" w14:textId="77777777" w:rsidTr="006D482B">
        <w:tc>
          <w:tcPr>
            <w:tcW w:w="4333" w:type="dxa"/>
          </w:tcPr>
          <w:p w14:paraId="44B0C737" w14:textId="1FF83659" w:rsidR="00B065A1" w:rsidRDefault="00B065A1" w:rsidP="00B065A1">
            <w:pPr>
              <w:ind w:left="0"/>
            </w:pPr>
            <w:proofErr w:type="spellStart"/>
            <w:r>
              <w:t>FlipFlop</w:t>
            </w:r>
            <w:proofErr w:type="spellEnd"/>
          </w:p>
        </w:tc>
        <w:tc>
          <w:tcPr>
            <w:tcW w:w="4333" w:type="dxa"/>
          </w:tcPr>
          <w:p w14:paraId="242B2E7A" w14:textId="0C8E2868" w:rsidR="00B065A1" w:rsidRDefault="00B065A1" w:rsidP="00B065A1">
            <w:pPr>
              <w:ind w:left="0"/>
            </w:pPr>
            <w:r>
              <w:t>A1T2H011</w:t>
            </w:r>
          </w:p>
        </w:tc>
      </w:tr>
      <w:tr w:rsidR="00B065A1" w14:paraId="296145D7" w14:textId="77777777" w:rsidTr="006D482B">
        <w:tc>
          <w:tcPr>
            <w:tcW w:w="4333" w:type="dxa"/>
          </w:tcPr>
          <w:p w14:paraId="00892659" w14:textId="1049B260" w:rsidR="00B065A1" w:rsidRDefault="00B065A1" w:rsidP="00B065A1">
            <w:pPr>
              <w:ind w:left="0"/>
            </w:pPr>
            <w:r>
              <w:t>Or08</w:t>
            </w:r>
          </w:p>
        </w:tc>
        <w:tc>
          <w:tcPr>
            <w:tcW w:w="4333" w:type="dxa"/>
          </w:tcPr>
          <w:p w14:paraId="6DE52F64" w14:textId="4CD773FA" w:rsidR="00B065A1" w:rsidRDefault="00B065A1" w:rsidP="00B065A1">
            <w:pPr>
              <w:ind w:left="0"/>
            </w:pPr>
            <w:r>
              <w:t>OR_A1T2H011</w:t>
            </w:r>
          </w:p>
        </w:tc>
      </w:tr>
      <w:tr w:rsidR="00B065A1" w14:paraId="31F3DB3E" w14:textId="77777777" w:rsidTr="006D482B">
        <w:tc>
          <w:tcPr>
            <w:tcW w:w="4333" w:type="dxa"/>
          </w:tcPr>
          <w:p w14:paraId="59EFF823" w14:textId="764CCFA2" w:rsidR="00B065A1" w:rsidRDefault="00B065A1" w:rsidP="00B065A1">
            <w:pPr>
              <w:ind w:left="0"/>
            </w:pPr>
            <w:r>
              <w:t>CompAn02</w:t>
            </w:r>
          </w:p>
        </w:tc>
        <w:tc>
          <w:tcPr>
            <w:tcW w:w="4333" w:type="dxa"/>
          </w:tcPr>
          <w:p w14:paraId="13C12412" w14:textId="2890E6B8" w:rsidR="00B065A1" w:rsidRDefault="00B065A1" w:rsidP="00B065A1">
            <w:pPr>
              <w:ind w:left="0"/>
            </w:pPr>
            <w:r>
              <w:t>CMP_A1T2H011</w:t>
            </w:r>
          </w:p>
        </w:tc>
      </w:tr>
      <w:tr w:rsidR="00B065A1" w14:paraId="6D4CF2CA" w14:textId="77777777" w:rsidTr="006D482B">
        <w:tc>
          <w:tcPr>
            <w:tcW w:w="4333" w:type="dxa"/>
          </w:tcPr>
          <w:p w14:paraId="6F43BF1A" w14:textId="7BC673FB" w:rsidR="00B065A1" w:rsidRDefault="00B065A1" w:rsidP="00B065A1">
            <w:pPr>
              <w:ind w:left="0"/>
            </w:pPr>
            <w:r>
              <w:t>Pcs7DiOu</w:t>
            </w:r>
          </w:p>
        </w:tc>
        <w:tc>
          <w:tcPr>
            <w:tcW w:w="4333" w:type="dxa"/>
          </w:tcPr>
          <w:p w14:paraId="732EAD5E" w14:textId="660F2D25" w:rsidR="00B065A1" w:rsidRDefault="00B065A1" w:rsidP="00B065A1">
            <w:pPr>
              <w:ind w:left="0"/>
            </w:pPr>
            <w:r>
              <w:t>Out_A1T2H011</w:t>
            </w:r>
          </w:p>
        </w:tc>
      </w:tr>
    </w:tbl>
    <w:p w14:paraId="58A6732A" w14:textId="73DB5D49" w:rsidR="00B87A16" w:rsidRPr="005C6CC9" w:rsidRDefault="00B87A16" w:rsidP="005C6CC9">
      <w:pPr>
        <w:pStyle w:val="SiemensNummerierung2"/>
        <w:rPr>
          <w:lang w:val="en-US"/>
        </w:rPr>
      </w:pPr>
      <w:r>
        <w:br w:type="page"/>
      </w:r>
      <w:r>
        <w:lastRenderedPageBreak/>
        <w:t xml:space="preserve">Jetzt erfolgt die erste Verschaltung der Bausteine untereinander. </w:t>
      </w:r>
      <w:r w:rsidRPr="005C6CC9">
        <w:rPr>
          <w:rFonts w:cs="Arial"/>
        </w:rPr>
        <w:t xml:space="preserve">Hierzu wird der </w:t>
      </w:r>
      <w:r w:rsidRPr="00DE1FA8">
        <w:t>‚</w:t>
      </w:r>
      <w:r>
        <w:t>Out</w:t>
      </w:r>
      <w:r w:rsidRPr="00DE1FA8">
        <w:t>’ des Bausteins ‚</w:t>
      </w:r>
      <w:proofErr w:type="spellStart"/>
      <w:r>
        <w:t>FlipFlop</w:t>
      </w:r>
      <w:proofErr w:type="spellEnd"/>
      <w:r w:rsidRPr="00DE1FA8">
        <w:t xml:space="preserve">’ </w:t>
      </w:r>
      <w:r w:rsidRPr="005C6CC9">
        <w:rPr>
          <w:rFonts w:cs="Arial"/>
        </w:rPr>
        <w:t xml:space="preserve">und anschließend der </w:t>
      </w:r>
      <w:r>
        <w:t>Eingang ‚</w:t>
      </w:r>
      <w:proofErr w:type="spellStart"/>
      <w:r>
        <w:t>PV_In</w:t>
      </w:r>
      <w:proofErr w:type="spellEnd"/>
      <w:r>
        <w:t>‘ des Baustein</w:t>
      </w:r>
      <w:r w:rsidR="008D128A">
        <w:t>es</w:t>
      </w:r>
      <w:r>
        <w:t xml:space="preserve"> ‚Pcs7DiOu‘ </w:t>
      </w:r>
      <w:r w:rsidRPr="005C6CC9">
        <w:rPr>
          <w:rFonts w:cs="Arial"/>
        </w:rPr>
        <w:t>angeklickt</w:t>
      </w:r>
      <w:r>
        <w:t xml:space="preserve">. </w:t>
      </w:r>
      <w:r w:rsidRPr="005C6CC9">
        <w:rPr>
          <w:rFonts w:cs="Arial"/>
        </w:rPr>
        <w:t>Die Linienführung, die diese Verschaltung zeigt, erfolgt automatisch und kann im CFC-Editor nicht verändert werden.</w:t>
      </w:r>
      <w:r w:rsidR="005C6CC9">
        <w:rPr>
          <w:rFonts w:cs="Arial"/>
        </w:rPr>
        <w:t xml:space="preserve"> </w:t>
      </w:r>
      <w:r w:rsidR="005C7EF5">
        <w:rPr>
          <w:lang w:val="en-US"/>
        </w:rPr>
        <w:t>(</w:t>
      </w:r>
      <w:r w:rsidRPr="00DE1FA8">
        <w:fldChar w:fldCharType="begin"/>
      </w:r>
      <w:r w:rsidRPr="005C6CC9">
        <w:rPr>
          <w:lang w:val="en-US"/>
        </w:rPr>
        <w:instrText>SYMBOL 174 \f "Symbol" \s 10</w:instrText>
      </w:r>
      <w:r w:rsidRPr="00DE1FA8">
        <w:fldChar w:fldCharType="separate"/>
      </w:r>
      <w:r w:rsidRPr="005C6CC9">
        <w:rPr>
          <w:lang w:val="en-US"/>
        </w:rPr>
        <w:t>®</w:t>
      </w:r>
      <w:r w:rsidRPr="00DE1FA8">
        <w:fldChar w:fldCharType="end"/>
      </w:r>
      <w:r w:rsidRPr="005C6CC9">
        <w:rPr>
          <w:lang w:val="en-US"/>
        </w:rPr>
        <w:t xml:space="preserve"> </w:t>
      </w:r>
      <w:proofErr w:type="spellStart"/>
      <w:r w:rsidRPr="005C6CC9">
        <w:rPr>
          <w:lang w:val="en-US"/>
        </w:rPr>
        <w:t>FlipFlop</w:t>
      </w:r>
      <w:proofErr w:type="spellEnd"/>
      <w:r w:rsidRPr="005C6CC9">
        <w:rPr>
          <w:lang w:val="en-US"/>
        </w:rPr>
        <w:t xml:space="preserve"> </w:t>
      </w:r>
      <w:r w:rsidRPr="00DE1FA8">
        <w:fldChar w:fldCharType="begin"/>
      </w:r>
      <w:r w:rsidRPr="005C6CC9">
        <w:rPr>
          <w:lang w:val="en-US"/>
        </w:rPr>
        <w:instrText>SYMBOL 174 \f "Symbol" \s 10</w:instrText>
      </w:r>
      <w:r w:rsidRPr="00DE1FA8">
        <w:fldChar w:fldCharType="separate"/>
      </w:r>
      <w:r w:rsidRPr="005C6CC9">
        <w:rPr>
          <w:lang w:val="en-US"/>
        </w:rPr>
        <w:t>®</w:t>
      </w:r>
      <w:r w:rsidRPr="00DE1FA8">
        <w:fldChar w:fldCharType="end"/>
      </w:r>
      <w:r w:rsidRPr="005C6CC9">
        <w:rPr>
          <w:lang w:val="en-US"/>
        </w:rPr>
        <w:t xml:space="preserve"> Out </w:t>
      </w:r>
      <w:r w:rsidRPr="00DE1FA8">
        <w:fldChar w:fldCharType="begin"/>
      </w:r>
      <w:r w:rsidRPr="005C6CC9">
        <w:rPr>
          <w:lang w:val="en-US"/>
        </w:rPr>
        <w:instrText>SYMBOL 174 \f "Symbol" \s 10</w:instrText>
      </w:r>
      <w:r w:rsidRPr="00DE1FA8">
        <w:fldChar w:fldCharType="separate"/>
      </w:r>
      <w:r w:rsidRPr="005C6CC9">
        <w:rPr>
          <w:lang w:val="en-US"/>
        </w:rPr>
        <w:t>®</w:t>
      </w:r>
      <w:r w:rsidRPr="00DE1FA8">
        <w:fldChar w:fldCharType="end"/>
      </w:r>
      <w:r w:rsidRPr="005C6CC9">
        <w:rPr>
          <w:lang w:val="en-US"/>
        </w:rPr>
        <w:t xml:space="preserve"> Pcs7DiOu </w:t>
      </w:r>
      <w:r w:rsidRPr="00DE1FA8">
        <w:fldChar w:fldCharType="begin"/>
      </w:r>
      <w:r w:rsidRPr="005C6CC9">
        <w:rPr>
          <w:lang w:val="en-US"/>
        </w:rPr>
        <w:instrText>SYMBOL 174 \f "Symbol" \s 10</w:instrText>
      </w:r>
      <w:r w:rsidRPr="00DE1FA8">
        <w:fldChar w:fldCharType="separate"/>
      </w:r>
      <w:r w:rsidRPr="005C6CC9">
        <w:rPr>
          <w:lang w:val="en-US"/>
        </w:rPr>
        <w:t>®</w:t>
      </w:r>
      <w:r w:rsidRPr="00DE1FA8">
        <w:fldChar w:fldCharType="end"/>
      </w:r>
      <w:r w:rsidRPr="005C6CC9">
        <w:rPr>
          <w:lang w:val="en-US"/>
        </w:rPr>
        <w:t xml:space="preserve"> </w:t>
      </w:r>
      <w:proofErr w:type="spellStart"/>
      <w:r w:rsidRPr="005C6CC9">
        <w:rPr>
          <w:lang w:val="en-US"/>
        </w:rPr>
        <w:t>PV_In</w:t>
      </w:r>
      <w:proofErr w:type="spellEnd"/>
      <w:r w:rsidRPr="005C6CC9">
        <w:rPr>
          <w:rFonts w:cs="Arial"/>
          <w:lang w:val="en-US"/>
        </w:rPr>
        <w:t>)</w:t>
      </w:r>
    </w:p>
    <w:p w14:paraId="049CF28C" w14:textId="77777777" w:rsidR="00B87A16" w:rsidRDefault="00B87A16" w:rsidP="006D482B">
      <w:r w:rsidRPr="00D91006">
        <w:rPr>
          <w:noProof/>
          <w:lang w:eastAsia="de-DE" w:bidi="ar-SA"/>
        </w:rPr>
        <w:drawing>
          <wp:inline distT="0" distB="0" distL="0" distR="0" wp14:anchorId="5A6F7A0C" wp14:editId="1A21CA92">
            <wp:extent cx="5472000" cy="4313289"/>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ure_023_09032015_195620"/>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5472000" cy="4313289"/>
                    </a:xfrm>
                    <a:prstGeom prst="rect">
                      <a:avLst/>
                    </a:prstGeom>
                    <a:noFill/>
                    <a:ln>
                      <a:noFill/>
                    </a:ln>
                  </pic:spPr>
                </pic:pic>
              </a:graphicData>
            </a:graphic>
          </wp:inline>
        </w:drawing>
      </w:r>
    </w:p>
    <w:p w14:paraId="151ACD4E" w14:textId="77777777" w:rsidR="005C6CC9" w:rsidRDefault="005C6CC9">
      <w:pPr>
        <w:spacing w:before="0" w:after="0" w:line="240" w:lineRule="auto"/>
        <w:ind w:left="0"/>
        <w:jc w:val="left"/>
      </w:pPr>
      <w:r>
        <w:br w:type="page"/>
      </w:r>
    </w:p>
    <w:p w14:paraId="4E049ACC" w14:textId="1168E4B0" w:rsidR="00B87A16" w:rsidRPr="00250D1B" w:rsidRDefault="00B87A16" w:rsidP="005C6CC9">
      <w:pPr>
        <w:pStyle w:val="SiemensNummerierung2"/>
      </w:pPr>
      <w:r>
        <w:lastRenderedPageBreak/>
        <w:t xml:space="preserve">Um den Status der Bedienanforderung anzeigen zu können, wollen Sie </w:t>
      </w:r>
      <w:r w:rsidR="00B70952">
        <w:t>anschließend</w:t>
      </w:r>
      <w:r>
        <w:t xml:space="preserve"> den Ausgang ‚</w:t>
      </w:r>
      <w:proofErr w:type="spellStart"/>
      <w:r>
        <w:t>PV_Out</w:t>
      </w:r>
      <w:proofErr w:type="spellEnd"/>
      <w:r>
        <w:t>‘ vom Baustein ‚Pcs7DiOu‘ mit dem entsprechenden Operand</w:t>
      </w:r>
      <w:r w:rsidR="00112B8A">
        <w:t>en</w:t>
      </w:r>
      <w:r>
        <w:t xml:space="preserve"> aus der Symboltabelle verschalten.</w:t>
      </w:r>
      <w:r w:rsidR="005C6CC9">
        <w:t xml:space="preserve"> </w:t>
      </w:r>
      <w:r w:rsidRPr="00250D1B">
        <w:t>(</w:t>
      </w:r>
      <w:r w:rsidR="005C7EF5" w:rsidRPr="00DE1FA8">
        <w:fldChar w:fldCharType="begin"/>
      </w:r>
      <w:r w:rsidR="005C7EF5" w:rsidRPr="0082409D">
        <w:instrText>SYMBOL 174 \f "Symbol" \s 10</w:instrText>
      </w:r>
      <w:r w:rsidR="005C7EF5" w:rsidRPr="00DE1FA8">
        <w:fldChar w:fldCharType="separate"/>
      </w:r>
      <w:r w:rsidR="005C7EF5" w:rsidRPr="0082409D">
        <w:t>®</w:t>
      </w:r>
      <w:r w:rsidR="005C7EF5" w:rsidRPr="00DE1FA8">
        <w:fldChar w:fldCharType="end"/>
      </w:r>
      <w:r w:rsidR="005C7EF5">
        <w:t xml:space="preserve"> </w:t>
      </w:r>
      <w:r w:rsidRPr="00250D1B">
        <w:t xml:space="preserve">Pcs7DiOu </w:t>
      </w:r>
      <w:r w:rsidRPr="00DE1FA8">
        <w:fldChar w:fldCharType="begin"/>
      </w:r>
      <w:r w:rsidRPr="00250D1B">
        <w:instrText>SYMBOL 174 \f "Symbol" \s 10</w:instrText>
      </w:r>
      <w:r w:rsidRPr="00DE1FA8">
        <w:fldChar w:fldCharType="separate"/>
      </w:r>
      <w:r w:rsidRPr="00250D1B">
        <w:t>®</w:t>
      </w:r>
      <w:r w:rsidRPr="00DE1FA8">
        <w:fldChar w:fldCharType="end"/>
      </w:r>
      <w:r w:rsidRPr="00250D1B">
        <w:t xml:space="preserve"> </w:t>
      </w:r>
      <w:proofErr w:type="spellStart"/>
      <w:r w:rsidRPr="00250D1B">
        <w:t>PV_Out</w:t>
      </w:r>
      <w:proofErr w:type="spellEnd"/>
      <w:r w:rsidRPr="00DE1FA8">
        <w:t xml:space="preserve"> </w:t>
      </w:r>
      <w:r w:rsidRPr="00DE1FA8">
        <w:fldChar w:fldCharType="begin"/>
      </w:r>
      <w:r w:rsidRPr="00250D1B">
        <w:instrText>SYMBOL 174 \f "Symbol" \s 10</w:instrText>
      </w:r>
      <w:r w:rsidRPr="00DE1FA8">
        <w:fldChar w:fldCharType="separate"/>
      </w:r>
      <w:r w:rsidRPr="00250D1B">
        <w:t>®</w:t>
      </w:r>
      <w:r w:rsidRPr="00DE1FA8">
        <w:fldChar w:fldCharType="end"/>
      </w:r>
      <w:r w:rsidRPr="00250D1B">
        <w:t xml:space="preserve"> Verschaltung zu Operand</w:t>
      </w:r>
      <w:r w:rsidR="00112B8A">
        <w:t>en</w:t>
      </w:r>
      <w:r w:rsidRPr="005C6CC9">
        <w:rPr>
          <w:rFonts w:cs="Arial"/>
        </w:rPr>
        <w:t>)</w:t>
      </w:r>
    </w:p>
    <w:p w14:paraId="21B366DE" w14:textId="77777777" w:rsidR="00B87A16" w:rsidRDefault="00B87A16" w:rsidP="006D482B">
      <w:r w:rsidRPr="00D91006">
        <w:rPr>
          <w:noProof/>
          <w:lang w:eastAsia="de-DE" w:bidi="ar-SA"/>
        </w:rPr>
        <w:drawing>
          <wp:inline distT="0" distB="0" distL="0" distR="0" wp14:anchorId="71A9226E" wp14:editId="1D64FAF0">
            <wp:extent cx="5472000" cy="3936292"/>
            <wp:effectExtent l="0" t="0" r="0" b="762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ure_024_09032015_195718"/>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472000" cy="3936292"/>
                    </a:xfrm>
                    <a:prstGeom prst="rect">
                      <a:avLst/>
                    </a:prstGeom>
                    <a:noFill/>
                    <a:ln>
                      <a:noFill/>
                    </a:ln>
                  </pic:spPr>
                </pic:pic>
              </a:graphicData>
            </a:graphic>
          </wp:inline>
        </w:drawing>
      </w:r>
    </w:p>
    <w:p w14:paraId="5C710AED" w14:textId="7C2EA66B" w:rsidR="00B87A16" w:rsidRPr="005F38FA" w:rsidRDefault="00B87A16" w:rsidP="005C6CC9">
      <w:pPr>
        <w:pStyle w:val="SiemensNummerierung2"/>
        <w:rPr>
          <w:rFonts w:cs="Arial"/>
        </w:rPr>
      </w:pPr>
      <w:r>
        <w:t xml:space="preserve">Aus der eingeblendeten Symboltabelle wählen Sie </w:t>
      </w:r>
      <w:r w:rsidR="005F38FA">
        <w:t>anschließend</w:t>
      </w:r>
      <w:r>
        <w:t xml:space="preserve"> den Ausgang A 4.2 „A1.T2.A1T2H011.HO+-.O+“ zur Statusanzeige der Bedienanforderung.</w:t>
      </w:r>
      <w:r w:rsidR="005C6CC9">
        <w:t xml:space="preserve"> </w:t>
      </w:r>
      <w:r w:rsidR="005C7EF5" w:rsidRPr="005F38FA">
        <w:t>(</w:t>
      </w:r>
      <w:r w:rsidRPr="00DE1FA8">
        <w:fldChar w:fldCharType="begin"/>
      </w:r>
      <w:r w:rsidRPr="005F38FA">
        <w:instrText>SYMBOL 174 \f "Symbol" \s 10</w:instrText>
      </w:r>
      <w:r w:rsidRPr="00DE1FA8">
        <w:fldChar w:fldCharType="separate"/>
      </w:r>
      <w:r w:rsidRPr="005F38FA">
        <w:t>®</w:t>
      </w:r>
      <w:r w:rsidRPr="00DE1FA8">
        <w:fldChar w:fldCharType="end"/>
      </w:r>
      <w:r w:rsidRPr="005F38FA">
        <w:t xml:space="preserve"> </w:t>
      </w:r>
      <w:r>
        <w:t>A1.T2.A1T2H</w:t>
      </w:r>
      <w:r w:rsidR="00112B8A">
        <w:t xml:space="preserve"> </w:t>
      </w:r>
      <w:r>
        <w:t>011.HO+-.O+</w:t>
      </w:r>
      <w:r w:rsidRPr="005F38FA">
        <w:rPr>
          <w:rFonts w:cs="Arial"/>
        </w:rPr>
        <w:t>)</w:t>
      </w:r>
    </w:p>
    <w:p w14:paraId="29432565" w14:textId="76E6084D" w:rsidR="00B87A16" w:rsidRPr="00697822" w:rsidRDefault="00B87A16" w:rsidP="006D482B">
      <w:pPr>
        <w:rPr>
          <w:lang w:val="en-US"/>
        </w:rPr>
      </w:pPr>
      <w:r w:rsidRPr="0014200C">
        <w:rPr>
          <w:noProof/>
          <w:lang w:eastAsia="de-DE" w:bidi="ar-SA"/>
        </w:rPr>
        <w:drawing>
          <wp:inline distT="0" distB="0" distL="0" distR="0" wp14:anchorId="4A907A96" wp14:editId="45FB8FFF">
            <wp:extent cx="5472000" cy="2219907"/>
            <wp:effectExtent l="0" t="0" r="0" b="952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ture_025_09032015_195846"/>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472000" cy="2219907"/>
                    </a:xfrm>
                    <a:prstGeom prst="rect">
                      <a:avLst/>
                    </a:prstGeom>
                    <a:noFill/>
                    <a:ln>
                      <a:noFill/>
                    </a:ln>
                  </pic:spPr>
                </pic:pic>
              </a:graphicData>
            </a:graphic>
          </wp:inline>
        </w:drawing>
      </w:r>
    </w:p>
    <w:p w14:paraId="344FB8A9" w14:textId="77777777" w:rsidR="005C6CC9" w:rsidRDefault="005C6CC9">
      <w:pPr>
        <w:spacing w:before="0" w:after="0" w:line="240" w:lineRule="auto"/>
        <w:ind w:left="0"/>
        <w:jc w:val="left"/>
      </w:pPr>
      <w:r>
        <w:br w:type="page"/>
      </w:r>
    </w:p>
    <w:p w14:paraId="2C89656D" w14:textId="531E829E" w:rsidR="00B87A16" w:rsidRPr="002520F0" w:rsidRDefault="00B87A16" w:rsidP="005C6CC9">
      <w:pPr>
        <w:pStyle w:val="SiemensNummerierung2"/>
      </w:pPr>
      <w:r w:rsidRPr="005C6CC9">
        <w:lastRenderedPageBreak/>
        <w:t>Daraufhin erfolgt die weitere Verschaltung der Bausteine untereinander. Verbinden Sie den Ausgang des ‚Or08’-Bausteins mit dem Eingang ‚</w:t>
      </w:r>
      <w:proofErr w:type="spellStart"/>
      <w:r w:rsidRPr="005C6CC9">
        <w:t>RstLi</w:t>
      </w:r>
      <w:proofErr w:type="spellEnd"/>
      <w:r w:rsidRPr="005C6CC9">
        <w:t>’ des ‚</w:t>
      </w:r>
      <w:proofErr w:type="spellStart"/>
      <w:r w:rsidRPr="005C6CC9">
        <w:t>FlipFlop</w:t>
      </w:r>
      <w:proofErr w:type="spellEnd"/>
      <w:r w:rsidRPr="005C6CC9">
        <w:t>’-Bausteins. Anschließend wird noch der Ausgang ‚LT’ des Bausteins ‚CompAn02’ mit einem Eingang des ‚Or08’- Bausteins verbunden.</w:t>
      </w:r>
      <w:r w:rsidR="005C6CC9" w:rsidRPr="005C6CC9">
        <w:t xml:space="preserve"> </w:t>
      </w:r>
      <w:r w:rsidR="005C7EF5" w:rsidRPr="002520F0">
        <w:t>(</w:t>
      </w:r>
      <w:r w:rsidRPr="005C6CC9">
        <w:fldChar w:fldCharType="begin"/>
      </w:r>
      <w:r w:rsidRPr="002520F0">
        <w:instrText>SYMBOL 174 \f "Symbol" \s 10</w:instrText>
      </w:r>
      <w:r w:rsidRPr="005C6CC9">
        <w:fldChar w:fldCharType="separate"/>
      </w:r>
      <w:r w:rsidRPr="002520F0">
        <w:t>®</w:t>
      </w:r>
      <w:r w:rsidRPr="005C6CC9">
        <w:fldChar w:fldCharType="end"/>
      </w:r>
      <w:r w:rsidRPr="002520F0">
        <w:t xml:space="preserve"> Or08.Out </w:t>
      </w:r>
      <w:r w:rsidRPr="005C6CC9">
        <w:fldChar w:fldCharType="begin"/>
      </w:r>
      <w:r w:rsidRPr="002520F0">
        <w:instrText>SYMBOL 174 \f "Symbol" \s 10</w:instrText>
      </w:r>
      <w:r w:rsidRPr="005C6CC9">
        <w:fldChar w:fldCharType="separate"/>
      </w:r>
      <w:r w:rsidRPr="002520F0">
        <w:t>®</w:t>
      </w:r>
      <w:r w:rsidRPr="005C6CC9">
        <w:fldChar w:fldCharType="end"/>
      </w:r>
      <w:r w:rsidRPr="002520F0">
        <w:t xml:space="preserve"> </w:t>
      </w:r>
      <w:proofErr w:type="spellStart"/>
      <w:r w:rsidRPr="002520F0">
        <w:t>FlipFlop.RstLi</w:t>
      </w:r>
      <w:proofErr w:type="spellEnd"/>
      <w:r w:rsidRPr="002520F0">
        <w:t xml:space="preserve"> </w:t>
      </w:r>
      <w:r w:rsidRPr="005C6CC9">
        <w:fldChar w:fldCharType="begin"/>
      </w:r>
      <w:r w:rsidRPr="002520F0">
        <w:instrText>SYMBOL 174 \f "Symbol" \s 10</w:instrText>
      </w:r>
      <w:r w:rsidRPr="005C6CC9">
        <w:fldChar w:fldCharType="separate"/>
      </w:r>
      <w:r w:rsidRPr="002520F0">
        <w:t>®</w:t>
      </w:r>
      <w:r w:rsidRPr="005C6CC9">
        <w:fldChar w:fldCharType="end"/>
      </w:r>
      <w:r w:rsidRPr="002520F0">
        <w:t xml:space="preserve"> CompAn02.LT </w:t>
      </w:r>
      <w:r w:rsidRPr="005C6CC9">
        <w:fldChar w:fldCharType="begin"/>
      </w:r>
      <w:r w:rsidRPr="002520F0">
        <w:instrText>SYMBOL 174 \f "Symbol" \s 10</w:instrText>
      </w:r>
      <w:r w:rsidRPr="005C6CC9">
        <w:fldChar w:fldCharType="separate"/>
      </w:r>
      <w:r w:rsidRPr="002520F0">
        <w:t>®</w:t>
      </w:r>
      <w:r w:rsidRPr="005C6CC9">
        <w:fldChar w:fldCharType="end"/>
      </w:r>
      <w:r w:rsidRPr="002520F0">
        <w:t xml:space="preserve"> Or08.In8)</w:t>
      </w:r>
    </w:p>
    <w:p w14:paraId="2E04E216" w14:textId="77777777" w:rsidR="00B87A16" w:rsidRPr="009A389B" w:rsidRDefault="00B87A16" w:rsidP="006D482B">
      <w:pPr>
        <w:rPr>
          <w:lang w:val="en-GB"/>
        </w:rPr>
      </w:pPr>
      <w:r w:rsidRPr="0014200C">
        <w:rPr>
          <w:noProof/>
          <w:lang w:eastAsia="de-DE" w:bidi="ar-SA"/>
        </w:rPr>
        <w:drawing>
          <wp:inline distT="0" distB="0" distL="0" distR="0" wp14:anchorId="725BB754" wp14:editId="5ECFF610">
            <wp:extent cx="5472000" cy="3936292"/>
            <wp:effectExtent l="0" t="0" r="0" b="762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ture_026_09032015_200030"/>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5472000" cy="3936292"/>
                    </a:xfrm>
                    <a:prstGeom prst="rect">
                      <a:avLst/>
                    </a:prstGeom>
                    <a:noFill/>
                    <a:ln>
                      <a:noFill/>
                    </a:ln>
                  </pic:spPr>
                </pic:pic>
              </a:graphicData>
            </a:graphic>
          </wp:inline>
        </w:drawing>
      </w:r>
    </w:p>
    <w:p w14:paraId="348AA6BD" w14:textId="77777777" w:rsidR="00B70952" w:rsidRDefault="00B70952" w:rsidP="0082409D">
      <w:pPr>
        <w:rPr>
          <w:noProof/>
        </w:rPr>
      </w:pPr>
    </w:p>
    <w:p w14:paraId="258F8187" w14:textId="24B3573A" w:rsidR="00B70952" w:rsidRPr="0082409D" w:rsidRDefault="00B87A16" w:rsidP="006D482B">
      <w:pPr>
        <w:pStyle w:val="Hinweise"/>
        <w:rPr>
          <w:noProof/>
        </w:rPr>
      </w:pPr>
      <w:r w:rsidRPr="0082409D">
        <w:rPr>
          <w:noProof/>
        </w:rPr>
        <w:t xml:space="preserve">Hinweis: </w:t>
      </w:r>
    </w:p>
    <w:p w14:paraId="107C0240" w14:textId="1BC311D3" w:rsidR="00B87A16" w:rsidRPr="00DA5EEC" w:rsidRDefault="00B87A16" w:rsidP="00031E5F">
      <w:pPr>
        <w:pStyle w:val="Listenabsatz"/>
        <w:numPr>
          <w:ilvl w:val="0"/>
          <w:numId w:val="19"/>
        </w:numPr>
        <w:ind w:left="1134"/>
        <w:rPr>
          <w:i/>
        </w:rPr>
      </w:pPr>
      <w:r w:rsidRPr="00DA5EEC">
        <w:rPr>
          <w:i/>
          <w:noProof/>
        </w:rPr>
        <w:t>Der Ausgang ‚LT’ des Bausteins ‚CompAn02’ hat den Zustand 1 wenn ‚In1’ kleiner als ‚In2’ ist.</w:t>
      </w:r>
    </w:p>
    <w:p w14:paraId="006F1C42" w14:textId="77777777" w:rsidR="00B87A16" w:rsidRDefault="00B87A16" w:rsidP="00B87A16">
      <w:pPr>
        <w:pStyle w:val="SiemensNummerierung2"/>
        <w:numPr>
          <w:ilvl w:val="0"/>
          <w:numId w:val="13"/>
        </w:numPr>
        <w:spacing w:line="24" w:lineRule="atLeast"/>
        <w:ind w:left="1332"/>
      </w:pPr>
      <w:r>
        <w:br w:type="page"/>
      </w:r>
    </w:p>
    <w:p w14:paraId="0EA07696" w14:textId="24E6E48C" w:rsidR="00B87A16" w:rsidRPr="00C11105" w:rsidRDefault="00B87A16" w:rsidP="005C6CC9">
      <w:pPr>
        <w:pStyle w:val="SiemensNummerierung2"/>
      </w:pPr>
      <w:r>
        <w:lastRenderedPageBreak/>
        <w:t>Der Vergleichswert wird am Eingang ‚In2’ eingestellt, indem hier die Eigenschaften mit einem Doppelklick geöffnet werden. Tragen Sie als Wert 50.0 ein und übernehmen diese Änderung mit OK.</w:t>
      </w:r>
      <w:r w:rsidR="005C6CC9">
        <w:t xml:space="preserve"> </w:t>
      </w:r>
      <w:r w:rsidR="005C7EF5">
        <w:t>(</w:t>
      </w:r>
      <w:r>
        <w:fldChar w:fldCharType="begin"/>
      </w:r>
      <w:r>
        <w:instrText>SYMBOL 174 \f "Symbol" \s 10</w:instrText>
      </w:r>
      <w:r>
        <w:fldChar w:fldCharType="separate"/>
      </w:r>
      <w:r>
        <w:t>®</w:t>
      </w:r>
      <w:r>
        <w:fldChar w:fldCharType="end"/>
      </w:r>
      <w:r>
        <w:t xml:space="preserve"> CompAn02 </w:t>
      </w:r>
      <w:r>
        <w:fldChar w:fldCharType="begin"/>
      </w:r>
      <w:r>
        <w:instrText>SYMBOL 174 \f "Symbol" \s 10</w:instrText>
      </w:r>
      <w:r>
        <w:fldChar w:fldCharType="separate"/>
      </w:r>
      <w:r>
        <w:t>®</w:t>
      </w:r>
      <w:r>
        <w:fldChar w:fldCharType="end"/>
      </w:r>
      <w:r>
        <w:t xml:space="preserve"> In2 </w:t>
      </w:r>
      <w:r>
        <w:fldChar w:fldCharType="begin"/>
      </w:r>
      <w:r>
        <w:instrText>SYMBOL 174 \f "Symbol" \s 10</w:instrText>
      </w:r>
      <w:r>
        <w:fldChar w:fldCharType="separate"/>
      </w:r>
      <w:r>
        <w:t>®</w:t>
      </w:r>
      <w:r>
        <w:fldChar w:fldCharType="end"/>
      </w:r>
      <w:r>
        <w:t xml:space="preserve"> Value </w:t>
      </w:r>
      <w:r>
        <w:fldChar w:fldCharType="begin"/>
      </w:r>
      <w:r>
        <w:instrText>SYMBOL 174 \f "Symbol" \s 10</w:instrText>
      </w:r>
      <w:r>
        <w:fldChar w:fldCharType="separate"/>
      </w:r>
      <w:r>
        <w:t>®</w:t>
      </w:r>
      <w:r>
        <w:fldChar w:fldCharType="end"/>
      </w:r>
      <w:r w:rsidR="005C7EF5">
        <w:t xml:space="preserve"> Wert:</w:t>
      </w:r>
      <w:r>
        <w:t xml:space="preserve"> 50.0 </w:t>
      </w:r>
      <w:r>
        <w:fldChar w:fldCharType="begin"/>
      </w:r>
      <w:r>
        <w:instrText>SYMBOL 174 \f "Symbol" \s 10</w:instrText>
      </w:r>
      <w:r>
        <w:fldChar w:fldCharType="separate"/>
      </w:r>
      <w:r>
        <w:t>®</w:t>
      </w:r>
      <w:r>
        <w:fldChar w:fldCharType="end"/>
      </w:r>
      <w:r>
        <w:t xml:space="preserve"> OK </w:t>
      </w:r>
      <w:r>
        <w:fldChar w:fldCharType="begin"/>
      </w:r>
      <w:r>
        <w:instrText>SYMBOL 174 \f "Symbol" \s 10</w:instrText>
      </w:r>
      <w:r>
        <w:fldChar w:fldCharType="separate"/>
      </w:r>
      <w:r>
        <w:t>®</w:t>
      </w:r>
      <w:r>
        <w:fldChar w:fldCharType="end"/>
      </w:r>
      <w:r>
        <w:t xml:space="preserve"> Schließen)</w:t>
      </w:r>
    </w:p>
    <w:p w14:paraId="718B4717" w14:textId="35E12801" w:rsidR="00B87A16" w:rsidRDefault="00F024C6" w:rsidP="007E3DB8">
      <w:r w:rsidRPr="00F024C6">
        <w:rPr>
          <w:noProof/>
          <w:lang w:eastAsia="de-DE" w:bidi="ar-SA"/>
        </w:rPr>
        <w:drawing>
          <wp:inline distT="0" distB="0" distL="0" distR="0" wp14:anchorId="013B5963" wp14:editId="6B1FA824">
            <wp:extent cx="5472000" cy="4004414"/>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e_043_28092012_091708"/>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5472000" cy="4004414"/>
                    </a:xfrm>
                    <a:prstGeom prst="rect">
                      <a:avLst/>
                    </a:prstGeom>
                    <a:noFill/>
                    <a:ln>
                      <a:noFill/>
                    </a:ln>
                  </pic:spPr>
                </pic:pic>
              </a:graphicData>
            </a:graphic>
          </wp:inline>
        </w:drawing>
      </w:r>
    </w:p>
    <w:p w14:paraId="07333DF0" w14:textId="0F261308" w:rsidR="00B87A16" w:rsidRDefault="005F38FA" w:rsidP="005C6CC9">
      <w:pPr>
        <w:pStyle w:val="SiemensNummerierung2"/>
      </w:pPr>
      <w:r>
        <w:t>Anschließend</w:t>
      </w:r>
      <w:r w:rsidR="00B87A16" w:rsidRPr="00E01CD5">
        <w:t xml:space="preserve"> soll eine planübergreifende Verschaltung von Eingang ‚I</w:t>
      </w:r>
      <w:r w:rsidR="00B87A16">
        <w:t>n</w:t>
      </w:r>
      <w:r w:rsidR="00B87A16" w:rsidRPr="00E01CD5">
        <w:t xml:space="preserve">1’ mit dem gemessenen Füllstand </w:t>
      </w:r>
      <w:r w:rsidR="0029451C">
        <w:t xml:space="preserve">des </w:t>
      </w:r>
      <w:r w:rsidR="00B87A16">
        <w:t>Reaktor</w:t>
      </w:r>
      <w:r w:rsidR="0029451C">
        <w:t>s</w:t>
      </w:r>
      <w:r w:rsidR="00B87A16">
        <w:t xml:space="preserve"> =SCE.A1.T2.R001</w:t>
      </w:r>
      <w:r w:rsidR="00B87A16" w:rsidRPr="00E01CD5">
        <w:t xml:space="preserve"> erfolgen. Dazu markieren </w:t>
      </w:r>
      <w:r w:rsidR="00B87A16">
        <w:t xml:space="preserve">Sie </w:t>
      </w:r>
      <w:r w:rsidR="00B87A16" w:rsidRPr="00E01CD5">
        <w:t>‚I</w:t>
      </w:r>
      <w:r w:rsidR="00B87A16">
        <w:t>n</w:t>
      </w:r>
      <w:r w:rsidR="00B87A16" w:rsidRPr="00E01CD5">
        <w:t>1’ am Baustein ‚</w:t>
      </w:r>
      <w:r w:rsidR="00B87A16">
        <w:t>CompAn02</w:t>
      </w:r>
      <w:r w:rsidR="00B87A16" w:rsidRPr="00E01CD5">
        <w:t>’</w:t>
      </w:r>
      <w:r w:rsidR="00B87A16">
        <w:t>.</w:t>
      </w:r>
      <w:r w:rsidR="00B87A16" w:rsidRPr="00E01CD5">
        <w:t xml:space="preserve"> </w:t>
      </w:r>
      <w:r w:rsidR="005C7EF5">
        <w:t>(</w:t>
      </w:r>
      <w:r w:rsidR="00B87A16" w:rsidRPr="00E01CD5">
        <w:fldChar w:fldCharType="begin"/>
      </w:r>
      <w:r w:rsidR="00B87A16" w:rsidRPr="00E01CD5">
        <w:instrText>SYMBOL 174 \f "Symbol" \s 10</w:instrText>
      </w:r>
      <w:r w:rsidR="00B87A16" w:rsidRPr="00E01CD5">
        <w:fldChar w:fldCharType="separate"/>
      </w:r>
      <w:r w:rsidR="00B87A16" w:rsidRPr="00E01CD5">
        <w:t>®</w:t>
      </w:r>
      <w:r w:rsidR="00B87A16" w:rsidRPr="00E01CD5">
        <w:fldChar w:fldCharType="end"/>
      </w:r>
      <w:r w:rsidR="00B87A16" w:rsidRPr="00E01CD5">
        <w:t xml:space="preserve"> </w:t>
      </w:r>
      <w:r w:rsidR="00B87A16">
        <w:t>CompAn02</w:t>
      </w:r>
      <w:r w:rsidR="00B87A16" w:rsidRPr="00E01CD5">
        <w:t xml:space="preserve"> </w:t>
      </w:r>
      <w:r w:rsidR="00B87A16" w:rsidRPr="00E01CD5">
        <w:fldChar w:fldCharType="begin"/>
      </w:r>
      <w:r w:rsidR="00B87A16" w:rsidRPr="00E01CD5">
        <w:instrText>SYMBOL 174 \f "Symbol" \s 10</w:instrText>
      </w:r>
      <w:r w:rsidR="00B87A16" w:rsidRPr="00E01CD5">
        <w:fldChar w:fldCharType="separate"/>
      </w:r>
      <w:r w:rsidR="00B87A16" w:rsidRPr="00E01CD5">
        <w:t>®</w:t>
      </w:r>
      <w:r w:rsidR="00B87A16" w:rsidRPr="00E01CD5">
        <w:fldChar w:fldCharType="end"/>
      </w:r>
      <w:r w:rsidR="00B87A16" w:rsidRPr="00E01CD5">
        <w:t xml:space="preserve"> I</w:t>
      </w:r>
      <w:r w:rsidR="00B87A16">
        <w:t>n</w:t>
      </w:r>
      <w:r w:rsidR="00B87A16" w:rsidRPr="00E01CD5">
        <w:t>1)</w:t>
      </w:r>
    </w:p>
    <w:p w14:paraId="53DBC7F9" w14:textId="77777777" w:rsidR="00B87A16" w:rsidRDefault="00B87A16" w:rsidP="007E3DB8">
      <w:r w:rsidRPr="0014200C">
        <w:rPr>
          <w:noProof/>
          <w:lang w:eastAsia="de-DE" w:bidi="ar-SA"/>
        </w:rPr>
        <w:drawing>
          <wp:inline distT="0" distB="0" distL="0" distR="0" wp14:anchorId="7A4424BA" wp14:editId="38824F3C">
            <wp:extent cx="5472000" cy="3083104"/>
            <wp:effectExtent l="0" t="0" r="0" b="317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e_029_09032015_200425"/>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5472000" cy="3083104"/>
                    </a:xfrm>
                    <a:prstGeom prst="rect">
                      <a:avLst/>
                    </a:prstGeom>
                    <a:noFill/>
                    <a:ln>
                      <a:noFill/>
                    </a:ln>
                  </pic:spPr>
                </pic:pic>
              </a:graphicData>
            </a:graphic>
          </wp:inline>
        </w:drawing>
      </w:r>
    </w:p>
    <w:p w14:paraId="7B574CC2" w14:textId="77777777" w:rsidR="004B5F20" w:rsidRDefault="004B5F20">
      <w:pPr>
        <w:spacing w:before="0" w:after="0" w:line="240" w:lineRule="auto"/>
        <w:ind w:left="0"/>
        <w:jc w:val="left"/>
      </w:pPr>
      <w:r>
        <w:br w:type="page"/>
      </w:r>
    </w:p>
    <w:p w14:paraId="3193869B" w14:textId="35EA0F80" w:rsidR="00B87A16" w:rsidRDefault="00B87A16" w:rsidP="001E4CC2">
      <w:pPr>
        <w:pStyle w:val="SiemensNummerierung2"/>
      </w:pPr>
      <w:r w:rsidRPr="00E01CD5">
        <w:lastRenderedPageBreak/>
        <w:t>In der Technologische</w:t>
      </w:r>
      <w:r>
        <w:t>n</w:t>
      </w:r>
      <w:r w:rsidRPr="00E01CD5">
        <w:t xml:space="preserve"> Hierarchie öffnen </w:t>
      </w:r>
      <w:r>
        <w:t xml:space="preserve">Sie </w:t>
      </w:r>
      <w:r w:rsidR="005F38FA">
        <w:t>danach</w:t>
      </w:r>
      <w:r w:rsidRPr="00E01CD5">
        <w:t xml:space="preserve"> den CFC-Plan ‚A1T2L001’ mit einem Doppelklick.</w:t>
      </w:r>
      <w:r>
        <w:t xml:space="preserve"> </w:t>
      </w:r>
      <w:r w:rsidR="005C7EF5">
        <w:t>(</w:t>
      </w:r>
      <w:r w:rsidRPr="00E01CD5">
        <w:fldChar w:fldCharType="begin"/>
      </w:r>
      <w:r w:rsidRPr="00E01CD5">
        <w:instrText>SYMBOL 174 \f "Symbol" \s 10</w:instrText>
      </w:r>
      <w:r w:rsidRPr="00E01CD5">
        <w:fldChar w:fldCharType="separate"/>
      </w:r>
      <w:r w:rsidRPr="00E01CD5">
        <w:t>®</w:t>
      </w:r>
      <w:r w:rsidRPr="00E01CD5">
        <w:fldChar w:fldCharType="end"/>
      </w:r>
      <w:r w:rsidRPr="00E01CD5">
        <w:t xml:space="preserve"> SIMATIC Manager </w:t>
      </w:r>
      <w:r w:rsidRPr="00E01CD5">
        <w:fldChar w:fldCharType="begin"/>
      </w:r>
      <w:r w:rsidRPr="00E01CD5">
        <w:instrText>SYMBOL 174 \f "Symbol" \s 10</w:instrText>
      </w:r>
      <w:r w:rsidRPr="00E01CD5">
        <w:fldChar w:fldCharType="separate"/>
      </w:r>
      <w:r w:rsidRPr="00E01CD5">
        <w:t>®</w:t>
      </w:r>
      <w:r w:rsidRPr="00E01CD5">
        <w:fldChar w:fldCharType="end"/>
      </w:r>
      <w:r w:rsidRPr="00E01CD5">
        <w:t xml:space="preserve"> Technologische Sicht </w:t>
      </w:r>
      <w:r w:rsidRPr="00E01CD5">
        <w:fldChar w:fldCharType="begin"/>
      </w:r>
      <w:r w:rsidRPr="00E01CD5">
        <w:instrText>SYMBOL 174 \f "Symbol" \s 10</w:instrText>
      </w:r>
      <w:r w:rsidRPr="00E01CD5">
        <w:fldChar w:fldCharType="separate"/>
      </w:r>
      <w:r w:rsidRPr="00E01CD5">
        <w:t>®</w:t>
      </w:r>
      <w:r w:rsidRPr="00E01CD5">
        <w:fldChar w:fldCharType="end"/>
      </w:r>
      <w:r w:rsidRPr="00E01CD5">
        <w:t xml:space="preserve"> A1T2L001)</w:t>
      </w:r>
    </w:p>
    <w:p w14:paraId="21724E4B" w14:textId="0A4DA329" w:rsidR="00B87A16" w:rsidRDefault="00B87A16" w:rsidP="007E3DB8">
      <w:r>
        <w:rPr>
          <w:noProof/>
          <w:lang w:eastAsia="de-DE" w:bidi="ar-SA"/>
        </w:rPr>
        <w:drawing>
          <wp:inline distT="0" distB="0" distL="0" distR="0" wp14:anchorId="335A2E4D" wp14:editId="7A2688D6">
            <wp:extent cx="5472000" cy="3169112"/>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ture_023_28092012_081202"/>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5472000" cy="3169112"/>
                    </a:xfrm>
                    <a:prstGeom prst="rect">
                      <a:avLst/>
                    </a:prstGeom>
                    <a:noFill/>
                    <a:ln>
                      <a:noFill/>
                    </a:ln>
                  </pic:spPr>
                </pic:pic>
              </a:graphicData>
            </a:graphic>
          </wp:inline>
        </w:drawing>
      </w:r>
    </w:p>
    <w:p w14:paraId="78710340" w14:textId="77777777" w:rsidR="001E4CC2" w:rsidRDefault="001E4CC2">
      <w:pPr>
        <w:spacing w:before="0" w:after="0" w:line="240" w:lineRule="auto"/>
        <w:ind w:left="0"/>
        <w:jc w:val="left"/>
      </w:pPr>
      <w:r>
        <w:br w:type="page"/>
      </w:r>
    </w:p>
    <w:p w14:paraId="393244ED" w14:textId="42B4CDE8" w:rsidR="00B87A16" w:rsidRPr="00614572" w:rsidRDefault="00B87A16" w:rsidP="001E4CC2">
      <w:pPr>
        <w:pStyle w:val="SiemensNummerierung2"/>
      </w:pPr>
      <w:r w:rsidRPr="00E01CD5">
        <w:lastRenderedPageBreak/>
        <w:t xml:space="preserve">In dem geöffneten Plan ‚A1T2L001’ klicken </w:t>
      </w:r>
      <w:r>
        <w:t xml:space="preserve">Sie </w:t>
      </w:r>
      <w:r w:rsidR="005F38FA">
        <w:t>daraufhin</w:t>
      </w:r>
      <w:r w:rsidRPr="00E01CD5">
        <w:t xml:space="preserve"> bei dem Baustein ‚</w:t>
      </w:r>
      <w:r>
        <w:t>Pcs7AnIn</w:t>
      </w:r>
      <w:r w:rsidRPr="00E01CD5">
        <w:t>’ auf den Ausgang ‚</w:t>
      </w:r>
      <w:proofErr w:type="spellStart"/>
      <w:r>
        <w:t>PV_Out</w:t>
      </w:r>
      <w:proofErr w:type="spellEnd"/>
      <w:r w:rsidRPr="00E01CD5">
        <w:t xml:space="preserve">’. Die planübergreifende Verknüpfung wird angelegt und bei beiden Plänen an der </w:t>
      </w:r>
      <w:r w:rsidRPr="001E4CC2">
        <w:t>Randleiste</w:t>
      </w:r>
      <w:r w:rsidRPr="00E01CD5">
        <w:t xml:space="preserve"> angezeigt. Bei dem Plan ‚A1T2L001’ wird rechts das Ziel der Verschaltung </w:t>
      </w:r>
      <w:r w:rsidR="0012354B">
        <w:t>dargestellt</w:t>
      </w:r>
      <w:r w:rsidRPr="00E01CD5">
        <w:t>. Bei dem Plan ‚A1T2H011’ wird links die Quelle der Verschaltung angezeigt.</w:t>
      </w:r>
      <w:r>
        <w:t xml:space="preserve"> </w:t>
      </w:r>
      <w:r w:rsidR="005C7EF5">
        <w:br/>
        <w:t>(</w:t>
      </w:r>
      <w:r w:rsidRPr="00614572">
        <w:fldChar w:fldCharType="begin"/>
      </w:r>
      <w:r w:rsidRPr="00614572">
        <w:instrText>SYMBOL 174 \f "Symbol" \s 10</w:instrText>
      </w:r>
      <w:r w:rsidRPr="00614572">
        <w:fldChar w:fldCharType="separate"/>
      </w:r>
      <w:r w:rsidRPr="00614572">
        <w:t>®</w:t>
      </w:r>
      <w:r w:rsidRPr="00614572">
        <w:fldChar w:fldCharType="end"/>
      </w:r>
      <w:r w:rsidRPr="00614572">
        <w:t xml:space="preserve"> A1T2L001 </w:t>
      </w:r>
      <w:r w:rsidRPr="00614572">
        <w:fldChar w:fldCharType="begin"/>
      </w:r>
      <w:r w:rsidRPr="00614572">
        <w:instrText>SYMBOL 174 \f "Symbol" \s 10</w:instrText>
      </w:r>
      <w:r w:rsidRPr="00614572">
        <w:fldChar w:fldCharType="separate"/>
      </w:r>
      <w:r w:rsidRPr="00614572">
        <w:t>®</w:t>
      </w:r>
      <w:r w:rsidRPr="00614572">
        <w:fldChar w:fldCharType="end"/>
      </w:r>
      <w:r w:rsidRPr="00614572">
        <w:t xml:space="preserve"> </w:t>
      </w:r>
      <w:r>
        <w:t>Pcs7AnIn</w:t>
      </w:r>
      <w:r w:rsidRPr="00614572">
        <w:t xml:space="preserve"> </w:t>
      </w:r>
      <w:r w:rsidRPr="00614572">
        <w:fldChar w:fldCharType="begin"/>
      </w:r>
      <w:r w:rsidRPr="00614572">
        <w:instrText>SYMBOL 174 \f "Symbol" \s 10</w:instrText>
      </w:r>
      <w:r w:rsidRPr="00614572">
        <w:fldChar w:fldCharType="separate"/>
      </w:r>
      <w:r w:rsidRPr="00614572">
        <w:t>®</w:t>
      </w:r>
      <w:r w:rsidRPr="00614572">
        <w:fldChar w:fldCharType="end"/>
      </w:r>
      <w:r w:rsidRPr="00614572">
        <w:t xml:space="preserve"> </w:t>
      </w:r>
      <w:proofErr w:type="spellStart"/>
      <w:r w:rsidRPr="00614572">
        <w:t>PV_Out</w:t>
      </w:r>
      <w:proofErr w:type="spellEnd"/>
      <w:r w:rsidRPr="00614572">
        <w:t>)</w:t>
      </w:r>
    </w:p>
    <w:p w14:paraId="588AFBFB" w14:textId="77777777" w:rsidR="00B87A16" w:rsidRDefault="00B87A16" w:rsidP="007E3DB8">
      <w:r w:rsidRPr="0014200C">
        <w:rPr>
          <w:noProof/>
          <w:lang w:eastAsia="de-DE" w:bidi="ar-SA"/>
        </w:rPr>
        <w:drawing>
          <wp:inline distT="0" distB="0" distL="0" distR="0" wp14:anchorId="49C02F42" wp14:editId="335C63FE">
            <wp:extent cx="5472000" cy="2963716"/>
            <wp:effectExtent l="0" t="0" r="0" b="825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ture_030_09032015_200651"/>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5472000" cy="2963716"/>
                    </a:xfrm>
                    <a:prstGeom prst="rect">
                      <a:avLst/>
                    </a:prstGeom>
                    <a:noFill/>
                    <a:ln>
                      <a:noFill/>
                    </a:ln>
                  </pic:spPr>
                </pic:pic>
              </a:graphicData>
            </a:graphic>
          </wp:inline>
        </w:drawing>
      </w:r>
    </w:p>
    <w:p w14:paraId="66F1BBC0" w14:textId="77777777" w:rsidR="00B87A16" w:rsidRDefault="00B87A16" w:rsidP="007E3DB8">
      <w:r w:rsidRPr="00BC1569">
        <w:rPr>
          <w:noProof/>
          <w:lang w:eastAsia="de-DE" w:bidi="ar-SA"/>
        </w:rPr>
        <w:drawing>
          <wp:inline distT="0" distB="0" distL="0" distR="0" wp14:anchorId="310E7154" wp14:editId="7A74D0A0">
            <wp:extent cx="5472000" cy="3083104"/>
            <wp:effectExtent l="0" t="0" r="0" b="317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ture_032_09032015_200906"/>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5472000" cy="3083104"/>
                    </a:xfrm>
                    <a:prstGeom prst="rect">
                      <a:avLst/>
                    </a:prstGeom>
                    <a:noFill/>
                    <a:ln>
                      <a:noFill/>
                    </a:ln>
                  </pic:spPr>
                </pic:pic>
              </a:graphicData>
            </a:graphic>
          </wp:inline>
        </w:drawing>
      </w:r>
    </w:p>
    <w:p w14:paraId="09257019" w14:textId="77777777" w:rsidR="001E4CC2" w:rsidRDefault="001E4CC2">
      <w:pPr>
        <w:spacing w:before="0" w:after="0" w:line="240" w:lineRule="auto"/>
        <w:ind w:left="0"/>
        <w:jc w:val="left"/>
      </w:pPr>
      <w:r>
        <w:br w:type="page"/>
      </w:r>
    </w:p>
    <w:p w14:paraId="62BCA058" w14:textId="21D68E10" w:rsidR="00B87A16" w:rsidRDefault="005F38FA" w:rsidP="001E4CC2">
      <w:pPr>
        <w:pStyle w:val="SiemensNummerierung2"/>
      </w:pPr>
      <w:r>
        <w:lastRenderedPageBreak/>
        <w:t xml:space="preserve">Daraufhin gilt es </w:t>
      </w:r>
      <w:r w:rsidR="00B87A16">
        <w:t xml:space="preserve">die Signale an den Baustein ‚Or08‘ </w:t>
      </w:r>
      <w:r>
        <w:t>anzuschließen</w:t>
      </w:r>
      <w:r w:rsidR="00B87A16">
        <w:t xml:space="preserve">, die das Rücksetzen erfordern. Diese Signale sind nachfolgend dargestellt und auch in </w:t>
      </w:r>
      <w:r w:rsidR="00F44A25">
        <w:fldChar w:fldCharType="begin"/>
      </w:r>
      <w:r w:rsidR="00F44A25">
        <w:instrText xml:space="preserve"> REF _Ref794914 \h </w:instrText>
      </w:r>
      <w:r w:rsidR="00F44A25">
        <w:fldChar w:fldCharType="separate"/>
      </w:r>
      <w:r w:rsidR="00F00DC0">
        <w:t xml:space="preserve">Tabelle </w:t>
      </w:r>
      <w:r w:rsidR="00F00DC0">
        <w:rPr>
          <w:noProof/>
        </w:rPr>
        <w:t>1</w:t>
      </w:r>
      <w:r w:rsidR="00F44A25">
        <w:fldChar w:fldCharType="end"/>
      </w:r>
      <w:r w:rsidR="00B87A16">
        <w:t xml:space="preserve"> </w:t>
      </w:r>
      <w:r w:rsidR="00F44A25">
        <w:t xml:space="preserve">am Ende dieses Abschnitts </w:t>
      </w:r>
      <w:r w:rsidR="00B87A16">
        <w:t>aufgeführt. Bitte beachten Sie, dass einige Signale invertiert angeschlossen werden. Dafür wird per Rechtsklick auf den Anschluss das Kontextmenü aufgerufen und Invertieren ausgewählt.</w:t>
      </w:r>
    </w:p>
    <w:p w14:paraId="7DFF0484" w14:textId="2B2D55F8" w:rsidR="00B87A16" w:rsidRDefault="00B87A16" w:rsidP="007E3DB8">
      <w:r w:rsidRPr="00BC1569">
        <w:rPr>
          <w:noProof/>
          <w:lang w:eastAsia="de-DE" w:bidi="ar-SA"/>
        </w:rPr>
        <w:drawing>
          <wp:inline distT="0" distB="0" distL="0" distR="0" wp14:anchorId="33FE7D49" wp14:editId="6E7483A8">
            <wp:extent cx="5472000" cy="288303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ture_034_09032015_201219"/>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5472000" cy="2883035"/>
                    </a:xfrm>
                    <a:prstGeom prst="rect">
                      <a:avLst/>
                    </a:prstGeom>
                    <a:noFill/>
                    <a:ln>
                      <a:noFill/>
                    </a:ln>
                  </pic:spPr>
                </pic:pic>
              </a:graphicData>
            </a:graphic>
          </wp:inline>
        </w:drawing>
      </w:r>
    </w:p>
    <w:p w14:paraId="3B5D3CC1" w14:textId="3FD5F7E6" w:rsidR="00B87A16" w:rsidRPr="00111774" w:rsidRDefault="00B87A16" w:rsidP="0082409D">
      <w:pPr>
        <w:pStyle w:val="SiemensNummerierung2"/>
        <w:spacing w:before="360"/>
        <w:ind w:left="1094" w:hanging="357"/>
        <w:rPr>
          <w:lang w:val="en-US"/>
        </w:rPr>
      </w:pPr>
      <w:r>
        <w:t xml:space="preserve">Um den Plan zu vervollständigen werden die beiden Signale, welche die Handbedienung A1T2H011 Starten und Stoppen, benötigt. Um diese einzulesen fügen Sie zwei Treiberbausteine für ein digitales Eingangssignal ein. </w:t>
      </w:r>
      <w:r w:rsidR="005C7EF5">
        <w:rPr>
          <w:lang w:val="en-US"/>
        </w:rPr>
        <w:t>(</w:t>
      </w:r>
      <w:r w:rsidRPr="00FA4E84">
        <w:fldChar w:fldCharType="begin"/>
      </w:r>
      <w:r w:rsidRPr="00111774">
        <w:rPr>
          <w:lang w:val="en-US"/>
        </w:rPr>
        <w:instrText>SYMBOL 174 \f "Symbol" \s 10</w:instrText>
      </w:r>
      <w:r w:rsidRPr="00FA4E84">
        <w:fldChar w:fldCharType="separate"/>
      </w:r>
      <w:r w:rsidRPr="00111774">
        <w:rPr>
          <w:lang w:val="en-US"/>
        </w:rPr>
        <w:t>®</w:t>
      </w:r>
      <w:r w:rsidRPr="00FA4E84">
        <w:fldChar w:fldCharType="end"/>
      </w:r>
      <w:r w:rsidRPr="00111774">
        <w:rPr>
          <w:lang w:val="en-US"/>
        </w:rPr>
        <w:t xml:space="preserve"> </w:t>
      </w:r>
      <w:proofErr w:type="spellStart"/>
      <w:r w:rsidRPr="00111774">
        <w:rPr>
          <w:lang w:val="en-US"/>
        </w:rPr>
        <w:t>Bibliotheken</w:t>
      </w:r>
      <w:proofErr w:type="spellEnd"/>
      <w:r w:rsidRPr="00111774">
        <w:rPr>
          <w:lang w:val="en-US"/>
        </w:rPr>
        <w:t xml:space="preserve"> </w:t>
      </w:r>
      <w:r w:rsidRPr="00FA4E84">
        <w:fldChar w:fldCharType="begin"/>
      </w:r>
      <w:r w:rsidRPr="00111774">
        <w:rPr>
          <w:lang w:val="en-US"/>
        </w:rPr>
        <w:instrText>SYMBOL 174 \f "Symbol" \s 10</w:instrText>
      </w:r>
      <w:r w:rsidRPr="00FA4E84">
        <w:fldChar w:fldCharType="separate"/>
      </w:r>
      <w:r w:rsidRPr="00111774">
        <w:rPr>
          <w:lang w:val="en-US"/>
        </w:rPr>
        <w:t>®</w:t>
      </w:r>
      <w:r w:rsidRPr="00FA4E84">
        <w:fldChar w:fldCharType="end"/>
      </w:r>
      <w:r w:rsidRPr="00111774">
        <w:rPr>
          <w:lang w:val="en-US"/>
        </w:rPr>
        <w:t xml:space="preserve"> PCS 7 AP Library V90 </w:t>
      </w:r>
      <w:r w:rsidRPr="00FA4E84">
        <w:fldChar w:fldCharType="begin"/>
      </w:r>
      <w:r w:rsidRPr="00111774">
        <w:rPr>
          <w:lang w:val="en-US"/>
        </w:rPr>
        <w:instrText>SYMBOL 174 \f "Symbol" \s 10</w:instrText>
      </w:r>
      <w:r w:rsidRPr="00FA4E84">
        <w:fldChar w:fldCharType="separate"/>
      </w:r>
      <w:r w:rsidRPr="00111774">
        <w:rPr>
          <w:lang w:val="en-US"/>
        </w:rPr>
        <w:t>®</w:t>
      </w:r>
      <w:r w:rsidRPr="00FA4E84">
        <w:fldChar w:fldCharType="end"/>
      </w:r>
      <w:r w:rsidRPr="00111774">
        <w:rPr>
          <w:lang w:val="en-US"/>
        </w:rPr>
        <w:t xml:space="preserve"> Blocks</w:t>
      </w:r>
      <w:r w:rsidR="00994DF1">
        <w:rPr>
          <w:lang w:val="en-US"/>
        </w:rPr>
        <w:t xml:space="preserve"> </w:t>
      </w:r>
      <w:r w:rsidRPr="00111774">
        <w:rPr>
          <w:lang w:val="en-US"/>
        </w:rPr>
        <w:t>+</w:t>
      </w:r>
      <w:r w:rsidR="00994DF1">
        <w:rPr>
          <w:lang w:val="en-US"/>
        </w:rPr>
        <w:t xml:space="preserve"> </w:t>
      </w:r>
      <w:r w:rsidRPr="00111774">
        <w:rPr>
          <w:lang w:val="en-US"/>
        </w:rPr>
        <w:t xml:space="preserve">Templates\Blocks </w:t>
      </w:r>
      <w:r w:rsidRPr="00FA4E84">
        <w:fldChar w:fldCharType="begin"/>
      </w:r>
      <w:r w:rsidRPr="00111774">
        <w:rPr>
          <w:lang w:val="en-US"/>
        </w:rPr>
        <w:instrText>SYMBOL 174 \f "Symbol" \s 10</w:instrText>
      </w:r>
      <w:r w:rsidRPr="00FA4E84">
        <w:fldChar w:fldCharType="separate"/>
      </w:r>
      <w:r w:rsidRPr="00111774">
        <w:rPr>
          <w:lang w:val="en-US"/>
        </w:rPr>
        <w:t>®</w:t>
      </w:r>
      <w:r w:rsidRPr="00FA4E84">
        <w:fldChar w:fldCharType="end"/>
      </w:r>
      <w:r w:rsidRPr="00111774">
        <w:rPr>
          <w:lang w:val="en-US"/>
        </w:rPr>
        <w:t xml:space="preserve"> Channel </w:t>
      </w:r>
      <w:r w:rsidRPr="00FA4E84">
        <w:fldChar w:fldCharType="begin"/>
      </w:r>
      <w:r w:rsidRPr="00111774">
        <w:rPr>
          <w:lang w:val="en-US"/>
        </w:rPr>
        <w:instrText>SYMBOL 174 \f "Symbol" \s 10</w:instrText>
      </w:r>
      <w:r w:rsidRPr="00FA4E84">
        <w:fldChar w:fldCharType="separate"/>
      </w:r>
      <w:r w:rsidRPr="00111774">
        <w:rPr>
          <w:lang w:val="en-US"/>
        </w:rPr>
        <w:t>®</w:t>
      </w:r>
      <w:r w:rsidRPr="00FA4E84">
        <w:fldChar w:fldCharType="end"/>
      </w:r>
      <w:r w:rsidRPr="00111774">
        <w:rPr>
          <w:lang w:val="en-US"/>
        </w:rPr>
        <w:t xml:space="preserve"> Pcs7DiIn</w:t>
      </w:r>
      <w:r w:rsidR="00BF7C94">
        <w:rPr>
          <w:lang w:val="en-US"/>
        </w:rPr>
        <w:t xml:space="preserve"> </w:t>
      </w:r>
      <w:r w:rsidR="00BF7C94" w:rsidRPr="00FA4E84">
        <w:fldChar w:fldCharType="begin"/>
      </w:r>
      <w:r w:rsidR="00BF7C94" w:rsidRPr="00111774">
        <w:rPr>
          <w:lang w:val="en-US"/>
        </w:rPr>
        <w:instrText>SYMBOL 174 \f "Symbol" \s 10</w:instrText>
      </w:r>
      <w:r w:rsidR="00BF7C94" w:rsidRPr="00FA4E84">
        <w:fldChar w:fldCharType="separate"/>
      </w:r>
      <w:r w:rsidR="00BF7C94" w:rsidRPr="00111774">
        <w:rPr>
          <w:lang w:val="en-US"/>
        </w:rPr>
        <w:t>®</w:t>
      </w:r>
      <w:r w:rsidR="00BF7C94" w:rsidRPr="00FA4E84">
        <w:fldChar w:fldCharType="end"/>
      </w:r>
      <w:r w:rsidR="00BF7C94" w:rsidRPr="00111774">
        <w:rPr>
          <w:lang w:val="en-US"/>
        </w:rPr>
        <w:t xml:space="preserve"> Pcs7DiIn</w:t>
      </w:r>
      <w:r w:rsidRPr="00111774">
        <w:rPr>
          <w:lang w:val="en-US"/>
        </w:rPr>
        <w:t>)</w:t>
      </w:r>
    </w:p>
    <w:p w14:paraId="63807F46" w14:textId="4499C960" w:rsidR="00B87A16" w:rsidRDefault="00B87A16" w:rsidP="007E3DB8">
      <w:r w:rsidRPr="00BC1569">
        <w:rPr>
          <w:noProof/>
          <w:lang w:eastAsia="de-DE" w:bidi="ar-SA"/>
        </w:rPr>
        <w:drawing>
          <wp:inline distT="0" distB="0" distL="0" distR="0" wp14:anchorId="73F954E6" wp14:editId="06EBB5DA">
            <wp:extent cx="5472000" cy="3390448"/>
            <wp:effectExtent l="0" t="0" r="0" b="63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e_035_09032015_201447"/>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5472000" cy="3390448"/>
                    </a:xfrm>
                    <a:prstGeom prst="rect">
                      <a:avLst/>
                    </a:prstGeom>
                    <a:noFill/>
                    <a:ln>
                      <a:noFill/>
                    </a:ln>
                  </pic:spPr>
                </pic:pic>
              </a:graphicData>
            </a:graphic>
          </wp:inline>
        </w:drawing>
      </w:r>
    </w:p>
    <w:p w14:paraId="539F93E5" w14:textId="6A56FD13" w:rsidR="00B87A16" w:rsidRPr="00250D1B" w:rsidRDefault="00B87A16" w:rsidP="001E4CC2">
      <w:pPr>
        <w:pStyle w:val="SiemensNummerierung2"/>
      </w:pPr>
      <w:r>
        <w:br w:type="page"/>
      </w:r>
      <w:r>
        <w:lastRenderedPageBreak/>
        <w:t xml:space="preserve">Zur </w:t>
      </w:r>
      <w:r w:rsidRPr="001E4CC2">
        <w:t>Unterscheidung</w:t>
      </w:r>
      <w:r>
        <w:t xml:space="preserve"> der Bausteine ändern Sie </w:t>
      </w:r>
      <w:r w:rsidR="0029451C">
        <w:t xml:space="preserve">jetzt </w:t>
      </w:r>
      <w:r>
        <w:t>den Namen und fügen einen Kommentar hinzu. Im Ergebnis können die Bausteine</w:t>
      </w:r>
      <w:r w:rsidR="0029451C">
        <w:t xml:space="preserve"> </w:t>
      </w:r>
      <w:r>
        <w:t xml:space="preserve">leicht auseinandergehalten werden. </w:t>
      </w:r>
      <w:r>
        <w:br/>
      </w:r>
      <w:r w:rsidRPr="00250D1B">
        <w:t>(</w:t>
      </w:r>
      <w:r w:rsidR="005C7EF5" w:rsidRPr="00DE1FA8">
        <w:fldChar w:fldCharType="begin"/>
      </w:r>
      <w:r w:rsidR="005C7EF5" w:rsidRPr="005C7EF5">
        <w:instrText>SYMBOL 174 \f "Symbol" \s 10</w:instrText>
      </w:r>
      <w:r w:rsidR="005C7EF5" w:rsidRPr="00DE1FA8">
        <w:fldChar w:fldCharType="separate"/>
      </w:r>
      <w:r w:rsidR="005C7EF5" w:rsidRPr="005C7EF5">
        <w:t>®</w:t>
      </w:r>
      <w:r w:rsidR="005C7EF5" w:rsidRPr="00DE1FA8">
        <w:fldChar w:fldCharType="end"/>
      </w:r>
      <w:r w:rsidR="005C7EF5">
        <w:t xml:space="preserve"> </w:t>
      </w:r>
      <w:r w:rsidRPr="00250D1B">
        <w:t>Pcs7Di</w:t>
      </w:r>
      <w:r>
        <w:t>In</w:t>
      </w:r>
      <w:r w:rsidRPr="00250D1B">
        <w:t xml:space="preserve"> </w:t>
      </w:r>
      <w:r w:rsidRPr="00DE1FA8">
        <w:fldChar w:fldCharType="begin"/>
      </w:r>
      <w:r w:rsidRPr="00250D1B">
        <w:instrText>SYMBOL 174 \f "Symbol" \s 10</w:instrText>
      </w:r>
      <w:r w:rsidRPr="00DE1FA8">
        <w:fldChar w:fldCharType="separate"/>
      </w:r>
      <w:r w:rsidRPr="00250D1B">
        <w:t>®</w:t>
      </w:r>
      <w:r w:rsidRPr="00DE1FA8">
        <w:fldChar w:fldCharType="end"/>
      </w:r>
      <w:r w:rsidRPr="00250D1B">
        <w:t xml:space="preserve"> </w:t>
      </w:r>
      <w:r>
        <w:t xml:space="preserve">Objekteigenschaften </w:t>
      </w:r>
      <w:r w:rsidRPr="00DE1FA8">
        <w:fldChar w:fldCharType="begin"/>
      </w:r>
      <w:r w:rsidRPr="00250D1B">
        <w:instrText>SYMBOL 174 \f "Symbol" \s 10</w:instrText>
      </w:r>
      <w:r w:rsidRPr="00DE1FA8">
        <w:fldChar w:fldCharType="separate"/>
      </w:r>
      <w:r w:rsidRPr="00250D1B">
        <w:t>®</w:t>
      </w:r>
      <w:r w:rsidRPr="00DE1FA8">
        <w:fldChar w:fldCharType="end"/>
      </w:r>
      <w:r w:rsidRPr="00250D1B">
        <w:t xml:space="preserve"> </w:t>
      </w:r>
      <w:r>
        <w:t xml:space="preserve">Name: A1T2H011_HS+ </w:t>
      </w:r>
      <w:r w:rsidR="00156E56" w:rsidRPr="00DE1FA8">
        <w:fldChar w:fldCharType="begin"/>
      </w:r>
      <w:r w:rsidR="00156E56" w:rsidRPr="005C7EF5">
        <w:instrText>SYMBOL 174 \f "Symbol" \s 10</w:instrText>
      </w:r>
      <w:r w:rsidR="00156E56" w:rsidRPr="00DE1FA8">
        <w:fldChar w:fldCharType="separate"/>
      </w:r>
      <w:r w:rsidR="00156E56" w:rsidRPr="005C7EF5">
        <w:t>®</w:t>
      </w:r>
      <w:r w:rsidR="00156E56" w:rsidRPr="00DE1FA8">
        <w:fldChar w:fldCharType="end"/>
      </w:r>
      <w:r w:rsidR="00156E56">
        <w:t xml:space="preserve"> Kommentar: Start </w:t>
      </w:r>
      <w:proofErr w:type="spellStart"/>
      <w:r w:rsidR="00156E56">
        <w:t>Ent</w:t>
      </w:r>
      <w:proofErr w:type="spellEnd"/>
      <w:r w:rsidR="0029451C">
        <w:t>-</w:t>
      </w:r>
      <w:r w:rsidR="00156E56">
        <w:t xml:space="preserve">leeren </w:t>
      </w:r>
      <w:r w:rsidR="00156E56" w:rsidRPr="00DE1FA8">
        <w:fldChar w:fldCharType="begin"/>
      </w:r>
      <w:r w:rsidR="00156E56" w:rsidRPr="005C7EF5">
        <w:instrText>SYMBOL 174 \f "Symbol" \s 10</w:instrText>
      </w:r>
      <w:r w:rsidR="00156E56" w:rsidRPr="00DE1FA8">
        <w:fldChar w:fldCharType="separate"/>
      </w:r>
      <w:r w:rsidR="00156E56" w:rsidRPr="005C7EF5">
        <w:t>®</w:t>
      </w:r>
      <w:r w:rsidR="00156E56" w:rsidRPr="00DE1FA8">
        <w:fldChar w:fldCharType="end"/>
      </w:r>
      <w:r w:rsidR="00156E56">
        <w:t xml:space="preserve"> Name: </w:t>
      </w:r>
      <w:r>
        <w:t xml:space="preserve">A1T2H011_HS- </w:t>
      </w:r>
      <w:r w:rsidRPr="00DE1FA8">
        <w:fldChar w:fldCharType="begin"/>
      </w:r>
      <w:r w:rsidRPr="00250D1B">
        <w:instrText>SYMBOL 174 \f "Symbol" \s 10</w:instrText>
      </w:r>
      <w:r w:rsidRPr="00DE1FA8">
        <w:fldChar w:fldCharType="separate"/>
      </w:r>
      <w:r w:rsidRPr="00250D1B">
        <w:t>®</w:t>
      </w:r>
      <w:r w:rsidRPr="00DE1FA8">
        <w:fldChar w:fldCharType="end"/>
      </w:r>
      <w:r>
        <w:t xml:space="preserve"> Kommentar: Stopp Entleeren</w:t>
      </w:r>
      <w:r w:rsidRPr="00250D1B">
        <w:rPr>
          <w:rFonts w:cs="Arial"/>
        </w:rPr>
        <w:t>)</w:t>
      </w:r>
    </w:p>
    <w:p w14:paraId="234F6CF5" w14:textId="1CFEC953" w:rsidR="00B87A16" w:rsidRDefault="00B87A16" w:rsidP="007E3DB8">
      <w:r w:rsidRPr="00BC1569">
        <w:rPr>
          <w:noProof/>
          <w:lang w:eastAsia="de-DE" w:bidi="ar-SA"/>
        </w:rPr>
        <w:drawing>
          <wp:inline distT="0" distB="0" distL="0" distR="0" wp14:anchorId="55071127" wp14:editId="1BAC1C60">
            <wp:extent cx="5472000" cy="3500005"/>
            <wp:effectExtent l="0" t="0" r="0" b="571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pture_036_09032015_201628"/>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5472000" cy="3500005"/>
                    </a:xfrm>
                    <a:prstGeom prst="rect">
                      <a:avLst/>
                    </a:prstGeom>
                    <a:noFill/>
                    <a:ln>
                      <a:noFill/>
                    </a:ln>
                  </pic:spPr>
                </pic:pic>
              </a:graphicData>
            </a:graphic>
          </wp:inline>
        </w:drawing>
      </w:r>
      <w:bookmarkStart w:id="48" w:name="_Ref2591053451"/>
    </w:p>
    <w:p w14:paraId="3913A8BA" w14:textId="2637A1BD" w:rsidR="00B87A16" w:rsidRPr="004A4218" w:rsidRDefault="00B87A16" w:rsidP="0082409D">
      <w:pPr>
        <w:pStyle w:val="SiemensNummerierung2"/>
        <w:spacing w:before="360"/>
        <w:ind w:left="1094" w:hanging="357"/>
      </w:pPr>
      <w:r>
        <w:t xml:space="preserve">Anschließend werden beide Treiberbausteine mit dem jeweiligen Signal verschaltet. </w:t>
      </w:r>
      <w:r>
        <w:br/>
      </w:r>
      <w:r w:rsidRPr="00250D1B">
        <w:t>(</w:t>
      </w:r>
      <w:r w:rsidR="005C7EF5" w:rsidRPr="00DE1FA8">
        <w:fldChar w:fldCharType="begin"/>
      </w:r>
      <w:r w:rsidR="005C7EF5" w:rsidRPr="005C7EF5">
        <w:instrText>SYMBOL 174 \f "Symbol" \s 10</w:instrText>
      </w:r>
      <w:r w:rsidR="005C7EF5" w:rsidRPr="00DE1FA8">
        <w:fldChar w:fldCharType="separate"/>
      </w:r>
      <w:r w:rsidR="005C7EF5" w:rsidRPr="005C7EF5">
        <w:t>®</w:t>
      </w:r>
      <w:r w:rsidR="005C7EF5" w:rsidRPr="00DE1FA8">
        <w:fldChar w:fldCharType="end"/>
      </w:r>
      <w:r w:rsidR="005C7EF5">
        <w:t xml:space="preserve"> </w:t>
      </w:r>
      <w:r w:rsidRPr="00250D1B">
        <w:t>Pcs7Di</w:t>
      </w:r>
      <w:r>
        <w:t>In</w:t>
      </w:r>
      <w:r w:rsidRPr="00250D1B">
        <w:t xml:space="preserve"> </w:t>
      </w:r>
      <w:r w:rsidRPr="00DE1FA8">
        <w:fldChar w:fldCharType="begin"/>
      </w:r>
      <w:r w:rsidRPr="00250D1B">
        <w:instrText>SYMBOL 174 \f "Symbol" \s 10</w:instrText>
      </w:r>
      <w:r w:rsidRPr="00DE1FA8">
        <w:fldChar w:fldCharType="separate"/>
      </w:r>
      <w:r w:rsidRPr="00250D1B">
        <w:t>®</w:t>
      </w:r>
      <w:r w:rsidRPr="00DE1FA8">
        <w:fldChar w:fldCharType="end"/>
      </w:r>
      <w:r w:rsidRPr="00250D1B">
        <w:t xml:space="preserve"> </w:t>
      </w:r>
      <w:proofErr w:type="spellStart"/>
      <w:r w:rsidRPr="00250D1B">
        <w:t>PV_</w:t>
      </w:r>
      <w:r>
        <w:t>In</w:t>
      </w:r>
      <w:proofErr w:type="spellEnd"/>
      <w:r w:rsidRPr="00DE1FA8">
        <w:t xml:space="preserve"> </w:t>
      </w:r>
      <w:r w:rsidRPr="00DE1FA8">
        <w:fldChar w:fldCharType="begin"/>
      </w:r>
      <w:r w:rsidRPr="00250D1B">
        <w:instrText>SYMBOL 174 \f "Symbol" \s 10</w:instrText>
      </w:r>
      <w:r w:rsidRPr="00DE1FA8">
        <w:fldChar w:fldCharType="separate"/>
      </w:r>
      <w:r w:rsidRPr="00250D1B">
        <w:t>®</w:t>
      </w:r>
      <w:r w:rsidRPr="00DE1FA8">
        <w:fldChar w:fldCharType="end"/>
      </w:r>
      <w:r w:rsidRPr="00250D1B">
        <w:t xml:space="preserve"> </w:t>
      </w:r>
      <w:r w:rsidR="00156E56" w:rsidRPr="00250D1B">
        <w:t>Verschaltung zu Operand</w:t>
      </w:r>
      <w:r w:rsidR="00156E56">
        <w:t xml:space="preserve"> </w:t>
      </w:r>
      <w:r w:rsidR="00156E56" w:rsidRPr="00DE1FA8">
        <w:fldChar w:fldCharType="begin"/>
      </w:r>
      <w:r w:rsidR="00156E56" w:rsidRPr="00250D1B">
        <w:instrText>SYMBOL 174 \f "Symbol" \s 10</w:instrText>
      </w:r>
      <w:r w:rsidR="00156E56" w:rsidRPr="00DE1FA8">
        <w:fldChar w:fldCharType="separate"/>
      </w:r>
      <w:r w:rsidR="00156E56" w:rsidRPr="00250D1B">
        <w:t>®</w:t>
      </w:r>
      <w:r w:rsidR="00156E56" w:rsidRPr="00DE1FA8">
        <w:fldChar w:fldCharType="end"/>
      </w:r>
      <w:r w:rsidR="00156E56">
        <w:t xml:space="preserve"> A1.T2.A1T2H011.HS+.START </w:t>
      </w:r>
      <w:r w:rsidR="00156E56" w:rsidRPr="0003661C">
        <w:t>/</w:t>
      </w:r>
      <w:r w:rsidR="00156E56">
        <w:t xml:space="preserve"> </w:t>
      </w:r>
      <w:r w:rsidR="00156E56" w:rsidRPr="0003661C">
        <w:t>E7.2</w:t>
      </w:r>
      <w:r w:rsidR="00156E56">
        <w:t xml:space="preserve"> und A1.T2.A1T2H011.HS-.STOP</w:t>
      </w:r>
      <w:r w:rsidR="00156E56" w:rsidRPr="0003661C">
        <w:t xml:space="preserve"> / E7.3</w:t>
      </w:r>
      <w:r w:rsidRPr="00250D1B">
        <w:rPr>
          <w:rFonts w:cs="Arial"/>
        </w:rPr>
        <w:t>)</w:t>
      </w:r>
    </w:p>
    <w:p w14:paraId="351E6DD7" w14:textId="6B68A553" w:rsidR="004B5F20" w:rsidRDefault="00B87A16" w:rsidP="007E3DB8">
      <w:r w:rsidRPr="001344DE">
        <w:rPr>
          <w:noProof/>
          <w:lang w:eastAsia="de-DE" w:bidi="ar-SA"/>
        </w:rPr>
        <w:drawing>
          <wp:inline distT="0" distB="0" distL="0" distR="0" wp14:anchorId="62F52386" wp14:editId="34C960D9">
            <wp:extent cx="5472000" cy="3500005"/>
            <wp:effectExtent l="0" t="0" r="0" b="571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pture_037_09032015_201720"/>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5472000" cy="3500005"/>
                    </a:xfrm>
                    <a:prstGeom prst="rect">
                      <a:avLst/>
                    </a:prstGeom>
                    <a:noFill/>
                    <a:ln>
                      <a:noFill/>
                    </a:ln>
                  </pic:spPr>
                </pic:pic>
              </a:graphicData>
            </a:graphic>
          </wp:inline>
        </w:drawing>
      </w:r>
      <w:r w:rsidR="004B5F20">
        <w:br w:type="page"/>
      </w:r>
    </w:p>
    <w:p w14:paraId="2BF1FA16" w14:textId="3F448F59" w:rsidR="00B87A16" w:rsidRPr="007E78D2" w:rsidRDefault="00B70952" w:rsidP="001E4CC2">
      <w:pPr>
        <w:pStyle w:val="SiemensNummerierung2"/>
        <w:rPr>
          <w:lang w:val="en-US"/>
        </w:rPr>
      </w:pPr>
      <w:r>
        <w:lastRenderedPageBreak/>
        <w:t>Schließlich</w:t>
      </w:r>
      <w:r w:rsidR="00B87A16">
        <w:t xml:space="preserve"> muss der Ausgang ‚</w:t>
      </w:r>
      <w:proofErr w:type="spellStart"/>
      <w:r w:rsidR="00B87A16">
        <w:t>PV_Out</w:t>
      </w:r>
      <w:proofErr w:type="spellEnd"/>
      <w:r w:rsidR="00B87A16">
        <w:t>‘ des Bausteins zum Starten mit dem Eingang ‚</w:t>
      </w:r>
      <w:proofErr w:type="spellStart"/>
      <w:r w:rsidR="00B87A16">
        <w:t>SetLi</w:t>
      </w:r>
      <w:proofErr w:type="spellEnd"/>
      <w:r w:rsidR="00B87A16">
        <w:t>‘ des Flip-Flops und der Ausgang ‚</w:t>
      </w:r>
      <w:proofErr w:type="spellStart"/>
      <w:r w:rsidR="00B87A16">
        <w:t>PV_Out</w:t>
      </w:r>
      <w:proofErr w:type="spellEnd"/>
      <w:r w:rsidR="00B87A16">
        <w:t>‘ des Bausteins zum Stoppen mit einem Eingang des Bausteins ‚Or08‘ verbunden werden.</w:t>
      </w:r>
      <w:r w:rsidR="007E78D2">
        <w:t xml:space="preserve"> </w:t>
      </w:r>
      <w:r w:rsidR="007E78D2" w:rsidRPr="007E78D2">
        <w:rPr>
          <w:lang w:val="en-US"/>
        </w:rPr>
        <w:t>(</w:t>
      </w:r>
      <w:r w:rsidR="007E78D2" w:rsidRPr="00DE1FA8">
        <w:fldChar w:fldCharType="begin"/>
      </w:r>
      <w:r w:rsidR="007E78D2" w:rsidRPr="005C6CC9">
        <w:rPr>
          <w:lang w:val="en-US"/>
        </w:rPr>
        <w:instrText>SYMBOL 174 \f "Symbol" \s 10</w:instrText>
      </w:r>
      <w:r w:rsidR="007E78D2" w:rsidRPr="00DE1FA8">
        <w:fldChar w:fldCharType="separate"/>
      </w:r>
      <w:r w:rsidR="007E78D2" w:rsidRPr="005C6CC9">
        <w:rPr>
          <w:lang w:val="en-US"/>
        </w:rPr>
        <w:t>®</w:t>
      </w:r>
      <w:r w:rsidR="007E78D2" w:rsidRPr="00DE1FA8">
        <w:fldChar w:fldCharType="end"/>
      </w:r>
      <w:r w:rsidR="007E78D2" w:rsidRPr="007E78D2">
        <w:rPr>
          <w:lang w:val="en-US"/>
        </w:rPr>
        <w:t xml:space="preserve"> Pcs7DiIn</w:t>
      </w:r>
      <w:r w:rsidR="00EF6BDF">
        <w:rPr>
          <w:lang w:val="en-US"/>
        </w:rPr>
        <w:t xml:space="preserve"> (A1T2H011_</w:t>
      </w:r>
      <w:r w:rsidR="007E78D2" w:rsidRPr="007E78D2">
        <w:rPr>
          <w:lang w:val="en-US"/>
        </w:rPr>
        <w:t>HS+</w:t>
      </w:r>
      <w:r w:rsidR="00EF6BDF">
        <w:rPr>
          <w:lang w:val="en-US"/>
        </w:rPr>
        <w:t>)</w:t>
      </w:r>
      <w:r w:rsidR="007E78D2">
        <w:rPr>
          <w:lang w:val="en-US"/>
        </w:rPr>
        <w:t xml:space="preserve"> </w:t>
      </w:r>
      <w:r w:rsidR="007E78D2" w:rsidRPr="00DE1FA8">
        <w:fldChar w:fldCharType="begin"/>
      </w:r>
      <w:r w:rsidR="007E78D2" w:rsidRPr="005C6CC9">
        <w:rPr>
          <w:lang w:val="en-US"/>
        </w:rPr>
        <w:instrText>SYMBOL 174 \f "Symbol" \s 10</w:instrText>
      </w:r>
      <w:r w:rsidR="007E78D2" w:rsidRPr="00DE1FA8">
        <w:fldChar w:fldCharType="separate"/>
      </w:r>
      <w:r w:rsidR="007E78D2" w:rsidRPr="005C6CC9">
        <w:rPr>
          <w:lang w:val="en-US"/>
        </w:rPr>
        <w:t>®</w:t>
      </w:r>
      <w:r w:rsidR="007E78D2" w:rsidRPr="00DE1FA8">
        <w:fldChar w:fldCharType="end"/>
      </w:r>
      <w:r w:rsidR="007E78D2" w:rsidRPr="007E78D2">
        <w:rPr>
          <w:lang w:val="en-US"/>
        </w:rPr>
        <w:t xml:space="preserve"> </w:t>
      </w:r>
      <w:proofErr w:type="spellStart"/>
      <w:r w:rsidR="007E78D2" w:rsidRPr="007E78D2">
        <w:rPr>
          <w:lang w:val="en-US"/>
        </w:rPr>
        <w:t>PV_Out</w:t>
      </w:r>
      <w:proofErr w:type="spellEnd"/>
      <w:r w:rsidR="007E78D2" w:rsidRPr="007E78D2">
        <w:rPr>
          <w:lang w:val="en-US"/>
        </w:rPr>
        <w:t xml:space="preserve"> </w:t>
      </w:r>
      <w:r w:rsidR="007E78D2" w:rsidRPr="00DE1FA8">
        <w:fldChar w:fldCharType="begin"/>
      </w:r>
      <w:r w:rsidR="007E78D2" w:rsidRPr="005C6CC9">
        <w:rPr>
          <w:lang w:val="en-US"/>
        </w:rPr>
        <w:instrText>SYMBOL 174 \f "Symbol" \s 10</w:instrText>
      </w:r>
      <w:r w:rsidR="007E78D2" w:rsidRPr="00DE1FA8">
        <w:fldChar w:fldCharType="separate"/>
      </w:r>
      <w:r w:rsidR="007E78D2" w:rsidRPr="005C6CC9">
        <w:rPr>
          <w:lang w:val="en-US"/>
        </w:rPr>
        <w:t>®</w:t>
      </w:r>
      <w:r w:rsidR="007E78D2" w:rsidRPr="00DE1FA8">
        <w:fldChar w:fldCharType="end"/>
      </w:r>
      <w:r w:rsidR="007E78D2" w:rsidRPr="007E78D2">
        <w:rPr>
          <w:lang w:val="en-US"/>
        </w:rPr>
        <w:t xml:space="preserve"> </w:t>
      </w:r>
      <w:proofErr w:type="spellStart"/>
      <w:r w:rsidR="007E78D2" w:rsidRPr="007E78D2">
        <w:rPr>
          <w:lang w:val="en-US"/>
        </w:rPr>
        <w:t>FlipFlop</w:t>
      </w:r>
      <w:proofErr w:type="spellEnd"/>
      <w:r w:rsidR="007E78D2">
        <w:rPr>
          <w:lang w:val="en-US"/>
        </w:rPr>
        <w:t xml:space="preserve"> </w:t>
      </w:r>
      <w:r w:rsidR="007E78D2" w:rsidRPr="00DE1FA8">
        <w:fldChar w:fldCharType="begin"/>
      </w:r>
      <w:r w:rsidR="007E78D2" w:rsidRPr="005C6CC9">
        <w:rPr>
          <w:lang w:val="en-US"/>
        </w:rPr>
        <w:instrText>SYMBOL 174 \f "Symbol" \s 10</w:instrText>
      </w:r>
      <w:r w:rsidR="007E78D2" w:rsidRPr="00DE1FA8">
        <w:fldChar w:fldCharType="separate"/>
      </w:r>
      <w:r w:rsidR="007E78D2" w:rsidRPr="005C6CC9">
        <w:rPr>
          <w:lang w:val="en-US"/>
        </w:rPr>
        <w:t>®</w:t>
      </w:r>
      <w:r w:rsidR="007E78D2" w:rsidRPr="00DE1FA8">
        <w:fldChar w:fldCharType="end"/>
      </w:r>
      <w:r w:rsidR="007E78D2">
        <w:rPr>
          <w:lang w:val="en-US"/>
        </w:rPr>
        <w:t xml:space="preserve"> </w:t>
      </w:r>
      <w:proofErr w:type="spellStart"/>
      <w:r w:rsidR="007E78D2" w:rsidRPr="007E78D2">
        <w:rPr>
          <w:lang w:val="en-US"/>
        </w:rPr>
        <w:t>SetLi</w:t>
      </w:r>
      <w:proofErr w:type="spellEnd"/>
      <w:r w:rsidR="007E78D2" w:rsidRPr="007E78D2">
        <w:rPr>
          <w:lang w:val="en-US"/>
        </w:rPr>
        <w:t xml:space="preserve"> </w:t>
      </w:r>
      <w:r w:rsidR="007E78D2" w:rsidRPr="00DE1FA8">
        <w:fldChar w:fldCharType="begin"/>
      </w:r>
      <w:r w:rsidR="007E78D2" w:rsidRPr="005C6CC9">
        <w:rPr>
          <w:lang w:val="en-US"/>
        </w:rPr>
        <w:instrText>SYMBOL 174 \f "Symbol" \s 10</w:instrText>
      </w:r>
      <w:r w:rsidR="007E78D2" w:rsidRPr="00DE1FA8">
        <w:fldChar w:fldCharType="separate"/>
      </w:r>
      <w:r w:rsidR="007E78D2" w:rsidRPr="005C6CC9">
        <w:rPr>
          <w:lang w:val="en-US"/>
        </w:rPr>
        <w:t>®</w:t>
      </w:r>
      <w:r w:rsidR="007E78D2" w:rsidRPr="00DE1FA8">
        <w:fldChar w:fldCharType="end"/>
      </w:r>
      <w:r w:rsidR="007E78D2" w:rsidRPr="007E78D2">
        <w:rPr>
          <w:lang w:val="en-US"/>
        </w:rPr>
        <w:t>Pcs7DiIn</w:t>
      </w:r>
      <w:r w:rsidR="00EF6BDF">
        <w:rPr>
          <w:lang w:val="en-US"/>
        </w:rPr>
        <w:t xml:space="preserve"> (A1T2H011_</w:t>
      </w:r>
      <w:r w:rsidR="007E78D2" w:rsidRPr="007E78D2">
        <w:rPr>
          <w:lang w:val="en-US"/>
        </w:rPr>
        <w:t>HS-</w:t>
      </w:r>
      <w:r w:rsidR="00EF6BDF">
        <w:rPr>
          <w:lang w:val="en-US"/>
        </w:rPr>
        <w:t>)</w:t>
      </w:r>
      <w:r w:rsidR="007E78D2">
        <w:rPr>
          <w:lang w:val="en-US"/>
        </w:rPr>
        <w:t xml:space="preserve"> </w:t>
      </w:r>
      <w:r w:rsidR="007E78D2" w:rsidRPr="00DE1FA8">
        <w:fldChar w:fldCharType="begin"/>
      </w:r>
      <w:r w:rsidR="007E78D2" w:rsidRPr="005C6CC9">
        <w:rPr>
          <w:lang w:val="en-US"/>
        </w:rPr>
        <w:instrText>SYMBOL 174 \f "Symbol" \s 10</w:instrText>
      </w:r>
      <w:r w:rsidR="007E78D2" w:rsidRPr="00DE1FA8">
        <w:fldChar w:fldCharType="separate"/>
      </w:r>
      <w:r w:rsidR="007E78D2" w:rsidRPr="005C6CC9">
        <w:rPr>
          <w:lang w:val="en-US"/>
        </w:rPr>
        <w:t>®</w:t>
      </w:r>
      <w:r w:rsidR="007E78D2" w:rsidRPr="00DE1FA8">
        <w:fldChar w:fldCharType="end"/>
      </w:r>
      <w:r w:rsidR="007E78D2" w:rsidRPr="007E78D2">
        <w:rPr>
          <w:lang w:val="en-US"/>
        </w:rPr>
        <w:t xml:space="preserve"> </w:t>
      </w:r>
      <w:proofErr w:type="spellStart"/>
      <w:r w:rsidR="007E78D2" w:rsidRPr="007E78D2">
        <w:rPr>
          <w:lang w:val="en-US"/>
        </w:rPr>
        <w:t>PV_Out</w:t>
      </w:r>
      <w:proofErr w:type="spellEnd"/>
      <w:r w:rsidR="007E78D2">
        <w:rPr>
          <w:lang w:val="en-US"/>
        </w:rPr>
        <w:t xml:space="preserve"> </w:t>
      </w:r>
      <w:r w:rsidR="007E78D2" w:rsidRPr="00DE1FA8">
        <w:fldChar w:fldCharType="begin"/>
      </w:r>
      <w:r w:rsidR="007E78D2" w:rsidRPr="005C6CC9">
        <w:rPr>
          <w:lang w:val="en-US"/>
        </w:rPr>
        <w:instrText>SYMBOL 174 \f "Symbol" \s 10</w:instrText>
      </w:r>
      <w:r w:rsidR="007E78D2" w:rsidRPr="00DE1FA8">
        <w:fldChar w:fldCharType="separate"/>
      </w:r>
      <w:r w:rsidR="007E78D2" w:rsidRPr="005C6CC9">
        <w:rPr>
          <w:lang w:val="en-US"/>
        </w:rPr>
        <w:t>®</w:t>
      </w:r>
      <w:r w:rsidR="007E78D2" w:rsidRPr="00DE1FA8">
        <w:fldChar w:fldCharType="end"/>
      </w:r>
      <w:r w:rsidR="007E78D2" w:rsidRPr="007E78D2">
        <w:rPr>
          <w:lang w:val="en-US"/>
        </w:rPr>
        <w:t xml:space="preserve"> Or08</w:t>
      </w:r>
      <w:r w:rsidR="007E78D2">
        <w:rPr>
          <w:lang w:val="en-US"/>
        </w:rPr>
        <w:t xml:space="preserve"> </w:t>
      </w:r>
      <w:r w:rsidR="007E78D2" w:rsidRPr="00DE1FA8">
        <w:fldChar w:fldCharType="begin"/>
      </w:r>
      <w:r w:rsidR="007E78D2" w:rsidRPr="005C6CC9">
        <w:rPr>
          <w:lang w:val="en-US"/>
        </w:rPr>
        <w:instrText>SYMBOL 174 \f "Symbol" \s 10</w:instrText>
      </w:r>
      <w:r w:rsidR="007E78D2" w:rsidRPr="00DE1FA8">
        <w:fldChar w:fldCharType="separate"/>
      </w:r>
      <w:r w:rsidR="007E78D2" w:rsidRPr="005C6CC9">
        <w:rPr>
          <w:lang w:val="en-US"/>
        </w:rPr>
        <w:t>®</w:t>
      </w:r>
      <w:r w:rsidR="007E78D2" w:rsidRPr="00DE1FA8">
        <w:fldChar w:fldCharType="end"/>
      </w:r>
      <w:r w:rsidR="007E78D2" w:rsidRPr="007E78D2">
        <w:rPr>
          <w:lang w:val="en-US"/>
        </w:rPr>
        <w:t xml:space="preserve"> In3</w:t>
      </w:r>
      <w:r w:rsidR="007E78D2">
        <w:rPr>
          <w:lang w:val="en-US"/>
        </w:rPr>
        <w:t>)</w:t>
      </w:r>
    </w:p>
    <w:p w14:paraId="01654013" w14:textId="0BEBDDF1" w:rsidR="00B87A16" w:rsidRDefault="00B87A16" w:rsidP="007E3DB8">
      <w:r w:rsidRPr="001344DE">
        <w:rPr>
          <w:noProof/>
          <w:lang w:eastAsia="de-DE" w:bidi="ar-SA"/>
        </w:rPr>
        <w:drawing>
          <wp:inline distT="0" distB="0" distL="0" distR="0" wp14:anchorId="24BA857B" wp14:editId="2C9533BC">
            <wp:extent cx="5472000" cy="3500004"/>
            <wp:effectExtent l="0" t="0" r="0" b="571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pture_038_09032015_202002"/>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5472000" cy="3500004"/>
                    </a:xfrm>
                    <a:prstGeom prst="rect">
                      <a:avLst/>
                    </a:prstGeom>
                    <a:noFill/>
                    <a:ln>
                      <a:noFill/>
                    </a:ln>
                  </pic:spPr>
                </pic:pic>
              </a:graphicData>
            </a:graphic>
          </wp:inline>
        </w:drawing>
      </w:r>
    </w:p>
    <w:p w14:paraId="2457BEE5" w14:textId="6C673455" w:rsidR="00B87A16" w:rsidRPr="00EE7961" w:rsidRDefault="00B70952" w:rsidP="0082409D">
      <w:pPr>
        <w:pStyle w:val="SiemensNummerierung2"/>
        <w:spacing w:before="360"/>
        <w:ind w:left="1094" w:hanging="357"/>
      </w:pPr>
      <w:r>
        <w:t xml:space="preserve">Als </w:t>
      </w:r>
      <w:r w:rsidR="0029451C">
        <w:t>L</w:t>
      </w:r>
      <w:r>
        <w:t>etztes</w:t>
      </w:r>
      <w:r w:rsidRPr="00EE7961">
        <w:t xml:space="preserve"> </w:t>
      </w:r>
      <w:r w:rsidR="00B87A16" w:rsidRPr="00EE7961">
        <w:t xml:space="preserve">fügen </w:t>
      </w:r>
      <w:r w:rsidR="00B87A16">
        <w:t xml:space="preserve">Sie </w:t>
      </w:r>
      <w:r w:rsidR="00B87A16" w:rsidRPr="00EE7961">
        <w:t xml:space="preserve">noch ein Textfeld </w:t>
      </w:r>
      <w:r w:rsidR="00B87A16">
        <w:t>zur Beschreibung ein</w:t>
      </w:r>
      <w:r w:rsidR="00B87A16" w:rsidRPr="00EE7961">
        <w:t>.</w:t>
      </w:r>
      <w:r w:rsidR="00B87A16">
        <w:t xml:space="preserve"> Das eingefügte Textfeld kann mit einem Doppelklick bearbeitet werden. </w:t>
      </w:r>
      <w:r w:rsidR="005C7EF5">
        <w:t>(</w:t>
      </w:r>
      <w:r w:rsidR="00B87A16" w:rsidRPr="00DE1FA8">
        <w:fldChar w:fldCharType="begin"/>
      </w:r>
      <w:r w:rsidR="00B87A16" w:rsidRPr="00250D1B">
        <w:instrText>SYMBOL 174 \f "Symbol" \s 10</w:instrText>
      </w:r>
      <w:r w:rsidR="00B87A16" w:rsidRPr="00DE1FA8">
        <w:fldChar w:fldCharType="separate"/>
      </w:r>
      <w:r w:rsidR="00B87A16" w:rsidRPr="00250D1B">
        <w:t>®</w:t>
      </w:r>
      <w:r w:rsidR="00B87A16" w:rsidRPr="00DE1FA8">
        <w:fldChar w:fldCharType="end"/>
      </w:r>
      <w:r w:rsidR="00B87A16">
        <w:t xml:space="preserve"> Rechtsklick </w:t>
      </w:r>
      <w:r w:rsidR="00B87A16" w:rsidRPr="00DE1FA8">
        <w:fldChar w:fldCharType="begin"/>
      </w:r>
      <w:r w:rsidR="00B87A16" w:rsidRPr="00250D1B">
        <w:instrText>SYMBOL 174 \f "Symbol" \s 10</w:instrText>
      </w:r>
      <w:r w:rsidR="00B87A16" w:rsidRPr="00DE1FA8">
        <w:fldChar w:fldCharType="separate"/>
      </w:r>
      <w:r w:rsidR="00B87A16" w:rsidRPr="00250D1B">
        <w:t>®</w:t>
      </w:r>
      <w:r w:rsidR="00B87A16" w:rsidRPr="00DE1FA8">
        <w:fldChar w:fldCharType="end"/>
      </w:r>
      <w:r w:rsidR="00B87A16">
        <w:t xml:space="preserve"> Neuen Text einfügen </w:t>
      </w:r>
      <w:r w:rsidR="00B87A16" w:rsidRPr="00DE1FA8">
        <w:fldChar w:fldCharType="begin"/>
      </w:r>
      <w:r w:rsidR="00B87A16" w:rsidRPr="00250D1B">
        <w:instrText>SYMBOL 174 \f "Symbol" \s 10</w:instrText>
      </w:r>
      <w:r w:rsidR="00B87A16" w:rsidRPr="00DE1FA8">
        <w:fldChar w:fldCharType="separate"/>
      </w:r>
      <w:r w:rsidR="00B87A16" w:rsidRPr="00250D1B">
        <w:t>®</w:t>
      </w:r>
      <w:r w:rsidR="00B87A16" w:rsidRPr="00DE1FA8">
        <w:fldChar w:fldCharType="end"/>
      </w:r>
      <w:r w:rsidR="00B87A16">
        <w:t xml:space="preserve"> „Handbedienung zum Entleeren von Reaktor R001 nach Produkttank B001“)</w:t>
      </w:r>
    </w:p>
    <w:p w14:paraId="67246928" w14:textId="7AE302FD" w:rsidR="004B5F20" w:rsidRDefault="00B87A16" w:rsidP="007E3DB8">
      <w:r w:rsidRPr="001344DE">
        <w:rPr>
          <w:noProof/>
          <w:lang w:eastAsia="de-DE" w:bidi="ar-SA"/>
        </w:rPr>
        <w:drawing>
          <wp:inline distT="0" distB="0" distL="0" distR="0" wp14:anchorId="5C8A211D" wp14:editId="72EE7109">
            <wp:extent cx="5472000" cy="3500004"/>
            <wp:effectExtent l="0" t="0" r="0" b="571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pture_039_09032015_202341"/>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5472000" cy="3500004"/>
                    </a:xfrm>
                    <a:prstGeom prst="rect">
                      <a:avLst/>
                    </a:prstGeom>
                    <a:noFill/>
                    <a:ln>
                      <a:noFill/>
                    </a:ln>
                  </pic:spPr>
                </pic:pic>
              </a:graphicData>
            </a:graphic>
          </wp:inline>
        </w:drawing>
      </w:r>
      <w:bookmarkEnd w:id="48"/>
      <w:r w:rsidR="004B5F20">
        <w:br w:type="page"/>
      </w:r>
    </w:p>
    <w:p w14:paraId="69FFB09F" w14:textId="4196B7D9" w:rsidR="00B87A16" w:rsidRDefault="00B87A16" w:rsidP="001E4CC2">
      <w:pPr>
        <w:pStyle w:val="SiemensNummerierung2"/>
      </w:pPr>
      <w:r>
        <w:lastRenderedPageBreak/>
        <w:t>Kontrollieren Sie an</w:t>
      </w:r>
      <w:r w:rsidR="00B70952">
        <w:t>h</w:t>
      </w:r>
      <w:r>
        <w:t>and der nachfolgenden Tabellen die gerade angelegten Verschaltungen für A1T2H011.</w:t>
      </w:r>
    </w:p>
    <w:p w14:paraId="4E17E343" w14:textId="77777777" w:rsidR="008D128A" w:rsidRPr="008D128A" w:rsidRDefault="008D128A" w:rsidP="008D128A">
      <w:pPr>
        <w:pStyle w:val="SiemensNummerierung2Fortsetzung"/>
      </w:pPr>
    </w:p>
    <w:p w14:paraId="77C8B488" w14:textId="77777777" w:rsidR="00DA5EEC" w:rsidRDefault="00E77CEC" w:rsidP="007E3DB8">
      <w:pPr>
        <w:pStyle w:val="Hinweise"/>
      </w:pPr>
      <w:r w:rsidRPr="00DA5EEC">
        <w:t>Hinweis:</w:t>
      </w:r>
    </w:p>
    <w:p w14:paraId="35E2E880" w14:textId="00CA9BD4" w:rsidR="00301CC6" w:rsidRPr="00DA5EEC" w:rsidRDefault="00301CC6" w:rsidP="00031E5F">
      <w:pPr>
        <w:pStyle w:val="Listenabsatz"/>
        <w:numPr>
          <w:ilvl w:val="0"/>
          <w:numId w:val="19"/>
        </w:numPr>
        <w:ind w:left="1134"/>
        <w:rPr>
          <w:i/>
        </w:rPr>
      </w:pPr>
      <w:r w:rsidRPr="00DA5EEC">
        <w:rPr>
          <w:i/>
        </w:rPr>
        <w:t xml:space="preserve">Die </w:t>
      </w:r>
      <w:r w:rsidR="00B70952" w:rsidRPr="00DA5EEC">
        <w:rPr>
          <w:i/>
        </w:rPr>
        <w:t>b</w:t>
      </w:r>
      <w:r w:rsidRPr="00DA5EEC">
        <w:rPr>
          <w:i/>
        </w:rPr>
        <w:t>lattübergreifenden Verschaltungen sind alle gleich aufgebaut. In folgendem Beispiel wird deren Aufbau erläutert.</w:t>
      </w:r>
    </w:p>
    <w:p w14:paraId="07ED527E" w14:textId="77777777" w:rsidR="008D128A" w:rsidRPr="00DA5EEC" w:rsidRDefault="008D128A" w:rsidP="00DA5EEC">
      <w:pPr>
        <w:pStyle w:val="Hinweise"/>
      </w:pPr>
    </w:p>
    <w:p w14:paraId="08A94E5D" w14:textId="5DBF1DF6" w:rsidR="00E77CEC" w:rsidRPr="004542EF" w:rsidRDefault="00E77CEC" w:rsidP="00DA5EEC">
      <w:pPr>
        <w:pStyle w:val="Hinweise"/>
        <w:rPr>
          <w:lang w:val="en-US"/>
        </w:rPr>
      </w:pPr>
      <w:r w:rsidRPr="00A854C9">
        <w:rPr>
          <w:lang w:val="en-US"/>
        </w:rPr>
        <w:t xml:space="preserve">‚A1T2L001(A,1) / </w:t>
      </w:r>
      <w:r w:rsidR="007E78D2" w:rsidRPr="00A854C9">
        <w:rPr>
          <w:lang w:val="en-US"/>
        </w:rPr>
        <w:t>Stand_A1T2L001</w:t>
      </w:r>
      <w:r w:rsidRPr="00A854C9">
        <w:rPr>
          <w:lang w:val="en-US"/>
        </w:rPr>
        <w:t xml:space="preserve"> </w:t>
      </w:r>
      <w:proofErr w:type="spellStart"/>
      <w:r w:rsidRPr="00A854C9">
        <w:rPr>
          <w:lang w:val="en-US"/>
        </w:rPr>
        <w:t>PV_out</w:t>
      </w:r>
      <w:proofErr w:type="spellEnd"/>
      <w:r w:rsidRPr="00A854C9">
        <w:rPr>
          <w:lang w:val="en-US"/>
        </w:rPr>
        <w:t xml:space="preserve"> Process value incl. </w:t>
      </w:r>
      <w:r>
        <w:rPr>
          <w:lang w:val="en-US"/>
        </w:rPr>
        <w:t>ST</w:t>
      </w:r>
      <w:r w:rsidRPr="004542EF">
        <w:rPr>
          <w:lang w:val="en-US"/>
        </w:rPr>
        <w:t xml:space="preserve">’ </w:t>
      </w:r>
      <w:proofErr w:type="spellStart"/>
      <w:r w:rsidRPr="004542EF">
        <w:rPr>
          <w:lang w:val="en-US"/>
        </w:rPr>
        <w:t>steht</w:t>
      </w:r>
      <w:proofErr w:type="spellEnd"/>
      <w:r w:rsidRPr="004542EF">
        <w:rPr>
          <w:lang w:val="en-US"/>
        </w:rPr>
        <w:t xml:space="preserve"> </w:t>
      </w:r>
      <w:proofErr w:type="spellStart"/>
      <w:r w:rsidRPr="004542EF">
        <w:rPr>
          <w:lang w:val="en-US"/>
        </w:rPr>
        <w:t>für</w:t>
      </w:r>
      <w:proofErr w:type="spellEnd"/>
      <w:r w:rsidRPr="004542EF">
        <w:rPr>
          <w:lang w:val="en-US"/>
        </w:rPr>
        <w:t>:</w:t>
      </w:r>
    </w:p>
    <w:p w14:paraId="622FF969" w14:textId="77777777" w:rsidR="00E77CEC" w:rsidRPr="001E4CC2" w:rsidRDefault="00E77CEC" w:rsidP="00E77CEC">
      <w:pPr>
        <w:pStyle w:val="SiemensListe"/>
        <w:rPr>
          <w:i/>
          <w:lang w:val="en-US"/>
        </w:rPr>
      </w:pPr>
      <w:r w:rsidRPr="001E4CC2">
        <w:rPr>
          <w:i/>
          <w:lang w:val="en-US"/>
        </w:rPr>
        <w:t xml:space="preserve">Plan A1T2L001 </w:t>
      </w:r>
    </w:p>
    <w:p w14:paraId="658010C0" w14:textId="77777777" w:rsidR="00E77CEC" w:rsidRPr="001E4CC2" w:rsidRDefault="00E77CEC" w:rsidP="00E77CEC">
      <w:pPr>
        <w:pStyle w:val="SiemensListe"/>
        <w:rPr>
          <w:i/>
          <w:lang w:val="en-US"/>
        </w:rPr>
      </w:pPr>
      <w:proofErr w:type="spellStart"/>
      <w:r w:rsidRPr="001E4CC2">
        <w:rPr>
          <w:i/>
          <w:lang w:val="en-US"/>
        </w:rPr>
        <w:t>Teilplan</w:t>
      </w:r>
      <w:proofErr w:type="spellEnd"/>
      <w:r w:rsidRPr="001E4CC2">
        <w:rPr>
          <w:i/>
          <w:lang w:val="en-US"/>
        </w:rPr>
        <w:t xml:space="preserve"> A, Blatt 1 </w:t>
      </w:r>
    </w:p>
    <w:p w14:paraId="7D0F8D42" w14:textId="13D85C8E" w:rsidR="00E77CEC" w:rsidRPr="00301CC6" w:rsidRDefault="00E77CEC" w:rsidP="00E77CEC">
      <w:pPr>
        <w:pStyle w:val="SiemensListe"/>
        <w:rPr>
          <w:i/>
          <w:lang w:val="en-US"/>
        </w:rPr>
      </w:pPr>
      <w:proofErr w:type="spellStart"/>
      <w:r w:rsidRPr="00301CC6">
        <w:rPr>
          <w:i/>
          <w:lang w:val="en-US"/>
        </w:rPr>
        <w:t>Baustein</w:t>
      </w:r>
      <w:proofErr w:type="spellEnd"/>
      <w:r w:rsidRPr="00301CC6">
        <w:rPr>
          <w:i/>
          <w:lang w:val="en-US"/>
        </w:rPr>
        <w:t xml:space="preserve"> </w:t>
      </w:r>
      <w:r w:rsidR="007E78D2" w:rsidRPr="00301CC6">
        <w:rPr>
          <w:i/>
          <w:lang w:val="en-US"/>
        </w:rPr>
        <w:t>Stand_A1T2L001</w:t>
      </w:r>
    </w:p>
    <w:p w14:paraId="7B6287AA" w14:textId="58AB1250" w:rsidR="00E77CEC" w:rsidRPr="00301CC6" w:rsidRDefault="00E77CEC" w:rsidP="00E77CEC">
      <w:pPr>
        <w:pStyle w:val="SiemensListe"/>
        <w:rPr>
          <w:i/>
        </w:rPr>
      </w:pPr>
      <w:r w:rsidRPr="00301CC6">
        <w:rPr>
          <w:i/>
          <w:lang w:val="en-US"/>
        </w:rPr>
        <w:t xml:space="preserve">Anschluss </w:t>
      </w:r>
      <w:proofErr w:type="spellStart"/>
      <w:r w:rsidRPr="00301CC6">
        <w:rPr>
          <w:i/>
          <w:lang w:val="en-US"/>
        </w:rPr>
        <w:t>PV_out</w:t>
      </w:r>
      <w:proofErr w:type="spellEnd"/>
      <w:r w:rsidRPr="00301CC6">
        <w:rPr>
          <w:i/>
          <w:lang w:val="en-US"/>
        </w:rPr>
        <w:t xml:space="preserve"> Process value incl. ST (STRUCT </w:t>
      </w:r>
      <w:proofErr w:type="spellStart"/>
      <w:r w:rsidRPr="00301CC6">
        <w:rPr>
          <w:i/>
          <w:lang w:val="en-US"/>
        </w:rPr>
        <w:t>bestehend</w:t>
      </w:r>
      <w:proofErr w:type="spellEnd"/>
      <w:r w:rsidRPr="00301CC6">
        <w:rPr>
          <w:i/>
          <w:lang w:val="en-US"/>
        </w:rPr>
        <w:t xml:space="preserve"> </w:t>
      </w:r>
      <w:proofErr w:type="spellStart"/>
      <w:r w:rsidRPr="00301CC6">
        <w:rPr>
          <w:i/>
          <w:lang w:val="en-US"/>
        </w:rPr>
        <w:t>aus</w:t>
      </w:r>
      <w:proofErr w:type="spellEnd"/>
      <w:r w:rsidRPr="00301CC6">
        <w:rPr>
          <w:i/>
          <w:lang w:val="en-US"/>
        </w:rPr>
        <w:t xml:space="preserve"> value und ST)</w:t>
      </w:r>
    </w:p>
    <w:tbl>
      <w:tblPr>
        <w:tblStyle w:val="Siemens-Tabelle"/>
        <w:tblW w:w="0" w:type="auto"/>
        <w:tblInd w:w="851" w:type="dxa"/>
        <w:tblLook w:val="04A0" w:firstRow="1" w:lastRow="0" w:firstColumn="1" w:lastColumn="0" w:noHBand="0" w:noVBand="1"/>
      </w:tblPr>
      <w:tblGrid>
        <w:gridCol w:w="2093"/>
        <w:gridCol w:w="5387"/>
        <w:gridCol w:w="1127"/>
      </w:tblGrid>
      <w:tr w:rsidR="001E4CC2" w14:paraId="0FFDA1E2" w14:textId="77777777" w:rsidTr="007E3DB8">
        <w:trPr>
          <w:cnfStyle w:val="100000000000" w:firstRow="1" w:lastRow="0" w:firstColumn="0" w:lastColumn="0" w:oddVBand="0" w:evenVBand="0" w:oddHBand="0" w:evenHBand="0" w:firstRowFirstColumn="0" w:firstRowLastColumn="0" w:lastRowFirstColumn="0" w:lastRowLastColumn="0"/>
        </w:trPr>
        <w:tc>
          <w:tcPr>
            <w:tcW w:w="2093" w:type="dxa"/>
          </w:tcPr>
          <w:p w14:paraId="048229D8" w14:textId="4373F52D" w:rsidR="001E4CC2" w:rsidRDefault="001E4CC2" w:rsidP="001E4CC2">
            <w:pPr>
              <w:pStyle w:val="SiemensNummerierung2Fortsetzung"/>
              <w:ind w:left="0"/>
            </w:pPr>
            <w:r w:rsidRPr="0003661C">
              <w:t>Eingang:</w:t>
            </w:r>
          </w:p>
        </w:tc>
        <w:tc>
          <w:tcPr>
            <w:tcW w:w="5387" w:type="dxa"/>
          </w:tcPr>
          <w:p w14:paraId="108BF227" w14:textId="52919D15" w:rsidR="001E4CC2" w:rsidRDefault="001E4CC2" w:rsidP="001E4CC2">
            <w:pPr>
              <w:pStyle w:val="SiemensNummerierung2Fortsetzung"/>
              <w:ind w:left="0"/>
            </w:pPr>
            <w:r w:rsidRPr="0003661C">
              <w:t>Verschaltung zu:</w:t>
            </w:r>
          </w:p>
        </w:tc>
        <w:tc>
          <w:tcPr>
            <w:tcW w:w="1127" w:type="dxa"/>
          </w:tcPr>
          <w:p w14:paraId="63D57BDC" w14:textId="37441163" w:rsidR="001E4CC2" w:rsidRDefault="001E4CC2" w:rsidP="001E4CC2">
            <w:pPr>
              <w:pStyle w:val="SiemensNummerierung2Fortsetzung"/>
              <w:ind w:left="0"/>
            </w:pPr>
            <w:r w:rsidRPr="0003661C">
              <w:t>Invertiert</w:t>
            </w:r>
          </w:p>
        </w:tc>
      </w:tr>
      <w:tr w:rsidR="001E4CC2" w14:paraId="60ACBBFE" w14:textId="77777777" w:rsidTr="007E3DB8">
        <w:tc>
          <w:tcPr>
            <w:tcW w:w="2093" w:type="dxa"/>
          </w:tcPr>
          <w:p w14:paraId="1038115A" w14:textId="495BC5E0" w:rsidR="001E4CC2" w:rsidRDefault="001E4CC2" w:rsidP="001E4CC2">
            <w:pPr>
              <w:pStyle w:val="SiemensNummerierung2Fortsetzung"/>
              <w:ind w:left="0"/>
            </w:pPr>
            <w:r w:rsidRPr="0003661C">
              <w:t>Pcs7DiIn.HS+.PV_In</w:t>
            </w:r>
          </w:p>
        </w:tc>
        <w:tc>
          <w:tcPr>
            <w:tcW w:w="5387" w:type="dxa"/>
          </w:tcPr>
          <w:p w14:paraId="51FE70A7" w14:textId="02C0160A" w:rsidR="001E4CC2" w:rsidRDefault="001E4CC2" w:rsidP="001E4CC2">
            <w:pPr>
              <w:pStyle w:val="SiemensNummerierung2Fortsetzung"/>
              <w:ind w:left="0"/>
            </w:pPr>
            <w:r w:rsidRPr="0003661C">
              <w:t>‚A1.T2.A1T2H011.HS+.START‘</w:t>
            </w:r>
            <w:r w:rsidR="007E78D2">
              <w:t xml:space="preserve"> </w:t>
            </w:r>
            <w:r w:rsidRPr="0003661C">
              <w:t>/</w:t>
            </w:r>
            <w:r w:rsidR="007E78D2">
              <w:t xml:space="preserve"> </w:t>
            </w:r>
            <w:r w:rsidRPr="0003661C">
              <w:t>E7.2</w:t>
            </w:r>
            <w:r w:rsidR="007E78D2">
              <w:t xml:space="preserve"> </w:t>
            </w:r>
            <w:r w:rsidRPr="0003661C">
              <w:t>/ Reaktor R001 Leeren Beginnen</w:t>
            </w:r>
          </w:p>
        </w:tc>
        <w:tc>
          <w:tcPr>
            <w:tcW w:w="1127" w:type="dxa"/>
          </w:tcPr>
          <w:p w14:paraId="29349109" w14:textId="34806E13" w:rsidR="001E4CC2" w:rsidRDefault="001E4CC2" w:rsidP="001E4CC2">
            <w:pPr>
              <w:pStyle w:val="SiemensNummerierung2Fortsetzung"/>
              <w:ind w:left="0"/>
            </w:pPr>
            <w:r w:rsidRPr="0003661C">
              <w:t>nein</w:t>
            </w:r>
          </w:p>
        </w:tc>
      </w:tr>
      <w:tr w:rsidR="001E4CC2" w14:paraId="524D09DA" w14:textId="77777777" w:rsidTr="007E3DB8">
        <w:tc>
          <w:tcPr>
            <w:tcW w:w="2093" w:type="dxa"/>
          </w:tcPr>
          <w:p w14:paraId="5DB4E22D" w14:textId="3E0B9D94" w:rsidR="001E4CC2" w:rsidRDefault="001E4CC2" w:rsidP="001E4CC2">
            <w:pPr>
              <w:pStyle w:val="SiemensNummerierung2Fortsetzung"/>
              <w:ind w:left="0"/>
            </w:pPr>
            <w:r w:rsidRPr="0003661C">
              <w:t>Pcs7DiIn.HS-.PV_In</w:t>
            </w:r>
          </w:p>
        </w:tc>
        <w:tc>
          <w:tcPr>
            <w:tcW w:w="5387" w:type="dxa"/>
          </w:tcPr>
          <w:p w14:paraId="7F55CF8E" w14:textId="5EA905F7" w:rsidR="001E4CC2" w:rsidRDefault="001E4CC2" w:rsidP="001E4CC2">
            <w:pPr>
              <w:pStyle w:val="SiemensNummerierung2Fortsetzung"/>
              <w:ind w:left="0"/>
            </w:pPr>
            <w:r w:rsidRPr="0003661C">
              <w:t>‚A1.T2.A1T2H011.HS-.STOP’ / E7.3 / Reaktor R001 Leeren Stoppen</w:t>
            </w:r>
          </w:p>
        </w:tc>
        <w:tc>
          <w:tcPr>
            <w:tcW w:w="1127" w:type="dxa"/>
          </w:tcPr>
          <w:p w14:paraId="1A087A6B" w14:textId="1556AE59" w:rsidR="001E4CC2" w:rsidRDefault="001E4CC2" w:rsidP="001E4CC2">
            <w:pPr>
              <w:pStyle w:val="SiemensNummerierung2Fortsetzung"/>
              <w:ind w:left="0"/>
            </w:pPr>
            <w:r w:rsidRPr="0003661C">
              <w:t>nein</w:t>
            </w:r>
          </w:p>
        </w:tc>
      </w:tr>
      <w:tr w:rsidR="001E4CC2" w14:paraId="13F33A2B" w14:textId="77777777" w:rsidTr="007E3DB8">
        <w:tc>
          <w:tcPr>
            <w:tcW w:w="2093" w:type="dxa"/>
          </w:tcPr>
          <w:p w14:paraId="707FC5C3" w14:textId="396B4919" w:rsidR="001E4CC2" w:rsidRDefault="001E4CC2" w:rsidP="001E4CC2">
            <w:pPr>
              <w:pStyle w:val="SiemensNummerierung2Fortsetzung"/>
              <w:ind w:left="0"/>
            </w:pPr>
            <w:r w:rsidRPr="0003661C">
              <w:t>Or08.In4</w:t>
            </w:r>
          </w:p>
        </w:tc>
        <w:tc>
          <w:tcPr>
            <w:tcW w:w="5387" w:type="dxa"/>
          </w:tcPr>
          <w:p w14:paraId="70D2B44F" w14:textId="63E029D5" w:rsidR="001E4CC2" w:rsidRPr="0082409D" w:rsidRDefault="001E4CC2" w:rsidP="001E4CC2">
            <w:pPr>
              <w:pStyle w:val="SiemensNummerierung2Fortsetzung"/>
              <w:ind w:left="0"/>
              <w:rPr>
                <w:lang w:val="en-US"/>
              </w:rPr>
            </w:pPr>
            <w:r w:rsidRPr="001E4CC2">
              <w:rPr>
                <w:lang w:val="en-US"/>
              </w:rPr>
              <w:t xml:space="preserve">A1H001(A,1) / A1H001 </w:t>
            </w:r>
            <w:proofErr w:type="spellStart"/>
            <w:r w:rsidRPr="001E4CC2">
              <w:rPr>
                <w:lang w:val="en-US"/>
              </w:rPr>
              <w:t>PV_Out</w:t>
            </w:r>
            <w:proofErr w:type="spellEnd"/>
            <w:r w:rsidRPr="001E4CC2">
              <w:rPr>
                <w:lang w:val="en-US"/>
              </w:rPr>
              <w:t xml:space="preserve"> Process value incl. </w:t>
            </w:r>
            <w:r w:rsidRPr="0082409D">
              <w:rPr>
                <w:lang w:val="en-US"/>
              </w:rPr>
              <w:t>ST</w:t>
            </w:r>
          </w:p>
        </w:tc>
        <w:tc>
          <w:tcPr>
            <w:tcW w:w="1127" w:type="dxa"/>
          </w:tcPr>
          <w:p w14:paraId="5E5C3F3F" w14:textId="29B1C3D8" w:rsidR="001E4CC2" w:rsidRDefault="001E4CC2" w:rsidP="001E4CC2">
            <w:pPr>
              <w:pStyle w:val="SiemensNummerierung2Fortsetzung"/>
              <w:ind w:left="0"/>
            </w:pPr>
            <w:r w:rsidRPr="0003661C">
              <w:t>ja</w:t>
            </w:r>
          </w:p>
        </w:tc>
      </w:tr>
      <w:tr w:rsidR="001E4CC2" w14:paraId="11D100AD" w14:textId="77777777" w:rsidTr="007E3DB8">
        <w:tc>
          <w:tcPr>
            <w:tcW w:w="2093" w:type="dxa"/>
          </w:tcPr>
          <w:p w14:paraId="750B34C5" w14:textId="23B30BCA" w:rsidR="001E4CC2" w:rsidRDefault="001E4CC2" w:rsidP="001E4CC2">
            <w:pPr>
              <w:pStyle w:val="SiemensNummerierung2Fortsetzung"/>
              <w:ind w:left="0"/>
            </w:pPr>
            <w:r w:rsidRPr="0003661C">
              <w:t>Or08.In5</w:t>
            </w:r>
          </w:p>
        </w:tc>
        <w:tc>
          <w:tcPr>
            <w:tcW w:w="5387" w:type="dxa"/>
          </w:tcPr>
          <w:p w14:paraId="49F46FC3" w14:textId="26D80174" w:rsidR="001E4CC2" w:rsidRPr="0082409D" w:rsidRDefault="001E4CC2" w:rsidP="001E4CC2">
            <w:pPr>
              <w:pStyle w:val="SiemensNummerierung2Fortsetzung"/>
              <w:ind w:left="0"/>
              <w:rPr>
                <w:lang w:val="en-US"/>
              </w:rPr>
            </w:pPr>
            <w:r w:rsidRPr="001E4CC2">
              <w:rPr>
                <w:lang w:val="en-US"/>
              </w:rPr>
              <w:t xml:space="preserve">A1H002(A,1) / A1H002 </w:t>
            </w:r>
            <w:proofErr w:type="spellStart"/>
            <w:r w:rsidRPr="001E4CC2">
              <w:rPr>
                <w:lang w:val="en-US"/>
              </w:rPr>
              <w:t>PV_Out</w:t>
            </w:r>
            <w:proofErr w:type="spellEnd"/>
            <w:r w:rsidRPr="001E4CC2">
              <w:rPr>
                <w:lang w:val="en-US"/>
              </w:rPr>
              <w:t xml:space="preserve"> Process value incl. </w:t>
            </w:r>
            <w:r w:rsidRPr="0082409D">
              <w:rPr>
                <w:lang w:val="en-US"/>
              </w:rPr>
              <w:t>ST</w:t>
            </w:r>
          </w:p>
        </w:tc>
        <w:tc>
          <w:tcPr>
            <w:tcW w:w="1127" w:type="dxa"/>
          </w:tcPr>
          <w:p w14:paraId="417071F8" w14:textId="47BC740A" w:rsidR="001E4CC2" w:rsidRDefault="001E4CC2" w:rsidP="001E4CC2">
            <w:pPr>
              <w:pStyle w:val="SiemensNummerierung2Fortsetzung"/>
              <w:ind w:left="0"/>
            </w:pPr>
            <w:r w:rsidRPr="0003661C">
              <w:t>ja</w:t>
            </w:r>
          </w:p>
        </w:tc>
      </w:tr>
      <w:tr w:rsidR="001E4CC2" w14:paraId="28DCBBC0" w14:textId="77777777" w:rsidTr="007E3DB8">
        <w:tc>
          <w:tcPr>
            <w:tcW w:w="2093" w:type="dxa"/>
          </w:tcPr>
          <w:p w14:paraId="1A13AE90" w14:textId="23BC869D" w:rsidR="001E4CC2" w:rsidRDefault="001E4CC2" w:rsidP="001E4CC2">
            <w:pPr>
              <w:pStyle w:val="SiemensNummerierung2Fortsetzung"/>
              <w:ind w:left="0"/>
            </w:pPr>
            <w:r w:rsidRPr="0003661C">
              <w:t>Or08.In6</w:t>
            </w:r>
          </w:p>
        </w:tc>
        <w:tc>
          <w:tcPr>
            <w:tcW w:w="5387" w:type="dxa"/>
          </w:tcPr>
          <w:p w14:paraId="001C8942" w14:textId="12850CDB" w:rsidR="001E4CC2" w:rsidRPr="0082409D" w:rsidRDefault="001E4CC2" w:rsidP="001E4CC2">
            <w:pPr>
              <w:pStyle w:val="SiemensNummerierung2Fortsetzung"/>
              <w:ind w:left="0"/>
              <w:rPr>
                <w:lang w:val="en-US"/>
              </w:rPr>
            </w:pPr>
            <w:r w:rsidRPr="001E4CC2">
              <w:rPr>
                <w:lang w:val="en-US"/>
              </w:rPr>
              <w:t xml:space="preserve">A1H003(A,1) / A1H003 </w:t>
            </w:r>
            <w:proofErr w:type="spellStart"/>
            <w:r w:rsidRPr="001E4CC2">
              <w:rPr>
                <w:lang w:val="en-US"/>
              </w:rPr>
              <w:t>PV_Out</w:t>
            </w:r>
            <w:proofErr w:type="spellEnd"/>
            <w:r w:rsidRPr="001E4CC2">
              <w:rPr>
                <w:lang w:val="en-US"/>
              </w:rPr>
              <w:t xml:space="preserve"> Process value incl. </w:t>
            </w:r>
            <w:r w:rsidRPr="0082409D">
              <w:rPr>
                <w:lang w:val="en-US"/>
              </w:rPr>
              <w:t>ST</w:t>
            </w:r>
          </w:p>
        </w:tc>
        <w:tc>
          <w:tcPr>
            <w:tcW w:w="1127" w:type="dxa"/>
          </w:tcPr>
          <w:p w14:paraId="61CA4C44" w14:textId="154ADC8B" w:rsidR="001E4CC2" w:rsidRDefault="001E4CC2" w:rsidP="001E4CC2">
            <w:pPr>
              <w:pStyle w:val="SiemensNummerierung2Fortsetzung"/>
              <w:ind w:left="0"/>
            </w:pPr>
            <w:r w:rsidRPr="0003661C">
              <w:t>ja</w:t>
            </w:r>
          </w:p>
        </w:tc>
      </w:tr>
      <w:tr w:rsidR="001E4CC2" w14:paraId="2F646F89" w14:textId="77777777" w:rsidTr="007E3DB8">
        <w:tc>
          <w:tcPr>
            <w:tcW w:w="2093" w:type="dxa"/>
          </w:tcPr>
          <w:p w14:paraId="371B7DF5" w14:textId="73FB6FB3" w:rsidR="001E4CC2" w:rsidRDefault="001E4CC2" w:rsidP="001E4CC2">
            <w:pPr>
              <w:pStyle w:val="SiemensNummerierung2Fortsetzung"/>
              <w:ind w:left="0"/>
            </w:pPr>
            <w:r w:rsidRPr="0003661C">
              <w:t>Or08.In7</w:t>
            </w:r>
          </w:p>
        </w:tc>
        <w:tc>
          <w:tcPr>
            <w:tcW w:w="5387" w:type="dxa"/>
          </w:tcPr>
          <w:p w14:paraId="34BBE53D" w14:textId="0FF91081" w:rsidR="001E4CC2" w:rsidRDefault="001E4CC2" w:rsidP="001E4CC2">
            <w:pPr>
              <w:pStyle w:val="SiemensNummerierung2Fortsetzung"/>
              <w:ind w:left="0"/>
            </w:pPr>
            <w:r w:rsidRPr="001E4CC2">
              <w:rPr>
                <w:lang w:val="en-US"/>
              </w:rPr>
              <w:t xml:space="preserve">A1T3L001(A,1) / A1T3L001_LSA+ </w:t>
            </w:r>
            <w:proofErr w:type="spellStart"/>
            <w:r w:rsidRPr="001E4CC2">
              <w:rPr>
                <w:lang w:val="en-US"/>
              </w:rPr>
              <w:t>PV_Out</w:t>
            </w:r>
            <w:proofErr w:type="spellEnd"/>
            <w:r w:rsidRPr="001E4CC2">
              <w:rPr>
                <w:lang w:val="en-US"/>
              </w:rPr>
              <w:t xml:space="preserve"> Process value incl. </w:t>
            </w:r>
            <w:r w:rsidRPr="0003661C">
              <w:t xml:space="preserve">ST </w:t>
            </w:r>
          </w:p>
        </w:tc>
        <w:tc>
          <w:tcPr>
            <w:tcW w:w="1127" w:type="dxa"/>
          </w:tcPr>
          <w:p w14:paraId="275628B5" w14:textId="60FADCAF" w:rsidR="001E4CC2" w:rsidRDefault="001E4CC2" w:rsidP="001E4CC2">
            <w:pPr>
              <w:pStyle w:val="SiemensNummerierung2Fortsetzung"/>
              <w:ind w:left="0"/>
            </w:pPr>
            <w:r w:rsidRPr="0003661C">
              <w:t>nein</w:t>
            </w:r>
          </w:p>
        </w:tc>
      </w:tr>
      <w:tr w:rsidR="001E4CC2" w14:paraId="322FA548" w14:textId="77777777" w:rsidTr="007E3DB8">
        <w:tc>
          <w:tcPr>
            <w:tcW w:w="2093" w:type="dxa"/>
          </w:tcPr>
          <w:p w14:paraId="61F3F938" w14:textId="12F10BC8" w:rsidR="001E4CC2" w:rsidRDefault="001E4CC2" w:rsidP="001E4CC2">
            <w:pPr>
              <w:pStyle w:val="SiemensNummerierung2Fortsetzung"/>
              <w:ind w:left="0"/>
            </w:pPr>
            <w:r w:rsidRPr="0003661C">
              <w:t>CompAn02.In1</w:t>
            </w:r>
          </w:p>
        </w:tc>
        <w:tc>
          <w:tcPr>
            <w:tcW w:w="5387" w:type="dxa"/>
          </w:tcPr>
          <w:p w14:paraId="67ACBA60" w14:textId="445DA1D7" w:rsidR="001E4CC2" w:rsidRDefault="001E4CC2" w:rsidP="001E4CC2">
            <w:pPr>
              <w:pStyle w:val="SiemensNummerierung2Fortsetzung"/>
              <w:ind w:left="0"/>
            </w:pPr>
            <w:r w:rsidRPr="001E4CC2">
              <w:rPr>
                <w:lang w:val="en-US"/>
              </w:rPr>
              <w:t xml:space="preserve">A1T2L001(A,1) / Stand_A1T2L001 </w:t>
            </w:r>
            <w:proofErr w:type="spellStart"/>
            <w:r w:rsidRPr="001E4CC2">
              <w:rPr>
                <w:lang w:val="en-US"/>
              </w:rPr>
              <w:t>PV_Out</w:t>
            </w:r>
            <w:proofErr w:type="spellEnd"/>
            <w:r w:rsidRPr="001E4CC2">
              <w:rPr>
                <w:lang w:val="en-US"/>
              </w:rPr>
              <w:t xml:space="preserve"> Process value incl. </w:t>
            </w:r>
            <w:r w:rsidRPr="0003661C">
              <w:t>ST</w:t>
            </w:r>
          </w:p>
        </w:tc>
        <w:tc>
          <w:tcPr>
            <w:tcW w:w="1127" w:type="dxa"/>
          </w:tcPr>
          <w:p w14:paraId="6876D754" w14:textId="5716990F" w:rsidR="001E4CC2" w:rsidRDefault="001E4CC2" w:rsidP="001E4CC2">
            <w:pPr>
              <w:pStyle w:val="SiemensNummerierung2Fortsetzung"/>
              <w:ind w:left="0"/>
            </w:pPr>
            <w:r w:rsidRPr="0003661C">
              <w:t>nein</w:t>
            </w:r>
          </w:p>
        </w:tc>
      </w:tr>
      <w:tr w:rsidR="001E4CC2" w14:paraId="45A088DC" w14:textId="77777777" w:rsidTr="007E3DB8">
        <w:tc>
          <w:tcPr>
            <w:tcW w:w="2093" w:type="dxa"/>
          </w:tcPr>
          <w:p w14:paraId="0FFC2FBF" w14:textId="18FABA21" w:rsidR="001E4CC2" w:rsidRDefault="001E4CC2" w:rsidP="001E4CC2">
            <w:pPr>
              <w:pStyle w:val="SiemensNummerierung2Fortsetzung"/>
              <w:ind w:left="0"/>
            </w:pPr>
            <w:r w:rsidRPr="0003661C">
              <w:t>CompAn02.In2</w:t>
            </w:r>
          </w:p>
        </w:tc>
        <w:tc>
          <w:tcPr>
            <w:tcW w:w="5387" w:type="dxa"/>
          </w:tcPr>
          <w:p w14:paraId="58C05D52" w14:textId="65C34A1F" w:rsidR="001E4CC2" w:rsidRDefault="001E4CC2" w:rsidP="001E4CC2">
            <w:pPr>
              <w:pStyle w:val="SiemensNummerierung2Fortsetzung"/>
              <w:ind w:left="0"/>
            </w:pPr>
            <w:r w:rsidRPr="0003661C">
              <w:t>50.0</w:t>
            </w:r>
          </w:p>
        </w:tc>
        <w:tc>
          <w:tcPr>
            <w:tcW w:w="1127" w:type="dxa"/>
          </w:tcPr>
          <w:p w14:paraId="66C8EFB3" w14:textId="77777777" w:rsidR="001E4CC2" w:rsidRDefault="001E4CC2" w:rsidP="001E4CC2">
            <w:pPr>
              <w:pStyle w:val="SiemensNummerierung2Fortsetzung"/>
              <w:ind w:left="0"/>
            </w:pPr>
          </w:p>
        </w:tc>
      </w:tr>
      <w:tr w:rsidR="001E4CC2" w14:paraId="431B83DD" w14:textId="77777777" w:rsidTr="007E3DB8">
        <w:tc>
          <w:tcPr>
            <w:tcW w:w="2093" w:type="dxa"/>
          </w:tcPr>
          <w:p w14:paraId="3B17B50F" w14:textId="0FFF61B4" w:rsidR="001E4CC2" w:rsidRDefault="001E4CC2" w:rsidP="001E4CC2">
            <w:pPr>
              <w:pStyle w:val="SiemensNummerierung2Fortsetzung"/>
              <w:ind w:left="0"/>
            </w:pPr>
            <w:proofErr w:type="spellStart"/>
            <w:r w:rsidRPr="0003661C">
              <w:t>FlipFlop.Mode</w:t>
            </w:r>
            <w:proofErr w:type="spellEnd"/>
          </w:p>
        </w:tc>
        <w:tc>
          <w:tcPr>
            <w:tcW w:w="5387" w:type="dxa"/>
          </w:tcPr>
          <w:p w14:paraId="1789D592" w14:textId="5353F315" w:rsidR="001E4CC2" w:rsidRDefault="001E4CC2" w:rsidP="001E4CC2">
            <w:pPr>
              <w:pStyle w:val="SiemensNummerierung2Fortsetzung"/>
              <w:ind w:left="0"/>
            </w:pPr>
            <w:r w:rsidRPr="0003661C">
              <w:t>1</w:t>
            </w:r>
          </w:p>
        </w:tc>
        <w:tc>
          <w:tcPr>
            <w:tcW w:w="1127" w:type="dxa"/>
          </w:tcPr>
          <w:p w14:paraId="1DD302B4" w14:textId="77777777" w:rsidR="001E4CC2" w:rsidRDefault="001E4CC2" w:rsidP="001E4CC2">
            <w:pPr>
              <w:pStyle w:val="SiemensNummerierung2Fortsetzung"/>
              <w:keepNext/>
              <w:ind w:left="0"/>
            </w:pPr>
          </w:p>
        </w:tc>
      </w:tr>
    </w:tbl>
    <w:p w14:paraId="11D63C0C" w14:textId="61DC74DA" w:rsidR="001E4CC2" w:rsidRPr="001E4CC2" w:rsidRDefault="001E4CC2" w:rsidP="001E4CC2">
      <w:pPr>
        <w:pStyle w:val="Beschriftung"/>
      </w:pPr>
      <w:bookmarkStart w:id="49" w:name="_Ref794914"/>
      <w:r>
        <w:t xml:space="preserve">Tabelle </w:t>
      </w:r>
      <w:r>
        <w:fldChar w:fldCharType="begin"/>
      </w:r>
      <w:r>
        <w:instrText xml:space="preserve"> SEQ Tabelle \* ARABIC </w:instrText>
      </w:r>
      <w:r>
        <w:fldChar w:fldCharType="separate"/>
      </w:r>
      <w:r w:rsidR="00F00DC0">
        <w:rPr>
          <w:noProof/>
        </w:rPr>
        <w:t>1</w:t>
      </w:r>
      <w:r>
        <w:fldChar w:fldCharType="end"/>
      </w:r>
      <w:bookmarkEnd w:id="49"/>
      <w:r>
        <w:t xml:space="preserve">: </w:t>
      </w:r>
      <w:proofErr w:type="spellStart"/>
      <w:r w:rsidRPr="007123FD">
        <w:t>Eingangsverschaltungen</w:t>
      </w:r>
      <w:proofErr w:type="spellEnd"/>
      <w:r w:rsidRPr="007123FD">
        <w:t xml:space="preserve"> im Plan ‚A1T2H011/Blatt1’</w:t>
      </w:r>
    </w:p>
    <w:p w14:paraId="021580B0" w14:textId="77777777" w:rsidR="00301CC6" w:rsidRDefault="00301CC6">
      <w:r>
        <w:rPr>
          <w:b/>
        </w:rPr>
        <w:br w:type="page"/>
      </w:r>
    </w:p>
    <w:tbl>
      <w:tblPr>
        <w:tblStyle w:val="Siemens-Tabelle"/>
        <w:tblW w:w="0" w:type="auto"/>
        <w:tblInd w:w="851" w:type="dxa"/>
        <w:tblLook w:val="04A0" w:firstRow="1" w:lastRow="0" w:firstColumn="1" w:lastColumn="0" w:noHBand="0" w:noVBand="1"/>
      </w:tblPr>
      <w:tblGrid>
        <w:gridCol w:w="2093"/>
        <w:gridCol w:w="5387"/>
        <w:gridCol w:w="1127"/>
      </w:tblGrid>
      <w:tr w:rsidR="001E4CC2" w14:paraId="2E11CAAE" w14:textId="77777777" w:rsidTr="007E3DB8">
        <w:trPr>
          <w:cnfStyle w:val="100000000000" w:firstRow="1" w:lastRow="0" w:firstColumn="0" w:lastColumn="0" w:oddVBand="0" w:evenVBand="0" w:oddHBand="0" w:evenHBand="0" w:firstRowFirstColumn="0" w:firstRowLastColumn="0" w:lastRowFirstColumn="0" w:lastRowLastColumn="0"/>
        </w:trPr>
        <w:tc>
          <w:tcPr>
            <w:tcW w:w="2093" w:type="dxa"/>
          </w:tcPr>
          <w:p w14:paraId="2115F626" w14:textId="71812280" w:rsidR="001E4CC2" w:rsidRDefault="001E4CC2" w:rsidP="001E4CC2">
            <w:pPr>
              <w:ind w:left="0"/>
              <w:rPr>
                <w:lang w:val="en-US"/>
              </w:rPr>
            </w:pPr>
            <w:r w:rsidRPr="00EF2C75">
              <w:lastRenderedPageBreak/>
              <w:t>Eingang:</w:t>
            </w:r>
          </w:p>
        </w:tc>
        <w:tc>
          <w:tcPr>
            <w:tcW w:w="5387" w:type="dxa"/>
          </w:tcPr>
          <w:p w14:paraId="6290D38A" w14:textId="6520C1A6" w:rsidR="001E4CC2" w:rsidRDefault="001E4CC2" w:rsidP="001E4CC2">
            <w:pPr>
              <w:ind w:left="0"/>
              <w:rPr>
                <w:lang w:val="en-US"/>
              </w:rPr>
            </w:pPr>
            <w:r w:rsidRPr="00EF2C75">
              <w:t>Ausgang:</w:t>
            </w:r>
          </w:p>
        </w:tc>
        <w:tc>
          <w:tcPr>
            <w:tcW w:w="1127" w:type="dxa"/>
          </w:tcPr>
          <w:p w14:paraId="691036C3" w14:textId="34B1FBEF" w:rsidR="001E4CC2" w:rsidRDefault="001E4CC2" w:rsidP="001E4CC2">
            <w:pPr>
              <w:ind w:left="0"/>
              <w:rPr>
                <w:lang w:val="en-US"/>
              </w:rPr>
            </w:pPr>
            <w:r w:rsidRPr="00EF2C75">
              <w:t>Invertiert</w:t>
            </w:r>
          </w:p>
        </w:tc>
      </w:tr>
      <w:tr w:rsidR="001E4CC2" w14:paraId="139F7BCC" w14:textId="77777777" w:rsidTr="007E3DB8">
        <w:tc>
          <w:tcPr>
            <w:tcW w:w="2093" w:type="dxa"/>
          </w:tcPr>
          <w:p w14:paraId="7B994801" w14:textId="2B1AD89E" w:rsidR="001E4CC2" w:rsidRDefault="001E4CC2" w:rsidP="001E4CC2">
            <w:pPr>
              <w:ind w:left="0"/>
              <w:rPr>
                <w:lang w:val="en-US"/>
              </w:rPr>
            </w:pPr>
            <w:proofErr w:type="spellStart"/>
            <w:r w:rsidRPr="00EF2C75">
              <w:t>FlipFlop.SetLi</w:t>
            </w:r>
            <w:proofErr w:type="spellEnd"/>
          </w:p>
        </w:tc>
        <w:tc>
          <w:tcPr>
            <w:tcW w:w="5387" w:type="dxa"/>
          </w:tcPr>
          <w:p w14:paraId="426C438D" w14:textId="3FF4E23E" w:rsidR="001E4CC2" w:rsidRDefault="001E4CC2" w:rsidP="001E4CC2">
            <w:pPr>
              <w:ind w:left="0"/>
              <w:rPr>
                <w:lang w:val="en-US"/>
              </w:rPr>
            </w:pPr>
            <w:r w:rsidRPr="00EF2C75">
              <w:t>Pcs7DiIn.HS+.PV_Out</w:t>
            </w:r>
          </w:p>
        </w:tc>
        <w:tc>
          <w:tcPr>
            <w:tcW w:w="1127" w:type="dxa"/>
          </w:tcPr>
          <w:p w14:paraId="4E68555C" w14:textId="30982AE2" w:rsidR="001E4CC2" w:rsidRDefault="001E4CC2" w:rsidP="001E4CC2">
            <w:pPr>
              <w:ind w:left="0"/>
              <w:rPr>
                <w:lang w:val="en-US"/>
              </w:rPr>
            </w:pPr>
            <w:r w:rsidRPr="00EF2C75">
              <w:t>nein</w:t>
            </w:r>
          </w:p>
        </w:tc>
      </w:tr>
      <w:tr w:rsidR="001E4CC2" w14:paraId="58A72DB3" w14:textId="77777777" w:rsidTr="007E3DB8">
        <w:tc>
          <w:tcPr>
            <w:tcW w:w="2093" w:type="dxa"/>
          </w:tcPr>
          <w:p w14:paraId="685CFEA0" w14:textId="58B1E915" w:rsidR="001E4CC2" w:rsidRDefault="001E4CC2" w:rsidP="001E4CC2">
            <w:pPr>
              <w:ind w:left="0"/>
              <w:rPr>
                <w:lang w:val="en-US"/>
              </w:rPr>
            </w:pPr>
            <w:proofErr w:type="spellStart"/>
            <w:r w:rsidRPr="00EF2C75">
              <w:t>FlipFlop.RstLi</w:t>
            </w:r>
            <w:proofErr w:type="spellEnd"/>
          </w:p>
        </w:tc>
        <w:tc>
          <w:tcPr>
            <w:tcW w:w="5387" w:type="dxa"/>
          </w:tcPr>
          <w:p w14:paraId="52A11ED5" w14:textId="3C47A152" w:rsidR="001E4CC2" w:rsidRDefault="001E4CC2" w:rsidP="001E4CC2">
            <w:pPr>
              <w:ind w:left="0"/>
              <w:rPr>
                <w:lang w:val="en-US"/>
              </w:rPr>
            </w:pPr>
            <w:r w:rsidRPr="00EF2C75">
              <w:t>Or08.Out</w:t>
            </w:r>
          </w:p>
        </w:tc>
        <w:tc>
          <w:tcPr>
            <w:tcW w:w="1127" w:type="dxa"/>
          </w:tcPr>
          <w:p w14:paraId="0A28C200" w14:textId="2304A6B3" w:rsidR="001E4CC2" w:rsidRDefault="001E4CC2" w:rsidP="001E4CC2">
            <w:pPr>
              <w:ind w:left="0"/>
              <w:rPr>
                <w:lang w:val="en-US"/>
              </w:rPr>
            </w:pPr>
            <w:r w:rsidRPr="00EF2C75">
              <w:t>nein</w:t>
            </w:r>
          </w:p>
        </w:tc>
      </w:tr>
      <w:tr w:rsidR="001E4CC2" w14:paraId="343F0B7B" w14:textId="77777777" w:rsidTr="007E3DB8">
        <w:tc>
          <w:tcPr>
            <w:tcW w:w="2093" w:type="dxa"/>
          </w:tcPr>
          <w:p w14:paraId="2091129B" w14:textId="047BE7B0" w:rsidR="001E4CC2" w:rsidRDefault="001E4CC2" w:rsidP="001E4CC2">
            <w:pPr>
              <w:ind w:left="0"/>
              <w:rPr>
                <w:lang w:val="en-US"/>
              </w:rPr>
            </w:pPr>
            <w:r w:rsidRPr="00EF2C75">
              <w:t>Or08.In3</w:t>
            </w:r>
          </w:p>
        </w:tc>
        <w:tc>
          <w:tcPr>
            <w:tcW w:w="5387" w:type="dxa"/>
          </w:tcPr>
          <w:p w14:paraId="78839155" w14:textId="2074096E" w:rsidR="001E4CC2" w:rsidRDefault="001E4CC2" w:rsidP="001E4CC2">
            <w:pPr>
              <w:ind w:left="0"/>
              <w:rPr>
                <w:lang w:val="en-US"/>
              </w:rPr>
            </w:pPr>
            <w:r w:rsidRPr="00EF2C75">
              <w:t>Pcs7DiIn.HS-.PV_Out</w:t>
            </w:r>
          </w:p>
        </w:tc>
        <w:tc>
          <w:tcPr>
            <w:tcW w:w="1127" w:type="dxa"/>
          </w:tcPr>
          <w:p w14:paraId="6A6B5F97" w14:textId="1E9A872C" w:rsidR="001E4CC2" w:rsidRDefault="001E4CC2" w:rsidP="001E4CC2">
            <w:pPr>
              <w:ind w:left="0"/>
              <w:rPr>
                <w:lang w:val="en-US"/>
              </w:rPr>
            </w:pPr>
            <w:r w:rsidRPr="00EF2C75">
              <w:t>nein</w:t>
            </w:r>
          </w:p>
        </w:tc>
      </w:tr>
      <w:tr w:rsidR="001E4CC2" w14:paraId="22B1B6C9" w14:textId="77777777" w:rsidTr="007E3DB8">
        <w:tc>
          <w:tcPr>
            <w:tcW w:w="2093" w:type="dxa"/>
          </w:tcPr>
          <w:p w14:paraId="71A84F8A" w14:textId="29405E08" w:rsidR="001E4CC2" w:rsidRDefault="001E4CC2" w:rsidP="001E4CC2">
            <w:pPr>
              <w:ind w:left="0"/>
              <w:rPr>
                <w:lang w:val="en-US"/>
              </w:rPr>
            </w:pPr>
            <w:r w:rsidRPr="00EF2C75">
              <w:t>Or08.In8</w:t>
            </w:r>
          </w:p>
        </w:tc>
        <w:tc>
          <w:tcPr>
            <w:tcW w:w="5387" w:type="dxa"/>
          </w:tcPr>
          <w:p w14:paraId="61004383" w14:textId="2564117B" w:rsidR="001E4CC2" w:rsidRDefault="001E4CC2" w:rsidP="001E4CC2">
            <w:pPr>
              <w:ind w:left="0"/>
              <w:rPr>
                <w:lang w:val="en-US"/>
              </w:rPr>
            </w:pPr>
            <w:r w:rsidRPr="00EF2C75">
              <w:t>CompAn02.LT</w:t>
            </w:r>
          </w:p>
        </w:tc>
        <w:tc>
          <w:tcPr>
            <w:tcW w:w="1127" w:type="dxa"/>
          </w:tcPr>
          <w:p w14:paraId="622AE575" w14:textId="0AFF547C" w:rsidR="001E4CC2" w:rsidRDefault="001E4CC2" w:rsidP="001E4CC2">
            <w:pPr>
              <w:ind w:left="0"/>
              <w:rPr>
                <w:lang w:val="en-US"/>
              </w:rPr>
            </w:pPr>
            <w:r w:rsidRPr="00EF2C75">
              <w:t>nein</w:t>
            </w:r>
          </w:p>
        </w:tc>
      </w:tr>
      <w:tr w:rsidR="001E4CC2" w14:paraId="7BC3EF13" w14:textId="77777777" w:rsidTr="007E3DB8">
        <w:tc>
          <w:tcPr>
            <w:tcW w:w="2093" w:type="dxa"/>
          </w:tcPr>
          <w:p w14:paraId="16BE0B79" w14:textId="0058C063" w:rsidR="001E4CC2" w:rsidRDefault="001E4CC2" w:rsidP="001E4CC2">
            <w:pPr>
              <w:ind w:left="0"/>
              <w:rPr>
                <w:lang w:val="en-US"/>
              </w:rPr>
            </w:pPr>
            <w:r w:rsidRPr="00EF2C75">
              <w:t>Pcs7DiOu.PV_In</w:t>
            </w:r>
          </w:p>
        </w:tc>
        <w:tc>
          <w:tcPr>
            <w:tcW w:w="5387" w:type="dxa"/>
          </w:tcPr>
          <w:p w14:paraId="13CADB41" w14:textId="67D9574D" w:rsidR="001E4CC2" w:rsidRDefault="001E4CC2" w:rsidP="001E4CC2">
            <w:pPr>
              <w:ind w:left="0"/>
              <w:rPr>
                <w:lang w:val="en-US"/>
              </w:rPr>
            </w:pPr>
            <w:proofErr w:type="spellStart"/>
            <w:r w:rsidRPr="00EF2C75">
              <w:t>FlipFlop.Out</w:t>
            </w:r>
            <w:proofErr w:type="spellEnd"/>
          </w:p>
        </w:tc>
        <w:tc>
          <w:tcPr>
            <w:tcW w:w="1127" w:type="dxa"/>
          </w:tcPr>
          <w:p w14:paraId="684A0C3A" w14:textId="17F70DCD" w:rsidR="001E4CC2" w:rsidRDefault="001E4CC2" w:rsidP="001E4CC2">
            <w:pPr>
              <w:keepNext/>
              <w:ind w:left="0"/>
              <w:rPr>
                <w:lang w:val="en-US"/>
              </w:rPr>
            </w:pPr>
            <w:r w:rsidRPr="00EF2C75">
              <w:t>nein</w:t>
            </w:r>
          </w:p>
        </w:tc>
      </w:tr>
    </w:tbl>
    <w:p w14:paraId="568C4D2D" w14:textId="04D0B2D4" w:rsidR="001E4CC2" w:rsidRPr="001E4CC2" w:rsidRDefault="001E4CC2" w:rsidP="0082409D">
      <w:pPr>
        <w:pStyle w:val="Beschriftung"/>
        <w:spacing w:after="360"/>
      </w:pPr>
      <w:r>
        <w:t xml:space="preserve">Tabelle </w:t>
      </w:r>
      <w:r>
        <w:fldChar w:fldCharType="begin"/>
      </w:r>
      <w:r>
        <w:instrText xml:space="preserve"> SEQ Tabelle \* ARABIC </w:instrText>
      </w:r>
      <w:r>
        <w:fldChar w:fldCharType="separate"/>
      </w:r>
      <w:r w:rsidR="00F00DC0">
        <w:rPr>
          <w:noProof/>
        </w:rPr>
        <w:t>2</w:t>
      </w:r>
      <w:r>
        <w:fldChar w:fldCharType="end"/>
      </w:r>
      <w:r>
        <w:t xml:space="preserve">: </w:t>
      </w:r>
      <w:proofErr w:type="spellStart"/>
      <w:r w:rsidRPr="00706DD6">
        <w:t>Bausteinverschaltungen</w:t>
      </w:r>
      <w:proofErr w:type="spellEnd"/>
      <w:r w:rsidRPr="00706DD6">
        <w:t xml:space="preserve"> im Plan ‚A1T2H011/Blatt1’</w:t>
      </w:r>
    </w:p>
    <w:tbl>
      <w:tblPr>
        <w:tblStyle w:val="Siemens-Tabelle"/>
        <w:tblW w:w="0" w:type="auto"/>
        <w:tblInd w:w="851" w:type="dxa"/>
        <w:tblLook w:val="04A0" w:firstRow="1" w:lastRow="0" w:firstColumn="1" w:lastColumn="0" w:noHBand="0" w:noVBand="1"/>
      </w:tblPr>
      <w:tblGrid>
        <w:gridCol w:w="2093"/>
        <w:gridCol w:w="5387"/>
        <w:gridCol w:w="1127"/>
      </w:tblGrid>
      <w:tr w:rsidR="001E4CC2" w14:paraId="1028A1D4" w14:textId="77777777" w:rsidTr="007E3DB8">
        <w:trPr>
          <w:cnfStyle w:val="100000000000" w:firstRow="1" w:lastRow="0" w:firstColumn="0" w:lastColumn="0" w:oddVBand="0" w:evenVBand="0" w:oddHBand="0" w:evenHBand="0" w:firstRowFirstColumn="0" w:firstRowLastColumn="0" w:lastRowFirstColumn="0" w:lastRowLastColumn="0"/>
        </w:trPr>
        <w:tc>
          <w:tcPr>
            <w:tcW w:w="2093" w:type="dxa"/>
          </w:tcPr>
          <w:p w14:paraId="6312D20D" w14:textId="24573099" w:rsidR="001E4CC2" w:rsidRDefault="001E4CC2" w:rsidP="001E4CC2">
            <w:pPr>
              <w:ind w:left="0"/>
            </w:pPr>
            <w:r w:rsidRPr="000134A7">
              <w:t>Ausgang:</w:t>
            </w:r>
          </w:p>
        </w:tc>
        <w:tc>
          <w:tcPr>
            <w:tcW w:w="5387" w:type="dxa"/>
          </w:tcPr>
          <w:p w14:paraId="64112DF0" w14:textId="3FF0158E" w:rsidR="001E4CC2" w:rsidRDefault="001E4CC2" w:rsidP="001E4CC2">
            <w:pPr>
              <w:ind w:left="0"/>
            </w:pPr>
            <w:r w:rsidRPr="000134A7">
              <w:t>Verschaltung zu:</w:t>
            </w:r>
          </w:p>
        </w:tc>
        <w:tc>
          <w:tcPr>
            <w:tcW w:w="1127" w:type="dxa"/>
          </w:tcPr>
          <w:p w14:paraId="021C3BA4" w14:textId="7877B65C" w:rsidR="001E4CC2" w:rsidRDefault="001E4CC2" w:rsidP="001E4CC2">
            <w:pPr>
              <w:ind w:left="0"/>
            </w:pPr>
            <w:r w:rsidRPr="000134A7">
              <w:t>Invertiert</w:t>
            </w:r>
          </w:p>
        </w:tc>
      </w:tr>
      <w:tr w:rsidR="001E4CC2" w14:paraId="0C5E7FF0" w14:textId="77777777" w:rsidTr="007E3DB8">
        <w:tc>
          <w:tcPr>
            <w:tcW w:w="2093" w:type="dxa"/>
          </w:tcPr>
          <w:p w14:paraId="01D4EBAF" w14:textId="6BCF9E92" w:rsidR="001E4CC2" w:rsidRDefault="001E4CC2" w:rsidP="00891E8D">
            <w:pPr>
              <w:ind w:left="0"/>
            </w:pPr>
            <w:r w:rsidRPr="000134A7">
              <w:t>Pcs7DiOu.PV_O</w:t>
            </w:r>
            <w:r w:rsidR="00891E8D">
              <w:t>ut</w:t>
            </w:r>
          </w:p>
        </w:tc>
        <w:tc>
          <w:tcPr>
            <w:tcW w:w="5387" w:type="dxa"/>
          </w:tcPr>
          <w:p w14:paraId="60623C63" w14:textId="2C711523" w:rsidR="001E4CC2" w:rsidRDefault="001E4CC2" w:rsidP="001E4CC2">
            <w:pPr>
              <w:ind w:left="0"/>
            </w:pPr>
            <w:r w:rsidRPr="000134A7">
              <w:t>‚A1.T2.A1T2H011.HO+-.0+’ / A4.2 / Reaktor R001 Leeren Statuswert</w:t>
            </w:r>
          </w:p>
        </w:tc>
        <w:tc>
          <w:tcPr>
            <w:tcW w:w="1127" w:type="dxa"/>
          </w:tcPr>
          <w:p w14:paraId="33B39B6D" w14:textId="09449EF5" w:rsidR="001E4CC2" w:rsidRDefault="001E4CC2" w:rsidP="001E4CC2">
            <w:pPr>
              <w:keepNext/>
              <w:ind w:left="0"/>
            </w:pPr>
            <w:r w:rsidRPr="000134A7">
              <w:t>nein</w:t>
            </w:r>
          </w:p>
        </w:tc>
      </w:tr>
    </w:tbl>
    <w:p w14:paraId="507C444A" w14:textId="202F7204" w:rsidR="0029451C" w:rsidRDefault="001E4CC2" w:rsidP="001E4CC2">
      <w:pPr>
        <w:pStyle w:val="Beschriftung"/>
      </w:pPr>
      <w:r>
        <w:t xml:space="preserve">Tabelle </w:t>
      </w:r>
      <w:r>
        <w:fldChar w:fldCharType="begin"/>
      </w:r>
      <w:r>
        <w:instrText xml:space="preserve"> SEQ Tabelle \* ARABIC </w:instrText>
      </w:r>
      <w:r>
        <w:fldChar w:fldCharType="separate"/>
      </w:r>
      <w:r w:rsidR="00F00DC0">
        <w:rPr>
          <w:noProof/>
        </w:rPr>
        <w:t>3</w:t>
      </w:r>
      <w:r>
        <w:fldChar w:fldCharType="end"/>
      </w:r>
      <w:r>
        <w:t xml:space="preserve">: </w:t>
      </w:r>
      <w:proofErr w:type="spellStart"/>
      <w:r w:rsidRPr="00944491">
        <w:t>Ausgangsverschaltungen</w:t>
      </w:r>
      <w:proofErr w:type="spellEnd"/>
      <w:r w:rsidRPr="00944491">
        <w:t xml:space="preserve"> im Plan ‚A1T2H011/Blatt1’</w:t>
      </w:r>
    </w:p>
    <w:p w14:paraId="21A0C80E" w14:textId="4A549B21" w:rsidR="00B87A16" w:rsidRDefault="00B87A16" w:rsidP="001E4CC2">
      <w:pPr>
        <w:pStyle w:val="Beschriftung"/>
      </w:pPr>
    </w:p>
    <w:p w14:paraId="46D60CBB" w14:textId="1CB3472A" w:rsidR="00E77CEC" w:rsidRPr="00E77CEC" w:rsidRDefault="00E77CEC" w:rsidP="0082409D">
      <w:pPr>
        <w:pStyle w:val="berschrift2"/>
      </w:pPr>
      <w:bookmarkStart w:id="50" w:name="_Toc15026295"/>
      <w:r>
        <w:t>Verriegelungen der Pumpe A1T2S003</w:t>
      </w:r>
      <w:bookmarkEnd w:id="50"/>
    </w:p>
    <w:p w14:paraId="1F016625" w14:textId="146F716F" w:rsidR="00B87A16" w:rsidRDefault="00B70952" w:rsidP="00031E5F">
      <w:pPr>
        <w:pStyle w:val="SiemensNummerierung2"/>
        <w:numPr>
          <w:ilvl w:val="0"/>
          <w:numId w:val="15"/>
        </w:numPr>
      </w:pPr>
      <w:r>
        <w:t>Als Erstes</w:t>
      </w:r>
      <w:r w:rsidRPr="00805497">
        <w:t xml:space="preserve"> </w:t>
      </w:r>
      <w:r w:rsidR="00B87A16" w:rsidRPr="00805497">
        <w:t>werden für die Pumpe ‚Ablass Reaktor R001’ die Verriegelungsbedingungen erstellt. In der Technologischen Hierarchie öffnen Sie hierzu den CFC-Plan ‚A1T2S003’ mit einem Doppelklick.</w:t>
      </w:r>
      <w:r w:rsidR="001E4CC2">
        <w:t xml:space="preserve"> </w:t>
      </w:r>
      <w:r w:rsidR="005C7EF5">
        <w:rPr>
          <w:rFonts w:cs="Arial"/>
        </w:rPr>
        <w:t>(</w:t>
      </w:r>
      <w:r w:rsidR="00B87A16" w:rsidRPr="00F44A25">
        <w:rPr>
          <w:rFonts w:cs="Arial"/>
        </w:rPr>
        <w:fldChar w:fldCharType="begin"/>
      </w:r>
      <w:r w:rsidR="00B87A16" w:rsidRPr="00F44A25">
        <w:rPr>
          <w:rFonts w:cs="Arial"/>
        </w:rPr>
        <w:instrText>SYMBOL 174 \f "Symbol" \s 10</w:instrText>
      </w:r>
      <w:r w:rsidR="00B87A16" w:rsidRPr="00F44A25">
        <w:rPr>
          <w:rFonts w:cs="Arial"/>
        </w:rPr>
        <w:fldChar w:fldCharType="separate"/>
      </w:r>
      <w:r w:rsidR="00B87A16" w:rsidRPr="00F44A25">
        <w:rPr>
          <w:rFonts w:cs="Arial"/>
        </w:rPr>
        <w:t>®</w:t>
      </w:r>
      <w:r w:rsidR="00B87A16" w:rsidRPr="00F44A25">
        <w:rPr>
          <w:rFonts w:cs="Arial"/>
        </w:rPr>
        <w:fldChar w:fldCharType="end"/>
      </w:r>
      <w:r w:rsidR="00B87A16" w:rsidRPr="00F44A25">
        <w:rPr>
          <w:rFonts w:cs="Arial"/>
        </w:rPr>
        <w:t xml:space="preserve"> SIMATIC Manager </w:t>
      </w:r>
      <w:r w:rsidR="00B87A16" w:rsidRPr="00F44A25">
        <w:rPr>
          <w:rFonts w:cs="Arial"/>
        </w:rPr>
        <w:fldChar w:fldCharType="begin"/>
      </w:r>
      <w:r w:rsidR="00B87A16" w:rsidRPr="00F44A25">
        <w:rPr>
          <w:rFonts w:cs="Arial"/>
        </w:rPr>
        <w:instrText>SYMBOL 174 \f "Symbol" \s 10</w:instrText>
      </w:r>
      <w:r w:rsidR="00B87A16" w:rsidRPr="00F44A25">
        <w:rPr>
          <w:rFonts w:cs="Arial"/>
        </w:rPr>
        <w:fldChar w:fldCharType="separate"/>
      </w:r>
      <w:r w:rsidR="00B87A16" w:rsidRPr="00F44A25">
        <w:rPr>
          <w:rFonts w:cs="Arial"/>
        </w:rPr>
        <w:t>®</w:t>
      </w:r>
      <w:r w:rsidR="00B87A16" w:rsidRPr="00F44A25">
        <w:rPr>
          <w:rFonts w:cs="Arial"/>
        </w:rPr>
        <w:fldChar w:fldCharType="end"/>
      </w:r>
      <w:r w:rsidR="00B87A16" w:rsidRPr="00F44A25">
        <w:rPr>
          <w:rFonts w:cs="Arial"/>
        </w:rPr>
        <w:t xml:space="preserve"> Technologische Sicht </w:t>
      </w:r>
      <w:r w:rsidR="00B87A16" w:rsidRPr="00F44A25">
        <w:rPr>
          <w:rFonts w:cs="Arial"/>
        </w:rPr>
        <w:fldChar w:fldCharType="begin"/>
      </w:r>
      <w:r w:rsidR="00B87A16" w:rsidRPr="00F44A25">
        <w:rPr>
          <w:rFonts w:cs="Arial"/>
        </w:rPr>
        <w:instrText>SYMBOL 174 \f "Symbol" \s 10</w:instrText>
      </w:r>
      <w:r w:rsidR="00B87A16" w:rsidRPr="00F44A25">
        <w:rPr>
          <w:rFonts w:cs="Arial"/>
        </w:rPr>
        <w:fldChar w:fldCharType="separate"/>
      </w:r>
      <w:r w:rsidR="00B87A16" w:rsidRPr="00F44A25">
        <w:rPr>
          <w:rFonts w:cs="Arial"/>
        </w:rPr>
        <w:t>®</w:t>
      </w:r>
      <w:r w:rsidR="00B87A16" w:rsidRPr="00F44A25">
        <w:rPr>
          <w:rFonts w:cs="Arial"/>
        </w:rPr>
        <w:fldChar w:fldCharType="end"/>
      </w:r>
      <w:r w:rsidR="00B87A16" w:rsidRPr="00F44A25">
        <w:rPr>
          <w:rFonts w:cs="Arial"/>
        </w:rPr>
        <w:t xml:space="preserve"> A1T2S003)</w:t>
      </w:r>
    </w:p>
    <w:p w14:paraId="13B85FE1" w14:textId="77777777" w:rsidR="00B87A16" w:rsidRDefault="00B87A16" w:rsidP="007E3DB8">
      <w:r>
        <w:rPr>
          <w:noProof/>
          <w:lang w:eastAsia="de-DE" w:bidi="ar-SA"/>
        </w:rPr>
        <w:drawing>
          <wp:inline distT="0" distB="0" distL="0" distR="0" wp14:anchorId="6A4B2D60" wp14:editId="407359E2">
            <wp:extent cx="5472000" cy="3169112"/>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pture_049_28092012_095044"/>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5472000" cy="3169112"/>
                    </a:xfrm>
                    <a:prstGeom prst="rect">
                      <a:avLst/>
                    </a:prstGeom>
                    <a:noFill/>
                    <a:ln>
                      <a:noFill/>
                    </a:ln>
                  </pic:spPr>
                </pic:pic>
              </a:graphicData>
            </a:graphic>
          </wp:inline>
        </w:drawing>
      </w:r>
    </w:p>
    <w:p w14:paraId="2342E453" w14:textId="77777777" w:rsidR="00B87A16" w:rsidRDefault="00B87A16" w:rsidP="00B87A16">
      <w:pPr>
        <w:jc w:val="center"/>
      </w:pPr>
    </w:p>
    <w:p w14:paraId="684C877B" w14:textId="3682635F" w:rsidR="001E4CC2" w:rsidRDefault="001E4CC2">
      <w:pPr>
        <w:spacing w:before="0" w:after="0" w:line="240" w:lineRule="auto"/>
        <w:ind w:left="0"/>
        <w:jc w:val="left"/>
      </w:pPr>
    </w:p>
    <w:p w14:paraId="583E16B9" w14:textId="07EF5CBA" w:rsidR="00B87A16" w:rsidRDefault="00B87A16" w:rsidP="001E4CC2">
      <w:pPr>
        <w:pStyle w:val="SiemensNummerierung2"/>
      </w:pPr>
      <w:r>
        <w:t xml:space="preserve">Das Template </w:t>
      </w:r>
      <w:proofErr w:type="spellStart"/>
      <w:r>
        <w:t>Motor_Lean</w:t>
      </w:r>
      <w:proofErr w:type="spellEnd"/>
      <w:r>
        <w:t xml:space="preserve"> enthält neben der Einzelsteuerfunktion für den Motor ‚</w:t>
      </w:r>
      <w:proofErr w:type="spellStart"/>
      <w:r>
        <w:t>MotL</w:t>
      </w:r>
      <w:proofErr w:type="spellEnd"/>
      <w:r>
        <w:t>‘ noch weitere Bausteine. Den Baustein ‚Intlk02‘ zur Verriegelung von ‚</w:t>
      </w:r>
      <w:proofErr w:type="spellStart"/>
      <w:r>
        <w:t>MotL</w:t>
      </w:r>
      <w:proofErr w:type="spellEnd"/>
      <w:r>
        <w:t xml:space="preserve">‘ gibt es </w:t>
      </w:r>
      <w:proofErr w:type="gramStart"/>
      <w:r>
        <w:t>3</w:t>
      </w:r>
      <w:r w:rsidR="005B0208">
        <w:t xml:space="preserve"> </w:t>
      </w:r>
      <w:r>
        <w:t>mal</w:t>
      </w:r>
      <w:proofErr w:type="gramEnd"/>
      <w:r>
        <w:t xml:space="preserve">. Der erste heißt ‚Permit‘ und erlaubt die Ansteuerung des Motors nur, wenn die Bedingungen erfüllt sind. Hier </w:t>
      </w:r>
      <w:r w:rsidRPr="001E4CC2">
        <w:t>werden</w:t>
      </w:r>
      <w:r>
        <w:t xml:space="preserve"> Sie das Signal des Hauptschalters der Anlage A1H001 anschließen. Dafür löschen Sie zuerst die Verbindung zu dem Platzhalter ‚Permit‘ am linken Seitenrand. Anschließend erstellen Sie eine planübergreifende Verbindung. Das Ergebnis ist hier</w:t>
      </w:r>
      <w:r w:rsidR="00B67A79">
        <w:t xml:space="preserve"> und in </w:t>
      </w:r>
      <w:r w:rsidR="00B67A79">
        <w:fldChar w:fldCharType="begin"/>
      </w:r>
      <w:r w:rsidR="00B67A79">
        <w:instrText xml:space="preserve"> REF _Ref9941129 \h </w:instrText>
      </w:r>
      <w:r w:rsidR="00B67A79">
        <w:fldChar w:fldCharType="separate"/>
      </w:r>
      <w:r w:rsidR="00F00DC0">
        <w:t xml:space="preserve">Tabelle </w:t>
      </w:r>
      <w:r w:rsidR="00F00DC0">
        <w:rPr>
          <w:noProof/>
        </w:rPr>
        <w:t>4</w:t>
      </w:r>
      <w:r w:rsidR="00B67A79">
        <w:fldChar w:fldCharType="end"/>
      </w:r>
      <w:r w:rsidR="00B67A79">
        <w:t xml:space="preserve"> am Ende des Abschnitts</w:t>
      </w:r>
      <w:r>
        <w:t xml:space="preserve"> dargestellt.</w:t>
      </w:r>
    </w:p>
    <w:p w14:paraId="08927FEA" w14:textId="2678A14B" w:rsidR="00B87A16" w:rsidRDefault="00B87A16" w:rsidP="007E3DB8">
      <w:r w:rsidRPr="00805497">
        <w:rPr>
          <w:noProof/>
          <w:lang w:eastAsia="de-DE" w:bidi="ar-SA"/>
        </w:rPr>
        <w:drawing>
          <wp:inline distT="0" distB="0" distL="0" distR="0" wp14:anchorId="0C86E1DB" wp14:editId="244C176F">
            <wp:extent cx="5472000" cy="3500005"/>
            <wp:effectExtent l="0" t="0" r="0" b="571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pture_20150310_112722"/>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5472000" cy="3500005"/>
                    </a:xfrm>
                    <a:prstGeom prst="rect">
                      <a:avLst/>
                    </a:prstGeom>
                    <a:noFill/>
                    <a:ln>
                      <a:noFill/>
                    </a:ln>
                  </pic:spPr>
                </pic:pic>
              </a:graphicData>
            </a:graphic>
          </wp:inline>
        </w:drawing>
      </w:r>
    </w:p>
    <w:p w14:paraId="7741DDE4" w14:textId="0A6671B5" w:rsidR="00B87A16" w:rsidRDefault="00B87A16" w:rsidP="001E4CC2">
      <w:pPr>
        <w:pStyle w:val="SiemensNummerierung2"/>
      </w:pPr>
      <w:r>
        <w:br w:type="page"/>
      </w:r>
      <w:r w:rsidR="005B0208">
        <w:lastRenderedPageBreak/>
        <w:t xml:space="preserve">Nachfolgend </w:t>
      </w:r>
      <w:r>
        <w:t>machen Sie dasselbe für den Baustein ‚</w:t>
      </w:r>
      <w:proofErr w:type="spellStart"/>
      <w:r>
        <w:t>Protect</w:t>
      </w:r>
      <w:proofErr w:type="spellEnd"/>
      <w:r>
        <w:t>‘. Der Baustein ‚</w:t>
      </w:r>
      <w:proofErr w:type="spellStart"/>
      <w:r>
        <w:t>Protect</w:t>
      </w:r>
      <w:proofErr w:type="spellEnd"/>
      <w:r>
        <w:t xml:space="preserve">‘ wird genutzt, um </w:t>
      </w:r>
      <w:r w:rsidRPr="001E4CC2">
        <w:t>Verriegelungen</w:t>
      </w:r>
      <w:r>
        <w:t xml:space="preserve"> anzuschließen, die eine Quittierung benötigen, damit der Motor wieder entriegelt wird. Hier schließen Sie NOTAUS an.</w:t>
      </w:r>
      <w:r w:rsidR="00B67A79">
        <w:t xml:space="preserve"> Die Verbindung ist in </w:t>
      </w:r>
      <w:r w:rsidR="00B67A79">
        <w:fldChar w:fldCharType="begin"/>
      </w:r>
      <w:r w:rsidR="00B67A79">
        <w:instrText xml:space="preserve"> REF _Ref9941129 \h </w:instrText>
      </w:r>
      <w:r w:rsidR="00B67A79">
        <w:fldChar w:fldCharType="separate"/>
      </w:r>
      <w:r w:rsidR="00F00DC0">
        <w:t xml:space="preserve">Tabelle </w:t>
      </w:r>
      <w:r w:rsidR="00F00DC0">
        <w:rPr>
          <w:noProof/>
        </w:rPr>
        <w:t>4</w:t>
      </w:r>
      <w:r w:rsidR="00B67A79">
        <w:fldChar w:fldCharType="end"/>
      </w:r>
      <w:r w:rsidR="00B67A79">
        <w:t xml:space="preserve"> am Ende des Abschnitts dargestellt.</w:t>
      </w:r>
    </w:p>
    <w:p w14:paraId="1EC8E761" w14:textId="1D7BC2CA" w:rsidR="00B87A16" w:rsidRDefault="00B87A16" w:rsidP="007E3DB8">
      <w:r w:rsidRPr="00144D15">
        <w:rPr>
          <w:noProof/>
          <w:lang w:eastAsia="de-DE" w:bidi="ar-SA"/>
        </w:rPr>
        <w:drawing>
          <wp:inline distT="0" distB="0" distL="0" distR="0" wp14:anchorId="05C0A04A" wp14:editId="162BB91F">
            <wp:extent cx="5472000" cy="3500005"/>
            <wp:effectExtent l="0" t="0" r="0" b="571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pture_20150310_113429"/>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5472000" cy="3500005"/>
                    </a:xfrm>
                    <a:prstGeom prst="rect">
                      <a:avLst/>
                    </a:prstGeom>
                    <a:noFill/>
                    <a:ln>
                      <a:noFill/>
                    </a:ln>
                  </pic:spPr>
                </pic:pic>
              </a:graphicData>
            </a:graphic>
          </wp:inline>
        </w:drawing>
      </w:r>
    </w:p>
    <w:p w14:paraId="121E5E04" w14:textId="77777777" w:rsidR="00B67A79" w:rsidRDefault="00B67A79">
      <w:pPr>
        <w:spacing w:before="0" w:after="0" w:line="240" w:lineRule="auto"/>
        <w:ind w:left="0"/>
        <w:jc w:val="left"/>
      </w:pPr>
      <w:r>
        <w:br w:type="page"/>
      </w:r>
    </w:p>
    <w:p w14:paraId="1C6146D0" w14:textId="2D95430E" w:rsidR="00B87A16" w:rsidRDefault="00B87A16" w:rsidP="001E4CC2">
      <w:pPr>
        <w:pStyle w:val="SiemensNummerierung2"/>
      </w:pPr>
      <w:r>
        <w:lastRenderedPageBreak/>
        <w:t xml:space="preserve">Der Baustein ‚Interlock‘ ist für allgemeine Verriegelungsbedingungen vorgesehen. Hier </w:t>
      </w:r>
      <w:r w:rsidR="00F1498B">
        <w:t>realisieren</w:t>
      </w:r>
      <w:r>
        <w:t xml:space="preserve"> Sie die Bedingungen aus der Aufgabenstellung (z.B. mindestens ein Ventil offen). Da in diesem Beispiel mehr als zwei Bedingungen existieren</w:t>
      </w:r>
      <w:r w:rsidR="00F1498B">
        <w:t>, müssen Sie</w:t>
      </w:r>
      <w:r>
        <w:t xml:space="preserve"> diese erst zusammen</w:t>
      </w:r>
      <w:r w:rsidR="00F1498B">
        <w:t>fassen</w:t>
      </w:r>
      <w:r>
        <w:t>, bevor sie verknüpft werden können. Dafür wechseln Sie zunächst auf Blatt 2 des CFCs.</w:t>
      </w:r>
    </w:p>
    <w:p w14:paraId="511D7F2F" w14:textId="2FEC6ED0" w:rsidR="00B87A16" w:rsidRDefault="00B87A16" w:rsidP="007E3DB8">
      <w:r w:rsidRPr="00144D15">
        <w:rPr>
          <w:noProof/>
          <w:lang w:eastAsia="de-DE" w:bidi="ar-SA"/>
        </w:rPr>
        <w:drawing>
          <wp:inline distT="0" distB="0" distL="0" distR="0" wp14:anchorId="15CAD514" wp14:editId="26698BCB">
            <wp:extent cx="5472000" cy="3500005"/>
            <wp:effectExtent l="0" t="0" r="0" b="571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pture_20150310_113528"/>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5472000" cy="3500005"/>
                    </a:xfrm>
                    <a:prstGeom prst="rect">
                      <a:avLst/>
                    </a:prstGeom>
                    <a:noFill/>
                    <a:ln>
                      <a:noFill/>
                    </a:ln>
                  </pic:spPr>
                </pic:pic>
              </a:graphicData>
            </a:graphic>
          </wp:inline>
        </w:drawing>
      </w:r>
    </w:p>
    <w:p w14:paraId="73A4FE52" w14:textId="37BABDDA" w:rsidR="00B87A16" w:rsidRDefault="00B87A16" w:rsidP="001E4CC2">
      <w:pPr>
        <w:pStyle w:val="SiemensNummerierung2"/>
      </w:pPr>
      <w:r>
        <w:br w:type="page"/>
      </w:r>
      <w:r>
        <w:lastRenderedPageBreak/>
        <w:t xml:space="preserve">Auf dem neuen Blatt </w:t>
      </w:r>
      <w:r w:rsidRPr="001E4CC2">
        <w:t>fügen</w:t>
      </w:r>
      <w:r>
        <w:t xml:space="preserve"> Sie jetzt einen Baustein ‚Or04‘ aus der Bibliothek ein. An diesen Baustein müssen nun die Rückmeldungssignale (</w:t>
      </w:r>
      <w:proofErr w:type="spellStart"/>
      <w:r>
        <w:t>FbkOpen</w:t>
      </w:r>
      <w:proofErr w:type="spellEnd"/>
      <w:r>
        <w:t>) der Ventile angeschlossen werden. Da zwei der drei Ventile noch nicht angelegt sind, können Sie über textuelle Verschaltungen Platzhalter für diese Signale anlegen. Beim Übersetzen ergeben diese Warnungen, aber das Programm funktioniert trotzdem.</w:t>
      </w:r>
      <w:r w:rsidR="0042210C">
        <w:t xml:space="preserve"> Ein Überblick über die hier anzulegenden Verbindungen befindet sich in </w:t>
      </w:r>
      <w:r w:rsidR="00E1356D">
        <w:fldChar w:fldCharType="begin"/>
      </w:r>
      <w:r w:rsidR="00E1356D">
        <w:instrText xml:space="preserve"> REF _Ref9941544 \h </w:instrText>
      </w:r>
      <w:r w:rsidR="00E1356D">
        <w:fldChar w:fldCharType="separate"/>
      </w:r>
      <w:r w:rsidR="00F00DC0">
        <w:t xml:space="preserve">Tabelle </w:t>
      </w:r>
      <w:r w:rsidR="00F00DC0">
        <w:rPr>
          <w:noProof/>
        </w:rPr>
        <w:t>5</w:t>
      </w:r>
      <w:r w:rsidR="00E1356D">
        <w:fldChar w:fldCharType="end"/>
      </w:r>
      <w:r w:rsidR="00E1356D">
        <w:t xml:space="preserve"> und </w:t>
      </w:r>
      <w:r w:rsidR="00E1356D">
        <w:fldChar w:fldCharType="begin"/>
      </w:r>
      <w:r w:rsidR="00E1356D">
        <w:instrText xml:space="preserve"> REF _Ref9941551 \h </w:instrText>
      </w:r>
      <w:r w:rsidR="00E1356D">
        <w:fldChar w:fldCharType="separate"/>
      </w:r>
      <w:r w:rsidR="00F00DC0">
        <w:t xml:space="preserve">Tabelle </w:t>
      </w:r>
      <w:r w:rsidR="00F00DC0">
        <w:rPr>
          <w:noProof/>
        </w:rPr>
        <w:t>6</w:t>
      </w:r>
      <w:r w:rsidR="00E1356D">
        <w:fldChar w:fldCharType="end"/>
      </w:r>
      <w:r w:rsidR="0042210C">
        <w:t xml:space="preserve"> am Ende dieses Abschnitts.</w:t>
      </w:r>
    </w:p>
    <w:p w14:paraId="4FA093BF" w14:textId="0A5081DA" w:rsidR="00B87A16" w:rsidRDefault="00B87A16" w:rsidP="007E3DB8">
      <w:r w:rsidRPr="00144D15">
        <w:rPr>
          <w:noProof/>
          <w:lang w:eastAsia="de-DE" w:bidi="ar-SA"/>
        </w:rPr>
        <w:drawing>
          <wp:inline distT="0" distB="0" distL="0" distR="0" wp14:anchorId="0CAE1BF9" wp14:editId="7551670E">
            <wp:extent cx="5472000" cy="3096080"/>
            <wp:effectExtent l="0" t="0" r="0" b="952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pture_20150310_113957"/>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5472000" cy="3096080"/>
                    </a:xfrm>
                    <a:prstGeom prst="rect">
                      <a:avLst/>
                    </a:prstGeom>
                    <a:noFill/>
                    <a:ln>
                      <a:noFill/>
                    </a:ln>
                  </pic:spPr>
                </pic:pic>
              </a:graphicData>
            </a:graphic>
          </wp:inline>
        </w:drawing>
      </w:r>
    </w:p>
    <w:p w14:paraId="5E50D8F5" w14:textId="3B8452AE" w:rsidR="00B87A16" w:rsidRDefault="005F38FA" w:rsidP="0082409D">
      <w:pPr>
        <w:pStyle w:val="SiemensNummerierung2"/>
        <w:spacing w:before="360"/>
        <w:ind w:left="1094" w:hanging="357"/>
      </w:pPr>
      <w:r>
        <w:t xml:space="preserve">Anschließend </w:t>
      </w:r>
      <w:r w:rsidR="00B87A16" w:rsidRPr="001E4CC2">
        <w:t>muss</w:t>
      </w:r>
      <w:r w:rsidR="00B87A16">
        <w:t xml:space="preserve"> noch der Mindestfüllstand über den Baustein ‚CompAn02‘ abgefragt und die Bedingungen können mit einem ‚And04‘ verknüpft werden. </w:t>
      </w:r>
      <w:r w:rsidR="00E1356D">
        <w:t xml:space="preserve">Die Verbindungen sind in </w:t>
      </w:r>
      <w:r w:rsidR="00E1356D">
        <w:fldChar w:fldCharType="begin"/>
      </w:r>
      <w:r w:rsidR="00E1356D">
        <w:instrText xml:space="preserve"> REF _Ref9941544 \h </w:instrText>
      </w:r>
      <w:r w:rsidR="00E1356D">
        <w:fldChar w:fldCharType="separate"/>
      </w:r>
      <w:r w:rsidR="00F00DC0">
        <w:t xml:space="preserve">Tabelle </w:t>
      </w:r>
      <w:r w:rsidR="00F00DC0">
        <w:rPr>
          <w:noProof/>
        </w:rPr>
        <w:t>5</w:t>
      </w:r>
      <w:r w:rsidR="00E1356D">
        <w:fldChar w:fldCharType="end"/>
      </w:r>
      <w:r w:rsidR="00E1356D">
        <w:t xml:space="preserve">, </w:t>
      </w:r>
      <w:r w:rsidR="00E1356D">
        <w:fldChar w:fldCharType="begin"/>
      </w:r>
      <w:r w:rsidR="00E1356D">
        <w:instrText xml:space="preserve"> REF _Ref9941551 \h </w:instrText>
      </w:r>
      <w:r w:rsidR="00E1356D">
        <w:fldChar w:fldCharType="separate"/>
      </w:r>
      <w:r w:rsidR="00F00DC0">
        <w:t xml:space="preserve">Tabelle </w:t>
      </w:r>
      <w:r w:rsidR="00F00DC0">
        <w:rPr>
          <w:noProof/>
        </w:rPr>
        <w:t>6</w:t>
      </w:r>
      <w:r w:rsidR="00E1356D">
        <w:fldChar w:fldCharType="end"/>
      </w:r>
      <w:r w:rsidR="005B0208">
        <w:t>,</w:t>
      </w:r>
      <w:r w:rsidR="00E1356D">
        <w:t xml:space="preserve"> </w:t>
      </w:r>
      <w:r w:rsidR="00E1356D">
        <w:fldChar w:fldCharType="begin"/>
      </w:r>
      <w:r w:rsidR="00E1356D">
        <w:instrText xml:space="preserve"> REF _Ref9941643 \h </w:instrText>
      </w:r>
      <w:r w:rsidR="00E1356D">
        <w:fldChar w:fldCharType="separate"/>
      </w:r>
      <w:r w:rsidR="00F00DC0">
        <w:t xml:space="preserve">Tabelle </w:t>
      </w:r>
      <w:r w:rsidR="00F00DC0">
        <w:rPr>
          <w:noProof/>
        </w:rPr>
        <w:t>7</w:t>
      </w:r>
      <w:r w:rsidR="00E1356D">
        <w:fldChar w:fldCharType="end"/>
      </w:r>
      <w:r w:rsidR="00E1356D">
        <w:t xml:space="preserve"> am Ende dieses Abschnitts dargestellt. Das Ergebnis sieht wie folgt aus.</w:t>
      </w:r>
    </w:p>
    <w:p w14:paraId="3D774D05" w14:textId="32192941" w:rsidR="00B87A16" w:rsidRDefault="00B87A16" w:rsidP="007E3DB8">
      <w:r w:rsidRPr="00A77862">
        <w:rPr>
          <w:noProof/>
          <w:lang w:eastAsia="de-DE" w:bidi="ar-SA"/>
        </w:rPr>
        <w:drawing>
          <wp:inline distT="0" distB="0" distL="0" distR="0" wp14:anchorId="0C19B061" wp14:editId="2A359E1D">
            <wp:extent cx="5472000" cy="3082213"/>
            <wp:effectExtent l="0" t="0" r="0" b="444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pture_20150310_114810"/>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5472000" cy="3082213"/>
                    </a:xfrm>
                    <a:prstGeom prst="rect">
                      <a:avLst/>
                    </a:prstGeom>
                    <a:noFill/>
                    <a:ln>
                      <a:noFill/>
                    </a:ln>
                  </pic:spPr>
                </pic:pic>
              </a:graphicData>
            </a:graphic>
          </wp:inline>
        </w:drawing>
      </w:r>
    </w:p>
    <w:p w14:paraId="24D28911" w14:textId="6ADA5668" w:rsidR="00B87A16" w:rsidRDefault="00B87A16" w:rsidP="00917D40">
      <w:pPr>
        <w:pStyle w:val="SiemensNummerierung2"/>
      </w:pPr>
      <w:r>
        <w:lastRenderedPageBreak/>
        <w:br w:type="page"/>
      </w:r>
      <w:r w:rsidR="005B0208">
        <w:lastRenderedPageBreak/>
        <w:t xml:space="preserve">Als </w:t>
      </w:r>
      <w:r w:rsidR="0087081C">
        <w:t>N</w:t>
      </w:r>
      <w:r w:rsidR="005B0208">
        <w:t>ächstes</w:t>
      </w:r>
      <w:r w:rsidR="005F38FA">
        <w:t xml:space="preserve"> </w:t>
      </w:r>
      <w:r w:rsidRPr="001E4CC2">
        <w:t>muss</w:t>
      </w:r>
      <w:r>
        <w:t xml:space="preserve"> der Ausgang ‚Out‘ des Bausteins ‚And04‘</w:t>
      </w:r>
      <w:r w:rsidR="00E1356D">
        <w:t xml:space="preserve"> auf Blatt 2</w:t>
      </w:r>
      <w:r>
        <w:t xml:space="preserve"> noch mit dem Eingang ‚In01‘ des Bausteins ‚Interlock‘ </w:t>
      </w:r>
      <w:r w:rsidR="00E1356D">
        <w:t xml:space="preserve">auf Blatt 1 </w:t>
      </w:r>
      <w:r>
        <w:t>verbunden werden.</w:t>
      </w:r>
      <w:r w:rsidR="00876331">
        <w:t xml:space="preserve"> Löschen Sie dazu vorher die Textuelle Verschaltung am Interlock-Baustein.</w:t>
      </w:r>
      <w:r w:rsidR="00E1356D">
        <w:t xml:space="preserve"> Die neue Verschaltung ist in </w:t>
      </w:r>
      <w:r w:rsidR="00E1356D">
        <w:fldChar w:fldCharType="begin"/>
      </w:r>
      <w:r w:rsidR="00E1356D">
        <w:instrText xml:space="preserve"> REF _Ref9941740 \h </w:instrText>
      </w:r>
      <w:r w:rsidR="00E1356D">
        <w:fldChar w:fldCharType="separate"/>
      </w:r>
      <w:r w:rsidR="00F00DC0">
        <w:t xml:space="preserve">Tabelle </w:t>
      </w:r>
      <w:r w:rsidR="00F00DC0">
        <w:rPr>
          <w:noProof/>
        </w:rPr>
        <w:t>8</w:t>
      </w:r>
      <w:r w:rsidR="00E1356D">
        <w:fldChar w:fldCharType="end"/>
      </w:r>
      <w:r w:rsidR="00E1356D">
        <w:t xml:space="preserve"> dargestellt.</w:t>
      </w:r>
    </w:p>
    <w:p w14:paraId="6B9E5241" w14:textId="4E338AEB" w:rsidR="00B87A16" w:rsidRDefault="00917D40" w:rsidP="007E3DB8">
      <w:r w:rsidRPr="00A77862">
        <w:rPr>
          <w:noProof/>
          <w:lang w:eastAsia="de-DE" w:bidi="ar-SA"/>
        </w:rPr>
        <w:drawing>
          <wp:inline distT="0" distB="0" distL="0" distR="0" wp14:anchorId="29E81D41" wp14:editId="65FF8305">
            <wp:extent cx="5472000" cy="3073612"/>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pture_20150310_115004"/>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5472000" cy="3073612"/>
                    </a:xfrm>
                    <a:prstGeom prst="rect">
                      <a:avLst/>
                    </a:prstGeom>
                    <a:noFill/>
                    <a:ln>
                      <a:noFill/>
                    </a:ln>
                  </pic:spPr>
                </pic:pic>
              </a:graphicData>
            </a:graphic>
          </wp:inline>
        </w:drawing>
      </w:r>
      <w:r w:rsidR="00B87A16">
        <w:rPr>
          <w:noProof/>
          <w:lang w:eastAsia="de-DE" w:bidi="ar-SA"/>
        </w:rPr>
        <w:drawing>
          <wp:inline distT="0" distB="0" distL="0" distR="0" wp14:anchorId="6902F441" wp14:editId="16523168">
            <wp:extent cx="5472000" cy="307108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ure_20150310_115017"/>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5472000" cy="3071080"/>
                    </a:xfrm>
                    <a:prstGeom prst="rect">
                      <a:avLst/>
                    </a:prstGeom>
                    <a:noFill/>
                    <a:ln>
                      <a:noFill/>
                    </a:ln>
                  </pic:spPr>
                </pic:pic>
              </a:graphicData>
            </a:graphic>
          </wp:inline>
        </w:drawing>
      </w:r>
    </w:p>
    <w:p w14:paraId="33C6704A" w14:textId="77777777" w:rsidR="00B87A16" w:rsidRDefault="00B87A16" w:rsidP="0082409D">
      <w:pPr>
        <w:pStyle w:val="SiemensNummerierung2"/>
        <w:spacing w:after="0"/>
        <w:ind w:left="1094" w:hanging="357"/>
      </w:pPr>
      <w:r>
        <w:t xml:space="preserve">Im </w:t>
      </w:r>
      <w:r w:rsidRPr="00917D40">
        <w:t>Folgenden</w:t>
      </w:r>
      <w:r>
        <w:t xml:space="preserve"> erhalten Sie noch einmal einen Überblick über alle neuen Verschaltungen im Plan ‚A1T2S003’.</w:t>
      </w:r>
    </w:p>
    <w:tbl>
      <w:tblPr>
        <w:tblStyle w:val="Siemens-Tabelle"/>
        <w:tblW w:w="0" w:type="auto"/>
        <w:tblInd w:w="851" w:type="dxa"/>
        <w:tblLook w:val="04A0" w:firstRow="1" w:lastRow="0" w:firstColumn="1" w:lastColumn="0" w:noHBand="0" w:noVBand="1"/>
      </w:tblPr>
      <w:tblGrid>
        <w:gridCol w:w="2093"/>
        <w:gridCol w:w="5387"/>
        <w:gridCol w:w="1127"/>
      </w:tblGrid>
      <w:tr w:rsidR="00917D40" w14:paraId="0A63C660" w14:textId="77777777" w:rsidTr="007E3DB8">
        <w:trPr>
          <w:cnfStyle w:val="100000000000" w:firstRow="1" w:lastRow="0" w:firstColumn="0" w:lastColumn="0" w:oddVBand="0" w:evenVBand="0" w:oddHBand="0" w:evenHBand="0" w:firstRowFirstColumn="0" w:firstRowLastColumn="0" w:lastRowFirstColumn="0" w:lastRowLastColumn="0"/>
        </w:trPr>
        <w:tc>
          <w:tcPr>
            <w:tcW w:w="2093" w:type="dxa"/>
          </w:tcPr>
          <w:p w14:paraId="498BFF6A" w14:textId="4E6E2FBB" w:rsidR="00917D40" w:rsidRDefault="00917D40" w:rsidP="00917D40">
            <w:pPr>
              <w:ind w:left="0"/>
            </w:pPr>
            <w:r w:rsidRPr="000B1B58">
              <w:t>Eingang:</w:t>
            </w:r>
          </w:p>
        </w:tc>
        <w:tc>
          <w:tcPr>
            <w:tcW w:w="5387" w:type="dxa"/>
          </w:tcPr>
          <w:p w14:paraId="1AD24F2A" w14:textId="7429F578" w:rsidR="00917D40" w:rsidRDefault="00917D40" w:rsidP="00917D40">
            <w:pPr>
              <w:ind w:left="0"/>
            </w:pPr>
            <w:r w:rsidRPr="000B1B58">
              <w:t>Verschaltung zu:</w:t>
            </w:r>
          </w:p>
        </w:tc>
        <w:tc>
          <w:tcPr>
            <w:tcW w:w="1127" w:type="dxa"/>
          </w:tcPr>
          <w:p w14:paraId="1133C6F1" w14:textId="08BAE2F3" w:rsidR="00917D40" w:rsidRDefault="00917D40" w:rsidP="00917D40">
            <w:pPr>
              <w:ind w:left="0"/>
            </w:pPr>
            <w:r w:rsidRPr="000B1B58">
              <w:t>Invertiert</w:t>
            </w:r>
          </w:p>
        </w:tc>
      </w:tr>
      <w:tr w:rsidR="00917D40" w14:paraId="53918693" w14:textId="77777777" w:rsidTr="007E3DB8">
        <w:tc>
          <w:tcPr>
            <w:tcW w:w="2093" w:type="dxa"/>
          </w:tcPr>
          <w:p w14:paraId="30BDF48B" w14:textId="4CBDFE23" w:rsidR="00917D40" w:rsidRDefault="00917D40" w:rsidP="00917D40">
            <w:pPr>
              <w:ind w:left="0"/>
            </w:pPr>
            <w:r w:rsidRPr="000B1B58">
              <w:t>Permit.In01</w:t>
            </w:r>
          </w:p>
        </w:tc>
        <w:tc>
          <w:tcPr>
            <w:tcW w:w="5387" w:type="dxa"/>
          </w:tcPr>
          <w:p w14:paraId="025B3DA9" w14:textId="389CB082" w:rsidR="00917D40" w:rsidRPr="0082409D" w:rsidRDefault="00917D40" w:rsidP="00917D40">
            <w:pPr>
              <w:ind w:left="0"/>
              <w:rPr>
                <w:lang w:val="en-US"/>
              </w:rPr>
            </w:pPr>
            <w:r w:rsidRPr="00917D40">
              <w:rPr>
                <w:lang w:val="en-US"/>
              </w:rPr>
              <w:t xml:space="preserve">A1H001(A,1) / A1H001 </w:t>
            </w:r>
            <w:proofErr w:type="spellStart"/>
            <w:r w:rsidRPr="00917D40">
              <w:rPr>
                <w:lang w:val="en-US"/>
              </w:rPr>
              <w:t>PV_Out</w:t>
            </w:r>
            <w:proofErr w:type="spellEnd"/>
            <w:r w:rsidRPr="00917D40">
              <w:rPr>
                <w:lang w:val="en-US"/>
              </w:rPr>
              <w:t xml:space="preserve"> Process value incl. </w:t>
            </w:r>
            <w:r w:rsidRPr="0082409D">
              <w:rPr>
                <w:lang w:val="en-US"/>
              </w:rPr>
              <w:t>ST</w:t>
            </w:r>
          </w:p>
        </w:tc>
        <w:tc>
          <w:tcPr>
            <w:tcW w:w="1127" w:type="dxa"/>
          </w:tcPr>
          <w:p w14:paraId="0159229D" w14:textId="6E2C4969" w:rsidR="00917D40" w:rsidRDefault="00917D40" w:rsidP="00917D40">
            <w:pPr>
              <w:ind w:left="0"/>
            </w:pPr>
            <w:r w:rsidRPr="000B1B58">
              <w:t>nein</w:t>
            </w:r>
          </w:p>
        </w:tc>
      </w:tr>
      <w:tr w:rsidR="00917D40" w14:paraId="457FB420" w14:textId="77777777" w:rsidTr="007E3DB8">
        <w:tc>
          <w:tcPr>
            <w:tcW w:w="2093" w:type="dxa"/>
          </w:tcPr>
          <w:p w14:paraId="10E4A651" w14:textId="2AD72384" w:rsidR="00917D40" w:rsidRDefault="00917D40" w:rsidP="00917D40">
            <w:pPr>
              <w:ind w:left="0"/>
            </w:pPr>
            <w:r w:rsidRPr="000B1B58">
              <w:t>Protect.In01</w:t>
            </w:r>
          </w:p>
        </w:tc>
        <w:tc>
          <w:tcPr>
            <w:tcW w:w="5387" w:type="dxa"/>
          </w:tcPr>
          <w:p w14:paraId="2ECD2DE5" w14:textId="5E3751E1" w:rsidR="00917D40" w:rsidRPr="0082409D" w:rsidRDefault="00917D40" w:rsidP="00917D40">
            <w:pPr>
              <w:ind w:left="0"/>
              <w:rPr>
                <w:lang w:val="en-US"/>
              </w:rPr>
            </w:pPr>
            <w:r w:rsidRPr="00917D40">
              <w:rPr>
                <w:lang w:val="en-US"/>
              </w:rPr>
              <w:t xml:space="preserve">A1H002(A,1) / A1H002 </w:t>
            </w:r>
            <w:proofErr w:type="spellStart"/>
            <w:r w:rsidRPr="00917D40">
              <w:rPr>
                <w:lang w:val="en-US"/>
              </w:rPr>
              <w:t>PV_Out</w:t>
            </w:r>
            <w:proofErr w:type="spellEnd"/>
            <w:r w:rsidRPr="00917D40">
              <w:rPr>
                <w:lang w:val="en-US"/>
              </w:rPr>
              <w:t xml:space="preserve"> Process value incl. </w:t>
            </w:r>
            <w:r w:rsidRPr="0082409D">
              <w:rPr>
                <w:lang w:val="en-US"/>
              </w:rPr>
              <w:t>ST</w:t>
            </w:r>
          </w:p>
        </w:tc>
        <w:tc>
          <w:tcPr>
            <w:tcW w:w="1127" w:type="dxa"/>
          </w:tcPr>
          <w:p w14:paraId="10667413" w14:textId="0B4D08B2" w:rsidR="00917D40" w:rsidRDefault="00917D40" w:rsidP="00917D40">
            <w:pPr>
              <w:keepNext/>
              <w:ind w:left="0"/>
            </w:pPr>
            <w:r w:rsidRPr="000B1B58">
              <w:t>nein</w:t>
            </w:r>
          </w:p>
        </w:tc>
      </w:tr>
    </w:tbl>
    <w:p w14:paraId="50AC9E08" w14:textId="420B59E6" w:rsidR="004B5F20" w:rsidRDefault="00917D40" w:rsidP="004B5F20">
      <w:pPr>
        <w:pStyle w:val="Beschriftung"/>
      </w:pPr>
      <w:bookmarkStart w:id="51" w:name="_Ref9941129"/>
      <w:r>
        <w:t xml:space="preserve">Tabelle </w:t>
      </w:r>
      <w:r>
        <w:fldChar w:fldCharType="begin"/>
      </w:r>
      <w:r>
        <w:instrText xml:space="preserve"> SEQ Tabelle \* ARABIC </w:instrText>
      </w:r>
      <w:r>
        <w:fldChar w:fldCharType="separate"/>
      </w:r>
      <w:r w:rsidR="00F00DC0">
        <w:rPr>
          <w:noProof/>
        </w:rPr>
        <w:t>4</w:t>
      </w:r>
      <w:r>
        <w:fldChar w:fldCharType="end"/>
      </w:r>
      <w:bookmarkEnd w:id="51"/>
      <w:r>
        <w:t xml:space="preserve">: </w:t>
      </w:r>
      <w:proofErr w:type="spellStart"/>
      <w:r w:rsidRPr="005B2A7E">
        <w:t>Eingangsverschaltungen</w:t>
      </w:r>
      <w:proofErr w:type="spellEnd"/>
      <w:r w:rsidRPr="005B2A7E">
        <w:t xml:space="preserve"> im Plan ‚A1T2S003/Blatt1’</w:t>
      </w:r>
      <w:r w:rsidR="004B5F20">
        <w:rPr>
          <w:b/>
          <w:color w:val="auto"/>
        </w:rPr>
        <w:br w:type="page"/>
      </w:r>
    </w:p>
    <w:tbl>
      <w:tblPr>
        <w:tblStyle w:val="Siemens-Tabelle"/>
        <w:tblW w:w="0" w:type="auto"/>
        <w:tblInd w:w="851" w:type="dxa"/>
        <w:tblLook w:val="04A0" w:firstRow="1" w:lastRow="0" w:firstColumn="1" w:lastColumn="0" w:noHBand="0" w:noVBand="1"/>
      </w:tblPr>
      <w:tblGrid>
        <w:gridCol w:w="3653"/>
        <w:gridCol w:w="4954"/>
      </w:tblGrid>
      <w:tr w:rsidR="00917D40" w:rsidRPr="00917D40" w14:paraId="71933277" w14:textId="77777777" w:rsidTr="007E3DB8">
        <w:trPr>
          <w:cnfStyle w:val="100000000000" w:firstRow="1" w:lastRow="0" w:firstColumn="0" w:lastColumn="0" w:oddVBand="0" w:evenVBand="0" w:oddHBand="0" w:evenHBand="0" w:firstRowFirstColumn="0" w:firstRowLastColumn="0" w:lastRowFirstColumn="0" w:lastRowLastColumn="0"/>
        </w:trPr>
        <w:tc>
          <w:tcPr>
            <w:tcW w:w="3653" w:type="dxa"/>
          </w:tcPr>
          <w:p w14:paraId="5B6DFBD8" w14:textId="6A5EC4B1" w:rsidR="00917D40" w:rsidRDefault="00917D40" w:rsidP="00917D40">
            <w:pPr>
              <w:ind w:left="0"/>
            </w:pPr>
            <w:r w:rsidRPr="009A102F">
              <w:lastRenderedPageBreak/>
              <w:t>Baustein:</w:t>
            </w:r>
          </w:p>
        </w:tc>
        <w:tc>
          <w:tcPr>
            <w:tcW w:w="4954" w:type="dxa"/>
          </w:tcPr>
          <w:p w14:paraId="256367D6" w14:textId="28C812BA" w:rsidR="00917D40" w:rsidRDefault="00917D40" w:rsidP="00917D40">
            <w:pPr>
              <w:ind w:left="0"/>
            </w:pPr>
            <w:r w:rsidRPr="009A102F">
              <w:t>Katalog/Ordner:</w:t>
            </w:r>
          </w:p>
        </w:tc>
      </w:tr>
      <w:tr w:rsidR="00917D40" w:rsidRPr="00F00DC0" w14:paraId="4CD252C7" w14:textId="77777777" w:rsidTr="007E3DB8">
        <w:tc>
          <w:tcPr>
            <w:tcW w:w="3653" w:type="dxa"/>
          </w:tcPr>
          <w:p w14:paraId="3703E223" w14:textId="1E8329A3" w:rsidR="00917D40" w:rsidRDefault="00917D40" w:rsidP="00917D40">
            <w:pPr>
              <w:ind w:left="0"/>
            </w:pPr>
            <w:r w:rsidRPr="009A102F">
              <w:t>Or04 / Oder-Funktion mit 4 Eingängen</w:t>
            </w:r>
          </w:p>
        </w:tc>
        <w:tc>
          <w:tcPr>
            <w:tcW w:w="4954" w:type="dxa"/>
          </w:tcPr>
          <w:p w14:paraId="2B072990" w14:textId="432B04CF" w:rsidR="00917D40" w:rsidRPr="00F44A25" w:rsidRDefault="00917D40" w:rsidP="008D128A">
            <w:pPr>
              <w:ind w:left="0"/>
              <w:jc w:val="left"/>
              <w:rPr>
                <w:lang w:val="en-US"/>
              </w:rPr>
            </w:pPr>
            <w:proofErr w:type="spellStart"/>
            <w:r w:rsidRPr="00F44A25">
              <w:rPr>
                <w:lang w:val="en-US"/>
              </w:rPr>
              <w:t>Bibliotheken</w:t>
            </w:r>
            <w:proofErr w:type="spellEnd"/>
            <w:r w:rsidRPr="00F44A25">
              <w:rPr>
                <w:lang w:val="en-US"/>
              </w:rPr>
              <w:t>/PCS7 APL V90/ Blocks+</w:t>
            </w:r>
            <w:r w:rsidR="008D128A">
              <w:rPr>
                <w:lang w:val="en-US"/>
              </w:rPr>
              <w:br/>
            </w:r>
            <w:r w:rsidRPr="00F44A25">
              <w:rPr>
                <w:lang w:val="en-US"/>
              </w:rPr>
              <w:t>Templates</w:t>
            </w:r>
            <w:r w:rsidR="005B0208">
              <w:rPr>
                <w:lang w:val="en-US"/>
              </w:rPr>
              <w:t xml:space="preserve"> </w:t>
            </w:r>
            <w:r w:rsidRPr="00F44A25">
              <w:rPr>
                <w:lang w:val="en-US"/>
              </w:rPr>
              <w:t>\Blocks/</w:t>
            </w:r>
            <w:proofErr w:type="spellStart"/>
            <w:r w:rsidRPr="00F44A25">
              <w:rPr>
                <w:lang w:val="en-US"/>
              </w:rPr>
              <w:t>LogicDi</w:t>
            </w:r>
            <w:proofErr w:type="spellEnd"/>
          </w:p>
        </w:tc>
      </w:tr>
      <w:tr w:rsidR="00917D40" w:rsidRPr="00F00DC0" w14:paraId="73E6C258" w14:textId="77777777" w:rsidTr="007E3DB8">
        <w:tc>
          <w:tcPr>
            <w:tcW w:w="3653" w:type="dxa"/>
          </w:tcPr>
          <w:p w14:paraId="3BBE717D" w14:textId="5D61B4ED" w:rsidR="00917D40" w:rsidRDefault="00917D40" w:rsidP="007E3DB8">
            <w:pPr>
              <w:ind w:left="0"/>
              <w:jc w:val="left"/>
            </w:pPr>
            <w:r w:rsidRPr="009A102F">
              <w:t>And04 / Und-Funktion mit 4 Eingängen</w:t>
            </w:r>
          </w:p>
        </w:tc>
        <w:tc>
          <w:tcPr>
            <w:tcW w:w="4954" w:type="dxa"/>
          </w:tcPr>
          <w:p w14:paraId="1414900B" w14:textId="6464561C" w:rsidR="00917D40" w:rsidRPr="00F44A25" w:rsidRDefault="00F019BA" w:rsidP="008D128A">
            <w:pPr>
              <w:ind w:left="0"/>
              <w:jc w:val="left"/>
              <w:rPr>
                <w:lang w:val="en-US"/>
              </w:rPr>
            </w:pPr>
            <w:proofErr w:type="spellStart"/>
            <w:r>
              <w:rPr>
                <w:lang w:val="en-US"/>
              </w:rPr>
              <w:t>Bibliotheken</w:t>
            </w:r>
            <w:proofErr w:type="spellEnd"/>
            <w:r>
              <w:rPr>
                <w:lang w:val="en-US"/>
              </w:rPr>
              <w:t>/PCS7 APL V9</w:t>
            </w:r>
            <w:r w:rsidR="00917D40" w:rsidRPr="00F44A25">
              <w:rPr>
                <w:lang w:val="en-US"/>
              </w:rPr>
              <w:t>0/ Blocks+</w:t>
            </w:r>
            <w:r w:rsidR="008D128A">
              <w:rPr>
                <w:lang w:val="en-US"/>
              </w:rPr>
              <w:br/>
            </w:r>
            <w:r w:rsidR="00917D40" w:rsidRPr="00F44A25">
              <w:rPr>
                <w:lang w:val="en-US"/>
              </w:rPr>
              <w:t>Templates</w:t>
            </w:r>
            <w:r w:rsidR="005B0208">
              <w:rPr>
                <w:lang w:val="en-US"/>
              </w:rPr>
              <w:t xml:space="preserve"> </w:t>
            </w:r>
            <w:r w:rsidR="00917D40" w:rsidRPr="00F44A25">
              <w:rPr>
                <w:lang w:val="en-US"/>
              </w:rPr>
              <w:t>\Blocks/</w:t>
            </w:r>
            <w:proofErr w:type="spellStart"/>
            <w:r w:rsidR="00917D40" w:rsidRPr="00F44A25">
              <w:rPr>
                <w:lang w:val="en-US"/>
              </w:rPr>
              <w:t>LogicDi</w:t>
            </w:r>
            <w:proofErr w:type="spellEnd"/>
          </w:p>
        </w:tc>
      </w:tr>
      <w:tr w:rsidR="00917D40" w14:paraId="6FCDD618" w14:textId="77777777" w:rsidTr="007E3DB8">
        <w:tc>
          <w:tcPr>
            <w:tcW w:w="3653" w:type="dxa"/>
          </w:tcPr>
          <w:p w14:paraId="76BAADB1" w14:textId="6B1C2F7C" w:rsidR="00917D40" w:rsidRDefault="00917D40" w:rsidP="00917D40">
            <w:pPr>
              <w:ind w:left="0"/>
            </w:pPr>
            <w:r w:rsidRPr="009A102F">
              <w:t>CompAn02 / Vergleich analoger Werte</w:t>
            </w:r>
          </w:p>
        </w:tc>
        <w:tc>
          <w:tcPr>
            <w:tcW w:w="4954" w:type="dxa"/>
          </w:tcPr>
          <w:p w14:paraId="72A645BA" w14:textId="33569166" w:rsidR="00917D40" w:rsidRDefault="00917D40" w:rsidP="00917D40">
            <w:pPr>
              <w:keepNext/>
              <w:ind w:left="0"/>
            </w:pPr>
            <w:r w:rsidRPr="009A102F">
              <w:t xml:space="preserve">Bausteine / </w:t>
            </w:r>
            <w:proofErr w:type="spellStart"/>
            <w:r w:rsidRPr="009A102F">
              <w:t>LogicAn</w:t>
            </w:r>
            <w:proofErr w:type="spellEnd"/>
          </w:p>
        </w:tc>
      </w:tr>
    </w:tbl>
    <w:p w14:paraId="0BB7AEB9" w14:textId="1726D9D6" w:rsidR="00917D40" w:rsidRDefault="00917D40" w:rsidP="0082409D">
      <w:pPr>
        <w:pStyle w:val="Beschriftung"/>
        <w:spacing w:after="360"/>
      </w:pPr>
      <w:bookmarkStart w:id="52" w:name="_Ref9941544"/>
      <w:r>
        <w:t xml:space="preserve">Tabelle </w:t>
      </w:r>
      <w:r>
        <w:fldChar w:fldCharType="begin"/>
      </w:r>
      <w:r>
        <w:instrText xml:space="preserve"> SEQ Tabelle \* ARABIC </w:instrText>
      </w:r>
      <w:r>
        <w:fldChar w:fldCharType="separate"/>
      </w:r>
      <w:r w:rsidR="00F00DC0">
        <w:rPr>
          <w:noProof/>
        </w:rPr>
        <w:t>5</w:t>
      </w:r>
      <w:r>
        <w:fldChar w:fldCharType="end"/>
      </w:r>
      <w:bookmarkEnd w:id="52"/>
      <w:r>
        <w:t xml:space="preserve">: </w:t>
      </w:r>
      <w:r w:rsidRPr="00503673">
        <w:t>Neue Bausteine im Plan ‚A1T2S003/Blatt2’</w:t>
      </w:r>
    </w:p>
    <w:tbl>
      <w:tblPr>
        <w:tblStyle w:val="Siemens-Tabelle"/>
        <w:tblW w:w="0" w:type="auto"/>
        <w:tblInd w:w="851" w:type="dxa"/>
        <w:tblLook w:val="04A0" w:firstRow="1" w:lastRow="0" w:firstColumn="1" w:lastColumn="0" w:noHBand="0" w:noVBand="1"/>
      </w:tblPr>
      <w:tblGrid>
        <w:gridCol w:w="2093"/>
        <w:gridCol w:w="5387"/>
        <w:gridCol w:w="1127"/>
      </w:tblGrid>
      <w:tr w:rsidR="00917D40" w14:paraId="1CB389B6" w14:textId="77777777" w:rsidTr="007E3DB8">
        <w:trPr>
          <w:cnfStyle w:val="100000000000" w:firstRow="1" w:lastRow="0" w:firstColumn="0" w:lastColumn="0" w:oddVBand="0" w:evenVBand="0" w:oddHBand="0" w:evenHBand="0" w:firstRowFirstColumn="0" w:firstRowLastColumn="0" w:lastRowFirstColumn="0" w:lastRowLastColumn="0"/>
        </w:trPr>
        <w:tc>
          <w:tcPr>
            <w:tcW w:w="2093" w:type="dxa"/>
          </w:tcPr>
          <w:p w14:paraId="50EF6A12" w14:textId="19F83124" w:rsidR="00917D40" w:rsidRDefault="00917D40" w:rsidP="00917D40">
            <w:pPr>
              <w:ind w:left="0"/>
            </w:pPr>
            <w:r w:rsidRPr="00CF5B1A">
              <w:t>Eingang:</w:t>
            </w:r>
          </w:p>
        </w:tc>
        <w:tc>
          <w:tcPr>
            <w:tcW w:w="5387" w:type="dxa"/>
          </w:tcPr>
          <w:p w14:paraId="0BC51A5F" w14:textId="6181DF1C" w:rsidR="00917D40" w:rsidRDefault="00917D40" w:rsidP="00917D40">
            <w:pPr>
              <w:ind w:left="0"/>
            </w:pPr>
            <w:r w:rsidRPr="00CF5B1A">
              <w:t>Verschaltung zu:</w:t>
            </w:r>
          </w:p>
        </w:tc>
        <w:tc>
          <w:tcPr>
            <w:tcW w:w="1127" w:type="dxa"/>
          </w:tcPr>
          <w:p w14:paraId="23916A9B" w14:textId="4E591561" w:rsidR="00917D40" w:rsidRDefault="00917D40" w:rsidP="00917D40">
            <w:pPr>
              <w:ind w:left="0"/>
            </w:pPr>
            <w:r w:rsidRPr="00CF5B1A">
              <w:t>Invertiert</w:t>
            </w:r>
          </w:p>
        </w:tc>
      </w:tr>
      <w:tr w:rsidR="00917D40" w14:paraId="6BCF8677" w14:textId="77777777" w:rsidTr="007E3DB8">
        <w:tc>
          <w:tcPr>
            <w:tcW w:w="2093" w:type="dxa"/>
          </w:tcPr>
          <w:p w14:paraId="2EB6D6F2" w14:textId="4A960CC5" w:rsidR="00917D40" w:rsidRDefault="00917D40" w:rsidP="00917D40">
            <w:pPr>
              <w:ind w:left="0"/>
            </w:pPr>
            <w:r w:rsidRPr="00CF5B1A">
              <w:t>Or04.In1</w:t>
            </w:r>
          </w:p>
        </w:tc>
        <w:tc>
          <w:tcPr>
            <w:tcW w:w="5387" w:type="dxa"/>
          </w:tcPr>
          <w:p w14:paraId="3760D4DC" w14:textId="1D798343" w:rsidR="00917D40" w:rsidRDefault="00917D40" w:rsidP="008D128A">
            <w:pPr>
              <w:ind w:left="0"/>
              <w:jc w:val="left"/>
            </w:pPr>
            <w:r w:rsidRPr="00917D40">
              <w:rPr>
                <w:lang w:val="en-US"/>
              </w:rPr>
              <w:t xml:space="preserve">A1T3X001(A,1) / FbkOpen_A1T3X001 </w:t>
            </w:r>
            <w:proofErr w:type="spellStart"/>
            <w:r w:rsidRPr="00917D40">
              <w:rPr>
                <w:lang w:val="en-US"/>
              </w:rPr>
              <w:t>PV_Out</w:t>
            </w:r>
            <w:proofErr w:type="spellEnd"/>
            <w:r w:rsidRPr="00917D40">
              <w:rPr>
                <w:lang w:val="en-US"/>
              </w:rPr>
              <w:t xml:space="preserve"> </w:t>
            </w:r>
            <w:r w:rsidR="008D128A">
              <w:rPr>
                <w:lang w:val="en-US"/>
              </w:rPr>
              <w:br/>
            </w:r>
            <w:r w:rsidRPr="00917D40">
              <w:rPr>
                <w:lang w:val="en-US"/>
              </w:rPr>
              <w:t xml:space="preserve">Process value incl. </w:t>
            </w:r>
            <w:r w:rsidRPr="00CF5B1A">
              <w:t>ST</w:t>
            </w:r>
          </w:p>
        </w:tc>
        <w:tc>
          <w:tcPr>
            <w:tcW w:w="1127" w:type="dxa"/>
          </w:tcPr>
          <w:p w14:paraId="18D2D8B0" w14:textId="0D747FE6" w:rsidR="00917D40" w:rsidRDefault="00917D40" w:rsidP="00917D40">
            <w:pPr>
              <w:ind w:left="0"/>
            </w:pPr>
            <w:r w:rsidRPr="00CF5B1A">
              <w:t>nein</w:t>
            </w:r>
          </w:p>
        </w:tc>
      </w:tr>
      <w:tr w:rsidR="00917D40" w14:paraId="02A53FE3" w14:textId="77777777" w:rsidTr="007E3DB8">
        <w:tc>
          <w:tcPr>
            <w:tcW w:w="2093" w:type="dxa"/>
          </w:tcPr>
          <w:p w14:paraId="13667BB8" w14:textId="495B4796" w:rsidR="00917D40" w:rsidRDefault="00917D40" w:rsidP="00917D40">
            <w:pPr>
              <w:ind w:left="0"/>
            </w:pPr>
            <w:r w:rsidRPr="00CF5B1A">
              <w:t>Or04.In2</w:t>
            </w:r>
          </w:p>
        </w:tc>
        <w:tc>
          <w:tcPr>
            <w:tcW w:w="5387" w:type="dxa"/>
          </w:tcPr>
          <w:p w14:paraId="5DA4F851" w14:textId="75364BB5" w:rsidR="00917D40" w:rsidRPr="0082409D" w:rsidRDefault="00917D40" w:rsidP="008D128A">
            <w:pPr>
              <w:ind w:left="0"/>
              <w:jc w:val="left"/>
              <w:rPr>
                <w:lang w:val="fr-FR"/>
              </w:rPr>
            </w:pPr>
            <w:r w:rsidRPr="0082409D">
              <w:rPr>
                <w:lang w:val="fr-FR"/>
              </w:rPr>
              <w:t>A1T4X003\</w:t>
            </w:r>
            <w:proofErr w:type="spellStart"/>
            <w:r w:rsidRPr="0082409D">
              <w:rPr>
                <w:lang w:val="fr-FR"/>
              </w:rPr>
              <w:t>FbkOpen.PV_Out</w:t>
            </w:r>
            <w:proofErr w:type="spellEnd"/>
            <w:r w:rsidRPr="0082409D">
              <w:rPr>
                <w:lang w:val="fr-FR"/>
              </w:rPr>
              <w:t xml:space="preserve"> (textuelle V.)</w:t>
            </w:r>
          </w:p>
        </w:tc>
        <w:tc>
          <w:tcPr>
            <w:tcW w:w="1127" w:type="dxa"/>
          </w:tcPr>
          <w:p w14:paraId="1CD7174A" w14:textId="2B71268F" w:rsidR="00917D40" w:rsidRDefault="00917D40" w:rsidP="00917D40">
            <w:pPr>
              <w:ind w:left="0"/>
            </w:pPr>
            <w:r w:rsidRPr="00CF5B1A">
              <w:t>nein</w:t>
            </w:r>
          </w:p>
        </w:tc>
      </w:tr>
      <w:tr w:rsidR="00917D40" w14:paraId="628C1BCD" w14:textId="77777777" w:rsidTr="007E3DB8">
        <w:tc>
          <w:tcPr>
            <w:tcW w:w="2093" w:type="dxa"/>
          </w:tcPr>
          <w:p w14:paraId="18909E51" w14:textId="2EE11052" w:rsidR="00917D40" w:rsidRDefault="00917D40" w:rsidP="00917D40">
            <w:pPr>
              <w:ind w:left="0"/>
            </w:pPr>
            <w:r w:rsidRPr="00CF5B1A">
              <w:t>Or04.In3</w:t>
            </w:r>
          </w:p>
        </w:tc>
        <w:tc>
          <w:tcPr>
            <w:tcW w:w="5387" w:type="dxa"/>
          </w:tcPr>
          <w:p w14:paraId="7F163B67" w14:textId="3F03463B" w:rsidR="00917D40" w:rsidRPr="0082409D" w:rsidRDefault="00917D40" w:rsidP="008D128A">
            <w:pPr>
              <w:ind w:left="0"/>
              <w:jc w:val="left"/>
              <w:rPr>
                <w:lang w:val="fr-FR"/>
              </w:rPr>
            </w:pPr>
            <w:r w:rsidRPr="0082409D">
              <w:rPr>
                <w:lang w:val="fr-FR"/>
              </w:rPr>
              <w:t>A1T2X007\</w:t>
            </w:r>
            <w:proofErr w:type="spellStart"/>
            <w:r w:rsidRPr="0082409D">
              <w:rPr>
                <w:lang w:val="fr-FR"/>
              </w:rPr>
              <w:t>FbkOpen.PV_Out</w:t>
            </w:r>
            <w:proofErr w:type="spellEnd"/>
            <w:r w:rsidRPr="0082409D">
              <w:rPr>
                <w:lang w:val="fr-FR"/>
              </w:rPr>
              <w:t xml:space="preserve"> (textuelle V.)</w:t>
            </w:r>
          </w:p>
        </w:tc>
        <w:tc>
          <w:tcPr>
            <w:tcW w:w="1127" w:type="dxa"/>
          </w:tcPr>
          <w:p w14:paraId="12F1D52F" w14:textId="13469876" w:rsidR="00917D40" w:rsidRDefault="00917D40" w:rsidP="00917D40">
            <w:pPr>
              <w:ind w:left="0"/>
            </w:pPr>
            <w:r w:rsidRPr="00CF5B1A">
              <w:t>nein</w:t>
            </w:r>
          </w:p>
        </w:tc>
      </w:tr>
      <w:tr w:rsidR="00917D40" w:rsidRPr="008D128A" w14:paraId="1A21BB5D" w14:textId="77777777" w:rsidTr="007E3DB8">
        <w:tc>
          <w:tcPr>
            <w:tcW w:w="2093" w:type="dxa"/>
          </w:tcPr>
          <w:p w14:paraId="34137C5D" w14:textId="165399BF" w:rsidR="00917D40" w:rsidRDefault="00917D40" w:rsidP="00917D40">
            <w:pPr>
              <w:ind w:left="0"/>
            </w:pPr>
            <w:r w:rsidRPr="00CF5B1A">
              <w:t>CompAn02.In1</w:t>
            </w:r>
          </w:p>
        </w:tc>
        <w:tc>
          <w:tcPr>
            <w:tcW w:w="5387" w:type="dxa"/>
          </w:tcPr>
          <w:p w14:paraId="6A96BD0C" w14:textId="59AD5DBB" w:rsidR="00917D40" w:rsidRPr="008D128A" w:rsidRDefault="00917D40" w:rsidP="008D128A">
            <w:pPr>
              <w:ind w:left="0"/>
              <w:jc w:val="left"/>
              <w:rPr>
                <w:lang w:val="en-US"/>
              </w:rPr>
            </w:pPr>
            <w:r w:rsidRPr="00917D40">
              <w:rPr>
                <w:lang w:val="en-US"/>
              </w:rPr>
              <w:t xml:space="preserve">A1T2L001(A,1) / Stand_A1T2L001 </w:t>
            </w:r>
            <w:proofErr w:type="spellStart"/>
            <w:r w:rsidRPr="00917D40">
              <w:rPr>
                <w:lang w:val="en-US"/>
              </w:rPr>
              <w:t>PV_Out</w:t>
            </w:r>
            <w:proofErr w:type="spellEnd"/>
            <w:r w:rsidRPr="00917D40">
              <w:rPr>
                <w:lang w:val="en-US"/>
              </w:rPr>
              <w:t xml:space="preserve"> </w:t>
            </w:r>
            <w:r w:rsidR="008D128A">
              <w:rPr>
                <w:lang w:val="en-US"/>
              </w:rPr>
              <w:br/>
            </w:r>
            <w:r w:rsidRPr="00917D40">
              <w:rPr>
                <w:lang w:val="en-US"/>
              </w:rPr>
              <w:t xml:space="preserve">Process value incl. </w:t>
            </w:r>
            <w:r w:rsidRPr="008D128A">
              <w:rPr>
                <w:lang w:val="en-US"/>
              </w:rPr>
              <w:t>ST</w:t>
            </w:r>
          </w:p>
        </w:tc>
        <w:tc>
          <w:tcPr>
            <w:tcW w:w="1127" w:type="dxa"/>
          </w:tcPr>
          <w:p w14:paraId="33DF5737" w14:textId="77777777" w:rsidR="00917D40" w:rsidRPr="008D128A" w:rsidRDefault="00917D40" w:rsidP="00917D40">
            <w:pPr>
              <w:ind w:left="0"/>
              <w:rPr>
                <w:lang w:val="en-US"/>
              </w:rPr>
            </w:pPr>
          </w:p>
        </w:tc>
      </w:tr>
      <w:tr w:rsidR="00917D40" w14:paraId="6BA9B235" w14:textId="77777777" w:rsidTr="007E3DB8">
        <w:tc>
          <w:tcPr>
            <w:tcW w:w="2093" w:type="dxa"/>
          </w:tcPr>
          <w:p w14:paraId="1B1DA538" w14:textId="03E064D9" w:rsidR="00917D40" w:rsidRDefault="00917D40" w:rsidP="00917D40">
            <w:pPr>
              <w:ind w:left="0"/>
            </w:pPr>
            <w:r w:rsidRPr="00CF5B1A">
              <w:t>CompAn02.In2</w:t>
            </w:r>
          </w:p>
        </w:tc>
        <w:tc>
          <w:tcPr>
            <w:tcW w:w="5387" w:type="dxa"/>
          </w:tcPr>
          <w:p w14:paraId="5B58254A" w14:textId="52897DB2" w:rsidR="00917D40" w:rsidRDefault="00917D40" w:rsidP="008D128A">
            <w:pPr>
              <w:ind w:left="0"/>
              <w:jc w:val="left"/>
            </w:pPr>
            <w:r w:rsidRPr="00CF5B1A">
              <w:t>Value: Wert=50.0 Kommentar=Mindestfüllstand</w:t>
            </w:r>
          </w:p>
        </w:tc>
        <w:tc>
          <w:tcPr>
            <w:tcW w:w="1127" w:type="dxa"/>
          </w:tcPr>
          <w:p w14:paraId="5F9B80D1" w14:textId="77777777" w:rsidR="00917D40" w:rsidRDefault="00917D40" w:rsidP="00917D40">
            <w:pPr>
              <w:keepNext/>
              <w:ind w:left="0"/>
            </w:pPr>
          </w:p>
        </w:tc>
      </w:tr>
    </w:tbl>
    <w:p w14:paraId="7543D0A6" w14:textId="05A3A5C1" w:rsidR="00917D40" w:rsidRDefault="00917D40" w:rsidP="0082409D">
      <w:pPr>
        <w:pStyle w:val="Beschriftung"/>
        <w:spacing w:after="360"/>
      </w:pPr>
      <w:bookmarkStart w:id="53" w:name="_Ref9941551"/>
      <w:r>
        <w:t xml:space="preserve">Tabelle </w:t>
      </w:r>
      <w:r>
        <w:fldChar w:fldCharType="begin"/>
      </w:r>
      <w:r>
        <w:instrText xml:space="preserve"> SEQ Tabelle \* ARABIC </w:instrText>
      </w:r>
      <w:r>
        <w:fldChar w:fldCharType="separate"/>
      </w:r>
      <w:r w:rsidR="00F00DC0">
        <w:rPr>
          <w:noProof/>
        </w:rPr>
        <w:t>6</w:t>
      </w:r>
      <w:r>
        <w:fldChar w:fldCharType="end"/>
      </w:r>
      <w:bookmarkEnd w:id="53"/>
      <w:r>
        <w:t xml:space="preserve">: </w:t>
      </w:r>
      <w:proofErr w:type="spellStart"/>
      <w:r w:rsidRPr="00CF1BF8">
        <w:t>Eingangsverschaltungen</w:t>
      </w:r>
      <w:proofErr w:type="spellEnd"/>
      <w:r w:rsidRPr="00CF1BF8">
        <w:t xml:space="preserve"> im Plan ‚A1T2S003/Blatt2’</w:t>
      </w:r>
    </w:p>
    <w:tbl>
      <w:tblPr>
        <w:tblStyle w:val="Siemens-Tabelle"/>
        <w:tblW w:w="0" w:type="auto"/>
        <w:tblInd w:w="851" w:type="dxa"/>
        <w:tblLook w:val="04A0" w:firstRow="1" w:lastRow="0" w:firstColumn="1" w:lastColumn="0" w:noHBand="0" w:noVBand="1"/>
      </w:tblPr>
      <w:tblGrid>
        <w:gridCol w:w="2093"/>
        <w:gridCol w:w="5387"/>
        <w:gridCol w:w="1127"/>
      </w:tblGrid>
      <w:tr w:rsidR="00917D40" w14:paraId="025DD9F9" w14:textId="77777777" w:rsidTr="007E3DB8">
        <w:trPr>
          <w:cnfStyle w:val="100000000000" w:firstRow="1" w:lastRow="0" w:firstColumn="0" w:lastColumn="0" w:oddVBand="0" w:evenVBand="0" w:oddHBand="0" w:evenHBand="0" w:firstRowFirstColumn="0" w:firstRowLastColumn="0" w:lastRowFirstColumn="0" w:lastRowLastColumn="0"/>
        </w:trPr>
        <w:tc>
          <w:tcPr>
            <w:tcW w:w="2093" w:type="dxa"/>
          </w:tcPr>
          <w:p w14:paraId="4549B5A3" w14:textId="591E9477" w:rsidR="00917D40" w:rsidRDefault="00917D40" w:rsidP="00917D40">
            <w:pPr>
              <w:ind w:left="0"/>
            </w:pPr>
            <w:r w:rsidRPr="004238FF">
              <w:t>Eingang:</w:t>
            </w:r>
          </w:p>
        </w:tc>
        <w:tc>
          <w:tcPr>
            <w:tcW w:w="5387" w:type="dxa"/>
          </w:tcPr>
          <w:p w14:paraId="37C9FE64" w14:textId="053289B4" w:rsidR="00917D40" w:rsidRDefault="00917D40" w:rsidP="00917D40">
            <w:pPr>
              <w:ind w:left="0"/>
            </w:pPr>
            <w:r w:rsidRPr="004238FF">
              <w:t>Ausgang:</w:t>
            </w:r>
          </w:p>
        </w:tc>
        <w:tc>
          <w:tcPr>
            <w:tcW w:w="1127" w:type="dxa"/>
          </w:tcPr>
          <w:p w14:paraId="5B310371" w14:textId="7ED96427" w:rsidR="00917D40" w:rsidRDefault="00917D40" w:rsidP="00917D40">
            <w:pPr>
              <w:ind w:left="0"/>
            </w:pPr>
            <w:r w:rsidRPr="004238FF">
              <w:t>Invertiert</w:t>
            </w:r>
          </w:p>
        </w:tc>
      </w:tr>
      <w:tr w:rsidR="00917D40" w14:paraId="1A5CD5FD" w14:textId="77777777" w:rsidTr="007E3DB8">
        <w:tc>
          <w:tcPr>
            <w:tcW w:w="2093" w:type="dxa"/>
          </w:tcPr>
          <w:p w14:paraId="657FE9B7" w14:textId="74E41AFC" w:rsidR="00917D40" w:rsidRDefault="00917D40" w:rsidP="00917D40">
            <w:pPr>
              <w:ind w:left="0"/>
            </w:pPr>
            <w:r w:rsidRPr="004238FF">
              <w:t>And04.In1</w:t>
            </w:r>
          </w:p>
        </w:tc>
        <w:tc>
          <w:tcPr>
            <w:tcW w:w="5387" w:type="dxa"/>
          </w:tcPr>
          <w:p w14:paraId="7735FD87" w14:textId="6DEC2842" w:rsidR="00917D40" w:rsidRDefault="00917D40" w:rsidP="00917D40">
            <w:pPr>
              <w:ind w:left="0"/>
            </w:pPr>
            <w:r w:rsidRPr="004238FF">
              <w:t>Or04.Out</w:t>
            </w:r>
          </w:p>
        </w:tc>
        <w:tc>
          <w:tcPr>
            <w:tcW w:w="1127" w:type="dxa"/>
          </w:tcPr>
          <w:p w14:paraId="6D4C1209" w14:textId="17D16FC7" w:rsidR="00917D40" w:rsidRDefault="00917D40" w:rsidP="00917D40">
            <w:pPr>
              <w:ind w:left="0"/>
            </w:pPr>
            <w:r w:rsidRPr="004238FF">
              <w:t>nein</w:t>
            </w:r>
          </w:p>
        </w:tc>
      </w:tr>
      <w:tr w:rsidR="00917D40" w14:paraId="638A5502" w14:textId="77777777" w:rsidTr="007E3DB8">
        <w:tc>
          <w:tcPr>
            <w:tcW w:w="2093" w:type="dxa"/>
          </w:tcPr>
          <w:p w14:paraId="768A01FB" w14:textId="58B9EC40" w:rsidR="00917D40" w:rsidRDefault="00917D40" w:rsidP="00917D40">
            <w:pPr>
              <w:ind w:left="0"/>
            </w:pPr>
            <w:r w:rsidRPr="004238FF">
              <w:t>And04.In2</w:t>
            </w:r>
          </w:p>
        </w:tc>
        <w:tc>
          <w:tcPr>
            <w:tcW w:w="5387" w:type="dxa"/>
          </w:tcPr>
          <w:p w14:paraId="277AE76E" w14:textId="6FA92D9C" w:rsidR="00917D40" w:rsidRDefault="00917D40" w:rsidP="00917D40">
            <w:pPr>
              <w:ind w:left="0"/>
            </w:pPr>
            <w:r w:rsidRPr="004238FF">
              <w:t>CompAn02.GT</w:t>
            </w:r>
          </w:p>
        </w:tc>
        <w:tc>
          <w:tcPr>
            <w:tcW w:w="1127" w:type="dxa"/>
          </w:tcPr>
          <w:p w14:paraId="310D3A82" w14:textId="4847BC1F" w:rsidR="00917D40" w:rsidRDefault="00917D40" w:rsidP="00917D40">
            <w:pPr>
              <w:keepNext/>
              <w:ind w:left="0"/>
            </w:pPr>
            <w:r w:rsidRPr="004238FF">
              <w:t>nein</w:t>
            </w:r>
          </w:p>
        </w:tc>
      </w:tr>
    </w:tbl>
    <w:p w14:paraId="22FC5495" w14:textId="3F14AA34" w:rsidR="00917D40" w:rsidRDefault="00917D40" w:rsidP="0082409D">
      <w:pPr>
        <w:pStyle w:val="Beschriftung"/>
        <w:spacing w:after="360"/>
      </w:pPr>
      <w:bookmarkStart w:id="54" w:name="_Ref9941643"/>
      <w:r>
        <w:t xml:space="preserve">Tabelle </w:t>
      </w:r>
      <w:r>
        <w:fldChar w:fldCharType="begin"/>
      </w:r>
      <w:r>
        <w:instrText xml:space="preserve"> SEQ Tabelle \* ARABIC </w:instrText>
      </w:r>
      <w:r>
        <w:fldChar w:fldCharType="separate"/>
      </w:r>
      <w:r w:rsidR="00F00DC0">
        <w:rPr>
          <w:noProof/>
        </w:rPr>
        <w:t>7</w:t>
      </w:r>
      <w:r>
        <w:fldChar w:fldCharType="end"/>
      </w:r>
      <w:bookmarkEnd w:id="54"/>
      <w:r>
        <w:t xml:space="preserve">: </w:t>
      </w:r>
      <w:proofErr w:type="spellStart"/>
      <w:r w:rsidRPr="00B76202">
        <w:t>Bausteinverschaltungen</w:t>
      </w:r>
      <w:proofErr w:type="spellEnd"/>
      <w:r w:rsidRPr="00B76202">
        <w:t xml:space="preserve"> im Plan ‚A1T2S003/Blatt2’</w:t>
      </w:r>
    </w:p>
    <w:tbl>
      <w:tblPr>
        <w:tblStyle w:val="Siemens-Tabelle"/>
        <w:tblW w:w="0" w:type="auto"/>
        <w:tblInd w:w="851" w:type="dxa"/>
        <w:tblLook w:val="04A0" w:firstRow="1" w:lastRow="0" w:firstColumn="1" w:lastColumn="0" w:noHBand="0" w:noVBand="1"/>
      </w:tblPr>
      <w:tblGrid>
        <w:gridCol w:w="2093"/>
        <w:gridCol w:w="5387"/>
        <w:gridCol w:w="1127"/>
      </w:tblGrid>
      <w:tr w:rsidR="00917D40" w14:paraId="52BA095D" w14:textId="77777777" w:rsidTr="007E3DB8">
        <w:trPr>
          <w:cnfStyle w:val="100000000000" w:firstRow="1" w:lastRow="0" w:firstColumn="0" w:lastColumn="0" w:oddVBand="0" w:evenVBand="0" w:oddHBand="0" w:evenHBand="0" w:firstRowFirstColumn="0" w:firstRowLastColumn="0" w:lastRowFirstColumn="0" w:lastRowLastColumn="0"/>
        </w:trPr>
        <w:tc>
          <w:tcPr>
            <w:tcW w:w="2093" w:type="dxa"/>
          </w:tcPr>
          <w:p w14:paraId="13B37DC5" w14:textId="5F5C147C" w:rsidR="00917D40" w:rsidRDefault="00917D40" w:rsidP="00917D40">
            <w:pPr>
              <w:ind w:left="0"/>
            </w:pPr>
            <w:r w:rsidRPr="00946875">
              <w:t>Eingang:</w:t>
            </w:r>
          </w:p>
        </w:tc>
        <w:tc>
          <w:tcPr>
            <w:tcW w:w="5387" w:type="dxa"/>
          </w:tcPr>
          <w:p w14:paraId="67ECB346" w14:textId="6A8ABF79" w:rsidR="00917D40" w:rsidRDefault="00917D40" w:rsidP="00917D40">
            <w:pPr>
              <w:ind w:left="0"/>
            </w:pPr>
            <w:r w:rsidRPr="00946875">
              <w:t>Ausgang:</w:t>
            </w:r>
          </w:p>
        </w:tc>
        <w:tc>
          <w:tcPr>
            <w:tcW w:w="1127" w:type="dxa"/>
          </w:tcPr>
          <w:p w14:paraId="7EA673EB" w14:textId="67E06A68" w:rsidR="00917D40" w:rsidRDefault="00917D40" w:rsidP="00917D40">
            <w:pPr>
              <w:ind w:left="0"/>
            </w:pPr>
            <w:r w:rsidRPr="00946875">
              <w:t>Invertiert</w:t>
            </w:r>
          </w:p>
        </w:tc>
      </w:tr>
      <w:tr w:rsidR="00917D40" w14:paraId="213FBF20" w14:textId="77777777" w:rsidTr="007E3DB8">
        <w:tc>
          <w:tcPr>
            <w:tcW w:w="2093" w:type="dxa"/>
          </w:tcPr>
          <w:p w14:paraId="46060C87" w14:textId="3A4E1275" w:rsidR="00917D40" w:rsidRDefault="00917D40" w:rsidP="00917D40">
            <w:pPr>
              <w:ind w:left="0"/>
            </w:pPr>
            <w:r w:rsidRPr="00946875">
              <w:t>Interlock.In02</w:t>
            </w:r>
          </w:p>
        </w:tc>
        <w:tc>
          <w:tcPr>
            <w:tcW w:w="5387" w:type="dxa"/>
          </w:tcPr>
          <w:p w14:paraId="711B656A" w14:textId="05D1B41A" w:rsidR="00917D40" w:rsidRDefault="00917D40" w:rsidP="00917D40">
            <w:pPr>
              <w:ind w:left="0"/>
            </w:pPr>
            <w:r w:rsidRPr="00946875">
              <w:t>And04.Out</w:t>
            </w:r>
          </w:p>
        </w:tc>
        <w:tc>
          <w:tcPr>
            <w:tcW w:w="1127" w:type="dxa"/>
          </w:tcPr>
          <w:p w14:paraId="430E938F" w14:textId="58F70503" w:rsidR="00917D40" w:rsidRDefault="00917D40" w:rsidP="00917D40">
            <w:pPr>
              <w:keepNext/>
              <w:ind w:left="0"/>
            </w:pPr>
            <w:r w:rsidRPr="00946875">
              <w:t>nein</w:t>
            </w:r>
          </w:p>
        </w:tc>
      </w:tr>
    </w:tbl>
    <w:p w14:paraId="05B817D6" w14:textId="41EAE3AF" w:rsidR="00917D40" w:rsidRPr="00917D40" w:rsidRDefault="00917D40" w:rsidP="00917D40">
      <w:pPr>
        <w:pStyle w:val="Beschriftung"/>
      </w:pPr>
      <w:bookmarkStart w:id="55" w:name="_Ref9941740"/>
      <w:r>
        <w:t xml:space="preserve">Tabelle </w:t>
      </w:r>
      <w:r>
        <w:fldChar w:fldCharType="begin"/>
      </w:r>
      <w:r>
        <w:instrText xml:space="preserve"> SEQ Tabelle \* ARABIC </w:instrText>
      </w:r>
      <w:r>
        <w:fldChar w:fldCharType="separate"/>
      </w:r>
      <w:r w:rsidR="00F00DC0">
        <w:rPr>
          <w:noProof/>
        </w:rPr>
        <w:t>8</w:t>
      </w:r>
      <w:r>
        <w:fldChar w:fldCharType="end"/>
      </w:r>
      <w:bookmarkEnd w:id="55"/>
      <w:r>
        <w:t xml:space="preserve">: </w:t>
      </w:r>
      <w:proofErr w:type="spellStart"/>
      <w:r w:rsidRPr="00874E74">
        <w:t>Bausteinverschaltungen</w:t>
      </w:r>
      <w:proofErr w:type="spellEnd"/>
      <w:r w:rsidRPr="00874E74">
        <w:t xml:space="preserve"> zwischen Plan ‚A1T2S003/Blatt1‘ und ‚A1T2S003/Blatt 2’</w:t>
      </w:r>
    </w:p>
    <w:p w14:paraId="48B81FE2" w14:textId="77777777" w:rsidR="00917D40" w:rsidRDefault="00917D40">
      <w:pPr>
        <w:spacing w:before="0" w:after="0" w:line="240" w:lineRule="auto"/>
        <w:ind w:left="0"/>
        <w:jc w:val="left"/>
      </w:pPr>
      <w:r>
        <w:br w:type="page"/>
      </w:r>
    </w:p>
    <w:p w14:paraId="712A674C" w14:textId="5D5F8903" w:rsidR="006E1A9F" w:rsidRDefault="006E1A9F" w:rsidP="0082409D">
      <w:pPr>
        <w:pStyle w:val="berschrift2"/>
      </w:pPr>
      <w:bookmarkStart w:id="56" w:name="_Toc15026296"/>
      <w:r>
        <w:lastRenderedPageBreak/>
        <w:t>Handbedienung von Pumpe A1T2S003 und Ventil A1T3X001</w:t>
      </w:r>
      <w:bookmarkEnd w:id="56"/>
    </w:p>
    <w:p w14:paraId="02E997BB" w14:textId="371435EC" w:rsidR="00B87A16" w:rsidRDefault="00B87A16" w:rsidP="00031E5F">
      <w:pPr>
        <w:pStyle w:val="SiemensNummerierung2"/>
        <w:numPr>
          <w:ilvl w:val="0"/>
          <w:numId w:val="16"/>
        </w:numPr>
      </w:pPr>
      <w:r>
        <w:t xml:space="preserve">Im Blatt 1 von Plan ‚A1T2S003’ werden </w:t>
      </w:r>
      <w:r w:rsidR="005F38FA">
        <w:t xml:space="preserve">im Anschluss </w:t>
      </w:r>
      <w:r>
        <w:t>Verschaltungen für die Handbedienung mit A1T2H011 (zum Entleeren von Reaktor R001) durchgeführt. Da auch noch weitere Handbedienungen auf die Pumpe zugreifen können, wird ein ‚Or04‘ auf Blatt3 angelegt.</w:t>
      </w:r>
    </w:p>
    <w:p w14:paraId="566E8E57" w14:textId="0EBA15FF" w:rsidR="00B87A16" w:rsidRDefault="00B87A16" w:rsidP="007E3DB8">
      <w:r w:rsidRPr="00903FD8">
        <w:rPr>
          <w:noProof/>
          <w:lang w:eastAsia="de-DE" w:bidi="ar-SA"/>
        </w:rPr>
        <w:drawing>
          <wp:inline distT="0" distB="0" distL="0" distR="0" wp14:anchorId="3A31F852" wp14:editId="6A3E2D68">
            <wp:extent cx="5472000" cy="307435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pture_20150310_120259"/>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5472000" cy="3074355"/>
                    </a:xfrm>
                    <a:prstGeom prst="rect">
                      <a:avLst/>
                    </a:prstGeom>
                    <a:noFill/>
                    <a:ln>
                      <a:noFill/>
                    </a:ln>
                  </pic:spPr>
                </pic:pic>
              </a:graphicData>
            </a:graphic>
          </wp:inline>
        </w:drawing>
      </w:r>
    </w:p>
    <w:p w14:paraId="13EA9EAC" w14:textId="77777777" w:rsidR="005B0208" w:rsidRDefault="005B0208" w:rsidP="00917D40">
      <w:pPr>
        <w:pStyle w:val="screenshot"/>
      </w:pPr>
    </w:p>
    <w:tbl>
      <w:tblPr>
        <w:tblStyle w:val="Siemens-Tabelle"/>
        <w:tblW w:w="0" w:type="auto"/>
        <w:tblInd w:w="851" w:type="dxa"/>
        <w:tblLook w:val="04A0" w:firstRow="1" w:lastRow="0" w:firstColumn="1" w:lastColumn="0" w:noHBand="0" w:noVBand="1"/>
      </w:tblPr>
      <w:tblGrid>
        <w:gridCol w:w="4304"/>
        <w:gridCol w:w="4303"/>
      </w:tblGrid>
      <w:tr w:rsidR="00917D40" w14:paraId="7074ABF5" w14:textId="77777777" w:rsidTr="007E3DB8">
        <w:trPr>
          <w:cnfStyle w:val="100000000000" w:firstRow="1" w:lastRow="0" w:firstColumn="0" w:lastColumn="0" w:oddVBand="0" w:evenVBand="0" w:oddHBand="0" w:evenHBand="0" w:firstRowFirstColumn="0" w:firstRowLastColumn="0" w:lastRowFirstColumn="0" w:lastRowLastColumn="0"/>
        </w:trPr>
        <w:tc>
          <w:tcPr>
            <w:tcW w:w="4304" w:type="dxa"/>
          </w:tcPr>
          <w:p w14:paraId="57CB3A3C" w14:textId="64AD86FC" w:rsidR="00917D40" w:rsidRDefault="00917D40" w:rsidP="00917D40">
            <w:pPr>
              <w:ind w:left="0"/>
            </w:pPr>
            <w:r w:rsidRPr="00C20AA2">
              <w:t>Baustein:</w:t>
            </w:r>
          </w:p>
        </w:tc>
        <w:tc>
          <w:tcPr>
            <w:tcW w:w="4303" w:type="dxa"/>
          </w:tcPr>
          <w:p w14:paraId="2A85F780" w14:textId="70204FE1" w:rsidR="00917D40" w:rsidRDefault="00917D40" w:rsidP="00917D40">
            <w:pPr>
              <w:ind w:left="0"/>
            </w:pPr>
            <w:r w:rsidRPr="00C20AA2">
              <w:t>Katalog/Ordner:</w:t>
            </w:r>
          </w:p>
        </w:tc>
      </w:tr>
      <w:tr w:rsidR="00917D40" w14:paraId="50CA04C7" w14:textId="77777777" w:rsidTr="007E3DB8">
        <w:tc>
          <w:tcPr>
            <w:tcW w:w="4304" w:type="dxa"/>
          </w:tcPr>
          <w:p w14:paraId="46F5DAA0" w14:textId="22A55EE1" w:rsidR="00917D40" w:rsidRDefault="00917D40" w:rsidP="00917D40">
            <w:pPr>
              <w:ind w:left="0"/>
            </w:pPr>
            <w:r w:rsidRPr="00C20AA2">
              <w:t>Or04 / Oder-Funktion mit 4 Eingängen</w:t>
            </w:r>
          </w:p>
        </w:tc>
        <w:tc>
          <w:tcPr>
            <w:tcW w:w="4303" w:type="dxa"/>
          </w:tcPr>
          <w:p w14:paraId="60D11972" w14:textId="3D35A632" w:rsidR="00917D40" w:rsidRDefault="00917D40" w:rsidP="00917D40">
            <w:pPr>
              <w:keepNext/>
              <w:ind w:left="0"/>
            </w:pPr>
            <w:r w:rsidRPr="00C20AA2">
              <w:t>Bausteine/</w:t>
            </w:r>
            <w:proofErr w:type="spellStart"/>
            <w:r w:rsidRPr="00C20AA2">
              <w:t>LogicDi</w:t>
            </w:r>
            <w:proofErr w:type="spellEnd"/>
          </w:p>
        </w:tc>
      </w:tr>
    </w:tbl>
    <w:p w14:paraId="6A577C4B" w14:textId="3E4386A8" w:rsidR="00B87A16" w:rsidRPr="00672C03" w:rsidRDefault="00917D40" w:rsidP="00917D40">
      <w:pPr>
        <w:pStyle w:val="Beschriftung"/>
      </w:pPr>
      <w:r>
        <w:t xml:space="preserve">Tabelle </w:t>
      </w:r>
      <w:r>
        <w:fldChar w:fldCharType="begin"/>
      </w:r>
      <w:r>
        <w:instrText xml:space="preserve"> SEQ Tabelle \* ARABIC </w:instrText>
      </w:r>
      <w:r>
        <w:fldChar w:fldCharType="separate"/>
      </w:r>
      <w:r w:rsidR="00F00DC0">
        <w:rPr>
          <w:noProof/>
        </w:rPr>
        <w:t>9</w:t>
      </w:r>
      <w:r>
        <w:fldChar w:fldCharType="end"/>
      </w:r>
      <w:r>
        <w:t xml:space="preserve">: </w:t>
      </w:r>
      <w:r w:rsidRPr="00254178">
        <w:t>Neue Bausteine im Plan ‚A1T2S003/Blatt3’</w:t>
      </w:r>
    </w:p>
    <w:tbl>
      <w:tblPr>
        <w:tblStyle w:val="Siemens-Tabelle"/>
        <w:tblW w:w="0" w:type="auto"/>
        <w:tblInd w:w="851" w:type="dxa"/>
        <w:tblLook w:val="04A0" w:firstRow="1" w:lastRow="0" w:firstColumn="1" w:lastColumn="0" w:noHBand="0" w:noVBand="1"/>
      </w:tblPr>
      <w:tblGrid>
        <w:gridCol w:w="2093"/>
        <w:gridCol w:w="5387"/>
        <w:gridCol w:w="1127"/>
      </w:tblGrid>
      <w:tr w:rsidR="00917D40" w14:paraId="1A9049C1" w14:textId="77777777" w:rsidTr="007E3DB8">
        <w:trPr>
          <w:cnfStyle w:val="100000000000" w:firstRow="1" w:lastRow="0" w:firstColumn="0" w:lastColumn="0" w:oddVBand="0" w:evenVBand="0" w:oddHBand="0" w:evenHBand="0" w:firstRowFirstColumn="0" w:firstRowLastColumn="0" w:lastRowFirstColumn="0" w:lastRowLastColumn="0"/>
        </w:trPr>
        <w:tc>
          <w:tcPr>
            <w:tcW w:w="2093" w:type="dxa"/>
          </w:tcPr>
          <w:p w14:paraId="6B979121" w14:textId="3CD22E8D" w:rsidR="00917D40" w:rsidRDefault="00917D40" w:rsidP="00917D40">
            <w:pPr>
              <w:ind w:left="0"/>
            </w:pPr>
            <w:r w:rsidRPr="00DF0B77">
              <w:t>Eingang:</w:t>
            </w:r>
          </w:p>
        </w:tc>
        <w:tc>
          <w:tcPr>
            <w:tcW w:w="5387" w:type="dxa"/>
          </w:tcPr>
          <w:p w14:paraId="30A79108" w14:textId="6650B4A8" w:rsidR="00917D40" w:rsidRDefault="00917D40" w:rsidP="00917D40">
            <w:pPr>
              <w:ind w:left="0"/>
            </w:pPr>
            <w:r w:rsidRPr="00DF0B77">
              <w:t>Verschaltung zu:</w:t>
            </w:r>
          </w:p>
        </w:tc>
        <w:tc>
          <w:tcPr>
            <w:tcW w:w="1127" w:type="dxa"/>
          </w:tcPr>
          <w:p w14:paraId="2773A511" w14:textId="412F7E47" w:rsidR="00917D40" w:rsidRDefault="00917D40" w:rsidP="00917D40">
            <w:pPr>
              <w:ind w:left="0"/>
            </w:pPr>
            <w:r w:rsidRPr="00DF0B77">
              <w:t>Invertiert</w:t>
            </w:r>
          </w:p>
        </w:tc>
      </w:tr>
      <w:tr w:rsidR="00BE7C07" w14:paraId="10790CA8" w14:textId="77777777" w:rsidTr="007E3DB8">
        <w:tc>
          <w:tcPr>
            <w:tcW w:w="2093" w:type="dxa"/>
          </w:tcPr>
          <w:p w14:paraId="2C6A3D04" w14:textId="60B70418" w:rsidR="00BE7C07" w:rsidRDefault="00BE7C07" w:rsidP="00BE7C07">
            <w:pPr>
              <w:ind w:left="0"/>
            </w:pPr>
            <w:r w:rsidRPr="00DF0B77">
              <w:t>Or_Local.In1</w:t>
            </w:r>
          </w:p>
        </w:tc>
        <w:tc>
          <w:tcPr>
            <w:tcW w:w="5387" w:type="dxa"/>
          </w:tcPr>
          <w:p w14:paraId="02B39C5F" w14:textId="6E14C66F" w:rsidR="00BE7C07" w:rsidRPr="00BE7C07" w:rsidRDefault="00BE7C07" w:rsidP="00BE7C07">
            <w:pPr>
              <w:ind w:left="0"/>
              <w:rPr>
                <w:lang w:val="en-US"/>
              </w:rPr>
            </w:pPr>
            <w:r w:rsidRPr="00917D40">
              <w:rPr>
                <w:lang w:val="en-US"/>
              </w:rPr>
              <w:t xml:space="preserve">A1T2H011(A,1) / Out_A1T2H011 </w:t>
            </w:r>
            <w:proofErr w:type="spellStart"/>
            <w:r w:rsidRPr="00917D40">
              <w:rPr>
                <w:lang w:val="en-US"/>
              </w:rPr>
              <w:t>PV_Out</w:t>
            </w:r>
            <w:proofErr w:type="spellEnd"/>
            <w:r w:rsidRPr="00917D40">
              <w:rPr>
                <w:lang w:val="en-US"/>
              </w:rPr>
              <w:t xml:space="preserve"> </w:t>
            </w:r>
            <w:r>
              <w:rPr>
                <w:lang w:val="en-US"/>
              </w:rPr>
              <w:t>Output</w:t>
            </w:r>
            <w:r w:rsidRPr="00917D40">
              <w:rPr>
                <w:lang w:val="en-US"/>
              </w:rPr>
              <w:t xml:space="preserve"> value</w:t>
            </w:r>
          </w:p>
        </w:tc>
        <w:tc>
          <w:tcPr>
            <w:tcW w:w="1127" w:type="dxa"/>
          </w:tcPr>
          <w:p w14:paraId="3F829ACA" w14:textId="079AAE7A" w:rsidR="00BE7C07" w:rsidRDefault="00BE7C07" w:rsidP="00BE7C07">
            <w:pPr>
              <w:ind w:left="0"/>
            </w:pPr>
            <w:r w:rsidRPr="00DF0B77">
              <w:t>nein</w:t>
            </w:r>
          </w:p>
        </w:tc>
      </w:tr>
      <w:tr w:rsidR="00BE7C07" w14:paraId="44EA29F9" w14:textId="77777777" w:rsidTr="007E3DB8">
        <w:tc>
          <w:tcPr>
            <w:tcW w:w="2093" w:type="dxa"/>
          </w:tcPr>
          <w:p w14:paraId="0EE74846" w14:textId="563561D5" w:rsidR="00BE7C07" w:rsidRPr="00917D40" w:rsidRDefault="00BE7C07" w:rsidP="00BE7C07">
            <w:pPr>
              <w:ind w:left="0"/>
              <w:rPr>
                <w:lang w:val="en-US"/>
              </w:rPr>
            </w:pPr>
            <w:r w:rsidRPr="00DF0B77">
              <w:t>Or_Local.In2</w:t>
            </w:r>
          </w:p>
        </w:tc>
        <w:tc>
          <w:tcPr>
            <w:tcW w:w="5387" w:type="dxa"/>
          </w:tcPr>
          <w:p w14:paraId="59CC6498" w14:textId="16119C0C" w:rsidR="00BE7C07" w:rsidRPr="00BE7C07" w:rsidRDefault="00BE7C07" w:rsidP="00BE7C07">
            <w:pPr>
              <w:ind w:left="0"/>
              <w:rPr>
                <w:lang w:val="en-US"/>
              </w:rPr>
            </w:pPr>
            <w:r w:rsidRPr="00917D40">
              <w:rPr>
                <w:lang w:val="en-US"/>
              </w:rPr>
              <w:t>A1T2H013\Out_A1T2H013.PV_Out</w:t>
            </w:r>
            <w:r>
              <w:rPr>
                <w:lang w:val="en-US"/>
              </w:rPr>
              <w:t xml:space="preserve"> (</w:t>
            </w:r>
            <w:proofErr w:type="spellStart"/>
            <w:r>
              <w:rPr>
                <w:lang w:val="en-US"/>
              </w:rPr>
              <w:t>textuelle</w:t>
            </w:r>
            <w:proofErr w:type="spellEnd"/>
            <w:r>
              <w:rPr>
                <w:lang w:val="en-US"/>
              </w:rPr>
              <w:t xml:space="preserve"> V.)</w:t>
            </w:r>
          </w:p>
        </w:tc>
        <w:tc>
          <w:tcPr>
            <w:tcW w:w="1127" w:type="dxa"/>
          </w:tcPr>
          <w:p w14:paraId="113BF9C8" w14:textId="50231007" w:rsidR="00BE7C07" w:rsidRDefault="00BE7C07" w:rsidP="00BE7C07">
            <w:pPr>
              <w:ind w:left="0"/>
            </w:pPr>
            <w:r w:rsidRPr="00DF0B77">
              <w:t>nein</w:t>
            </w:r>
          </w:p>
        </w:tc>
      </w:tr>
      <w:tr w:rsidR="00BE7C07" w14:paraId="0A314F01" w14:textId="77777777" w:rsidTr="007E3DB8">
        <w:tc>
          <w:tcPr>
            <w:tcW w:w="2093" w:type="dxa"/>
          </w:tcPr>
          <w:p w14:paraId="665917C3" w14:textId="4E2AE3D6" w:rsidR="00BE7C07" w:rsidRPr="00917D40" w:rsidRDefault="00BE7C07" w:rsidP="00BE7C07">
            <w:pPr>
              <w:ind w:left="0"/>
              <w:rPr>
                <w:lang w:val="en-US"/>
              </w:rPr>
            </w:pPr>
            <w:r w:rsidRPr="00DF0B77">
              <w:t>Or_Local.In3</w:t>
            </w:r>
          </w:p>
        </w:tc>
        <w:tc>
          <w:tcPr>
            <w:tcW w:w="5387" w:type="dxa"/>
          </w:tcPr>
          <w:p w14:paraId="02F179AC" w14:textId="0C93D48E" w:rsidR="00BE7C07" w:rsidRPr="00BE7C07" w:rsidRDefault="00BE7C07" w:rsidP="00BE7C07">
            <w:pPr>
              <w:ind w:left="0"/>
              <w:rPr>
                <w:lang w:val="en-US"/>
              </w:rPr>
            </w:pPr>
            <w:r w:rsidRPr="00917D40">
              <w:rPr>
                <w:lang w:val="en-US"/>
              </w:rPr>
              <w:t>A1T2H015\Out_A1T2H015.PV_Out</w:t>
            </w:r>
            <w:r>
              <w:rPr>
                <w:lang w:val="en-US"/>
              </w:rPr>
              <w:t xml:space="preserve"> (</w:t>
            </w:r>
            <w:proofErr w:type="spellStart"/>
            <w:r>
              <w:rPr>
                <w:lang w:val="en-US"/>
              </w:rPr>
              <w:t>textuelle</w:t>
            </w:r>
            <w:proofErr w:type="spellEnd"/>
            <w:r>
              <w:rPr>
                <w:lang w:val="en-US"/>
              </w:rPr>
              <w:t xml:space="preserve"> V.)</w:t>
            </w:r>
          </w:p>
        </w:tc>
        <w:tc>
          <w:tcPr>
            <w:tcW w:w="1127" w:type="dxa"/>
          </w:tcPr>
          <w:p w14:paraId="04D56932" w14:textId="56EECAD8" w:rsidR="00BE7C07" w:rsidRDefault="00BE7C07" w:rsidP="00BE7C07">
            <w:pPr>
              <w:keepNext/>
              <w:ind w:left="0"/>
            </w:pPr>
            <w:r w:rsidRPr="00DF0B77">
              <w:t>nein</w:t>
            </w:r>
          </w:p>
        </w:tc>
      </w:tr>
    </w:tbl>
    <w:p w14:paraId="445E3F57" w14:textId="6A135C4E" w:rsidR="00B87A16" w:rsidRDefault="00917D40" w:rsidP="00917D40">
      <w:pPr>
        <w:pStyle w:val="Beschriftung"/>
      </w:pPr>
      <w:r>
        <w:t xml:space="preserve">Tabelle </w:t>
      </w:r>
      <w:r>
        <w:fldChar w:fldCharType="begin"/>
      </w:r>
      <w:r>
        <w:instrText xml:space="preserve"> SEQ Tabelle \* ARABIC </w:instrText>
      </w:r>
      <w:r>
        <w:fldChar w:fldCharType="separate"/>
      </w:r>
      <w:r w:rsidR="00F00DC0">
        <w:rPr>
          <w:noProof/>
        </w:rPr>
        <w:t>10</w:t>
      </w:r>
      <w:r>
        <w:fldChar w:fldCharType="end"/>
      </w:r>
      <w:r>
        <w:t xml:space="preserve">: </w:t>
      </w:r>
      <w:proofErr w:type="spellStart"/>
      <w:r w:rsidRPr="0055231C">
        <w:t>Eingangsverschaltungen</w:t>
      </w:r>
      <w:proofErr w:type="spellEnd"/>
      <w:r w:rsidRPr="0055231C">
        <w:t xml:space="preserve"> im Plan ‚A1T2S003/Blatt3’</w:t>
      </w:r>
    </w:p>
    <w:tbl>
      <w:tblPr>
        <w:tblStyle w:val="Siemens-Tabelle"/>
        <w:tblW w:w="0" w:type="auto"/>
        <w:tblInd w:w="851" w:type="dxa"/>
        <w:tblLook w:val="04A0" w:firstRow="1" w:lastRow="0" w:firstColumn="1" w:lastColumn="0" w:noHBand="0" w:noVBand="1"/>
      </w:tblPr>
      <w:tblGrid>
        <w:gridCol w:w="3511"/>
        <w:gridCol w:w="3969"/>
        <w:gridCol w:w="1127"/>
      </w:tblGrid>
      <w:tr w:rsidR="00917D40" w14:paraId="1598973E" w14:textId="77777777" w:rsidTr="007E3DB8">
        <w:trPr>
          <w:cnfStyle w:val="100000000000" w:firstRow="1" w:lastRow="0" w:firstColumn="0" w:lastColumn="0" w:oddVBand="0" w:evenVBand="0" w:oddHBand="0" w:evenHBand="0" w:firstRowFirstColumn="0" w:firstRowLastColumn="0" w:lastRowFirstColumn="0" w:lastRowLastColumn="0"/>
        </w:trPr>
        <w:tc>
          <w:tcPr>
            <w:tcW w:w="3511" w:type="dxa"/>
          </w:tcPr>
          <w:p w14:paraId="77E94A3C" w14:textId="07F30065" w:rsidR="00917D40" w:rsidRDefault="00917D40" w:rsidP="00917D40">
            <w:pPr>
              <w:ind w:left="0"/>
            </w:pPr>
            <w:r w:rsidRPr="00B2438F">
              <w:t>Eingang:</w:t>
            </w:r>
          </w:p>
        </w:tc>
        <w:tc>
          <w:tcPr>
            <w:tcW w:w="3969" w:type="dxa"/>
          </w:tcPr>
          <w:p w14:paraId="4BD1D8CE" w14:textId="1062D233" w:rsidR="00917D40" w:rsidRDefault="00917D40" w:rsidP="00917D40">
            <w:pPr>
              <w:ind w:left="0"/>
            </w:pPr>
            <w:r w:rsidRPr="00B2438F">
              <w:t>Ausgang:</w:t>
            </w:r>
          </w:p>
        </w:tc>
        <w:tc>
          <w:tcPr>
            <w:tcW w:w="1127" w:type="dxa"/>
          </w:tcPr>
          <w:p w14:paraId="4C773E29" w14:textId="3A26A826" w:rsidR="00917D40" w:rsidRDefault="00917D40" w:rsidP="00917D40">
            <w:pPr>
              <w:ind w:left="0"/>
            </w:pPr>
            <w:r w:rsidRPr="00B2438F">
              <w:t>Invertiert</w:t>
            </w:r>
          </w:p>
        </w:tc>
      </w:tr>
      <w:tr w:rsidR="00917D40" w14:paraId="19F01C67" w14:textId="77777777" w:rsidTr="007E3DB8">
        <w:tc>
          <w:tcPr>
            <w:tcW w:w="3511" w:type="dxa"/>
          </w:tcPr>
          <w:p w14:paraId="19EEF207" w14:textId="780D876D" w:rsidR="00917D40" w:rsidRDefault="00917D40" w:rsidP="00917D40">
            <w:pPr>
              <w:ind w:left="0"/>
            </w:pPr>
            <w:r w:rsidRPr="00B2438F">
              <w:t>MotL.Pumpe_A1T2S003.StartLocal</w:t>
            </w:r>
          </w:p>
        </w:tc>
        <w:tc>
          <w:tcPr>
            <w:tcW w:w="3969" w:type="dxa"/>
          </w:tcPr>
          <w:p w14:paraId="7EC7BB79" w14:textId="3A1167B2" w:rsidR="00917D40" w:rsidRDefault="00917D40" w:rsidP="00917D40">
            <w:pPr>
              <w:ind w:left="0"/>
            </w:pPr>
            <w:r w:rsidRPr="00B2438F">
              <w:t>Or04.Or_Local.Out</w:t>
            </w:r>
          </w:p>
        </w:tc>
        <w:tc>
          <w:tcPr>
            <w:tcW w:w="1127" w:type="dxa"/>
          </w:tcPr>
          <w:p w14:paraId="4F70155B" w14:textId="48C3DE52" w:rsidR="00917D40" w:rsidRDefault="00917D40" w:rsidP="00917D40">
            <w:pPr>
              <w:ind w:left="0"/>
            </w:pPr>
            <w:r w:rsidRPr="00B2438F">
              <w:t>nein</w:t>
            </w:r>
          </w:p>
        </w:tc>
      </w:tr>
      <w:tr w:rsidR="00917D40" w14:paraId="24936E18" w14:textId="77777777" w:rsidTr="007E3DB8">
        <w:tc>
          <w:tcPr>
            <w:tcW w:w="3511" w:type="dxa"/>
          </w:tcPr>
          <w:p w14:paraId="2B7E54D1" w14:textId="1D34D4A5" w:rsidR="00917D40" w:rsidRDefault="00917D40" w:rsidP="00917D40">
            <w:pPr>
              <w:ind w:left="0"/>
            </w:pPr>
            <w:r w:rsidRPr="00B2438F">
              <w:t>MotL.Pumpe_A1T2S003.StopLocal</w:t>
            </w:r>
          </w:p>
        </w:tc>
        <w:tc>
          <w:tcPr>
            <w:tcW w:w="3969" w:type="dxa"/>
          </w:tcPr>
          <w:p w14:paraId="28888EA6" w14:textId="0ECE8427" w:rsidR="00917D40" w:rsidRDefault="00917D40" w:rsidP="00917D40">
            <w:pPr>
              <w:ind w:left="0"/>
            </w:pPr>
            <w:r w:rsidRPr="00B2438F">
              <w:t>Or04.Or_Local.Out</w:t>
            </w:r>
          </w:p>
        </w:tc>
        <w:tc>
          <w:tcPr>
            <w:tcW w:w="1127" w:type="dxa"/>
          </w:tcPr>
          <w:p w14:paraId="19D53D0A" w14:textId="23B08737" w:rsidR="00917D40" w:rsidRDefault="00917D40" w:rsidP="00537084">
            <w:pPr>
              <w:keepNext/>
              <w:ind w:left="0"/>
            </w:pPr>
            <w:r w:rsidRPr="00B2438F">
              <w:t>ja</w:t>
            </w:r>
          </w:p>
        </w:tc>
      </w:tr>
    </w:tbl>
    <w:p w14:paraId="7662FBAC" w14:textId="46D117C5" w:rsidR="008D128A" w:rsidRDefault="00537084" w:rsidP="008D128A">
      <w:pPr>
        <w:pStyle w:val="Beschriftung"/>
        <w:rPr>
          <w:bCs w:val="0"/>
        </w:rPr>
      </w:pPr>
      <w:r>
        <w:t xml:space="preserve">Tabelle </w:t>
      </w:r>
      <w:r>
        <w:fldChar w:fldCharType="begin"/>
      </w:r>
      <w:r>
        <w:instrText xml:space="preserve"> SEQ Tabelle \* ARABIC </w:instrText>
      </w:r>
      <w:r>
        <w:fldChar w:fldCharType="separate"/>
      </w:r>
      <w:r w:rsidR="00F00DC0">
        <w:rPr>
          <w:noProof/>
        </w:rPr>
        <w:t>11</w:t>
      </w:r>
      <w:r>
        <w:fldChar w:fldCharType="end"/>
      </w:r>
      <w:r>
        <w:t xml:space="preserve">: </w:t>
      </w:r>
      <w:proofErr w:type="spellStart"/>
      <w:r w:rsidRPr="00AE5A6C">
        <w:t>Bausteinverschaltungen</w:t>
      </w:r>
      <w:proofErr w:type="spellEnd"/>
      <w:r w:rsidRPr="00AE5A6C">
        <w:t xml:space="preserve"> zwischen Plan ‚A1T2S003/Blatt1‘ und ‚A1T2S003/Blatt3’</w:t>
      </w:r>
      <w:r w:rsidR="008D128A">
        <w:br w:type="page"/>
      </w:r>
    </w:p>
    <w:p w14:paraId="2D5DBBB6" w14:textId="52DE5BF8" w:rsidR="008D128A" w:rsidRDefault="005E0B7B" w:rsidP="005E0B7B">
      <w:r>
        <w:rPr>
          <w:noProof/>
          <w:lang w:eastAsia="de-DE" w:bidi="ar-SA"/>
        </w:rPr>
        <w:lastRenderedPageBreak/>
        <w:drawing>
          <wp:inline distT="0" distB="0" distL="0" distR="0" wp14:anchorId="454B5544" wp14:editId="7612F295">
            <wp:extent cx="5471795" cy="3074035"/>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ture_20150310_120632"/>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5471795" cy="3074035"/>
                    </a:xfrm>
                    <a:prstGeom prst="rect">
                      <a:avLst/>
                    </a:prstGeom>
                    <a:noFill/>
                    <a:ln>
                      <a:noFill/>
                    </a:ln>
                  </pic:spPr>
                </pic:pic>
              </a:graphicData>
            </a:graphic>
          </wp:inline>
        </w:drawing>
      </w:r>
    </w:p>
    <w:p w14:paraId="40F2191D" w14:textId="4FF13903" w:rsidR="008D128A" w:rsidRDefault="005E0B7B" w:rsidP="005E0B7B">
      <w:r w:rsidRPr="00903FD8">
        <w:rPr>
          <w:noProof/>
          <w:lang w:eastAsia="de-DE" w:bidi="ar-SA"/>
        </w:rPr>
        <w:drawing>
          <wp:inline distT="0" distB="0" distL="0" distR="0" wp14:anchorId="67E28756" wp14:editId="786EE394">
            <wp:extent cx="5472000" cy="3074354"/>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pture_20150310_120607"/>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5472000" cy="3074354"/>
                    </a:xfrm>
                    <a:prstGeom prst="rect">
                      <a:avLst/>
                    </a:prstGeom>
                    <a:noFill/>
                    <a:ln>
                      <a:noFill/>
                    </a:ln>
                  </pic:spPr>
                </pic:pic>
              </a:graphicData>
            </a:graphic>
          </wp:inline>
        </w:drawing>
      </w:r>
    </w:p>
    <w:p w14:paraId="63132392" w14:textId="329BCCA6" w:rsidR="00B87A16" w:rsidRDefault="00B87A16" w:rsidP="0082409D">
      <w:pPr>
        <w:pStyle w:val="SiemensNummerierung2"/>
        <w:spacing w:before="360"/>
        <w:ind w:left="1094" w:hanging="357"/>
      </w:pPr>
      <w:r>
        <w:t>Damit der lokale Start und Stopp der Handbedienung überhaupt wirken kann, muss das Umschalten auf lokale Bedienung erfolgen.</w:t>
      </w:r>
    </w:p>
    <w:tbl>
      <w:tblPr>
        <w:tblStyle w:val="Siemens-Tabelle"/>
        <w:tblW w:w="0" w:type="auto"/>
        <w:tblInd w:w="851" w:type="dxa"/>
        <w:tblLayout w:type="fixed"/>
        <w:tblLook w:val="04A0" w:firstRow="1" w:lastRow="0" w:firstColumn="1" w:lastColumn="0" w:noHBand="0" w:noVBand="1"/>
      </w:tblPr>
      <w:tblGrid>
        <w:gridCol w:w="2519"/>
        <w:gridCol w:w="4961"/>
        <w:gridCol w:w="1127"/>
      </w:tblGrid>
      <w:tr w:rsidR="00537084" w14:paraId="0D55BC30" w14:textId="77777777" w:rsidTr="005E0B7B">
        <w:trPr>
          <w:cnfStyle w:val="100000000000" w:firstRow="1" w:lastRow="0" w:firstColumn="0" w:lastColumn="0" w:oddVBand="0" w:evenVBand="0" w:oddHBand="0" w:evenHBand="0" w:firstRowFirstColumn="0" w:firstRowLastColumn="0" w:lastRowFirstColumn="0" w:lastRowLastColumn="0"/>
        </w:trPr>
        <w:tc>
          <w:tcPr>
            <w:tcW w:w="2519" w:type="dxa"/>
          </w:tcPr>
          <w:p w14:paraId="1B29EEC1" w14:textId="25B71467" w:rsidR="00537084" w:rsidRDefault="00537084" w:rsidP="00537084">
            <w:pPr>
              <w:ind w:left="0"/>
            </w:pPr>
            <w:r w:rsidRPr="00DF07BD">
              <w:t>Eingang:</w:t>
            </w:r>
          </w:p>
        </w:tc>
        <w:tc>
          <w:tcPr>
            <w:tcW w:w="4961" w:type="dxa"/>
          </w:tcPr>
          <w:p w14:paraId="32B925A0" w14:textId="262473E8" w:rsidR="00537084" w:rsidRDefault="00537084" w:rsidP="00537084">
            <w:pPr>
              <w:ind w:left="0"/>
            </w:pPr>
            <w:r w:rsidRPr="00DF07BD">
              <w:t>Verschaltung zu:</w:t>
            </w:r>
          </w:p>
        </w:tc>
        <w:tc>
          <w:tcPr>
            <w:tcW w:w="1127" w:type="dxa"/>
          </w:tcPr>
          <w:p w14:paraId="03E5435B" w14:textId="5F7F5622" w:rsidR="00537084" w:rsidRDefault="00537084" w:rsidP="00537084">
            <w:pPr>
              <w:ind w:left="0"/>
            </w:pPr>
            <w:r w:rsidRPr="00DF07BD">
              <w:t>Invertiert</w:t>
            </w:r>
          </w:p>
        </w:tc>
      </w:tr>
      <w:tr w:rsidR="00537084" w:rsidRPr="00537084" w14:paraId="598D9338" w14:textId="77777777" w:rsidTr="005E0B7B">
        <w:tc>
          <w:tcPr>
            <w:tcW w:w="2519" w:type="dxa"/>
          </w:tcPr>
          <w:p w14:paraId="2D212929" w14:textId="5CF026C9" w:rsidR="00537084" w:rsidRPr="00537084" w:rsidRDefault="00537084" w:rsidP="00537084">
            <w:pPr>
              <w:ind w:left="0"/>
              <w:rPr>
                <w:lang w:val="en-US"/>
              </w:rPr>
            </w:pPr>
            <w:r w:rsidRPr="00537084">
              <w:rPr>
                <w:lang w:val="en-US"/>
              </w:rPr>
              <w:t>MotL.Pumpe_A1T2S003</w:t>
            </w:r>
            <w:r w:rsidRPr="00537084">
              <w:rPr>
                <w:lang w:val="en-US"/>
              </w:rPr>
              <w:br/>
              <w:t>.</w:t>
            </w:r>
            <w:proofErr w:type="spellStart"/>
            <w:r w:rsidRPr="00537084">
              <w:rPr>
                <w:lang w:val="en-US"/>
              </w:rPr>
              <w:t>LocalLi</w:t>
            </w:r>
            <w:proofErr w:type="spellEnd"/>
          </w:p>
        </w:tc>
        <w:tc>
          <w:tcPr>
            <w:tcW w:w="4961" w:type="dxa"/>
          </w:tcPr>
          <w:p w14:paraId="6C34D010" w14:textId="44A11B15" w:rsidR="00537084" w:rsidRPr="00537084" w:rsidRDefault="00537084" w:rsidP="00537084">
            <w:pPr>
              <w:ind w:left="0"/>
              <w:rPr>
                <w:lang w:val="en-US"/>
              </w:rPr>
            </w:pPr>
            <w:r w:rsidRPr="00537084">
              <w:rPr>
                <w:lang w:val="en-US"/>
              </w:rPr>
              <w:t xml:space="preserve">A1H003(A,1) / A1H003 </w:t>
            </w:r>
            <w:proofErr w:type="spellStart"/>
            <w:r w:rsidRPr="00537084">
              <w:rPr>
                <w:lang w:val="en-US"/>
              </w:rPr>
              <w:t>PV_Out</w:t>
            </w:r>
            <w:proofErr w:type="spellEnd"/>
            <w:r w:rsidRPr="00537084">
              <w:rPr>
                <w:lang w:val="en-US"/>
              </w:rPr>
              <w:t xml:space="preserve"> Process value incl. ST</w:t>
            </w:r>
          </w:p>
        </w:tc>
        <w:tc>
          <w:tcPr>
            <w:tcW w:w="1127" w:type="dxa"/>
          </w:tcPr>
          <w:p w14:paraId="411EE6EB" w14:textId="7398C4A6" w:rsidR="00537084" w:rsidRPr="00537084" w:rsidRDefault="00537084" w:rsidP="00537084">
            <w:pPr>
              <w:ind w:left="0"/>
              <w:rPr>
                <w:lang w:val="en-US"/>
              </w:rPr>
            </w:pPr>
            <w:r w:rsidRPr="00537084">
              <w:rPr>
                <w:lang w:val="en-US"/>
              </w:rPr>
              <w:t>Nein</w:t>
            </w:r>
          </w:p>
        </w:tc>
      </w:tr>
      <w:tr w:rsidR="00537084" w14:paraId="253B68BF" w14:textId="77777777" w:rsidTr="005E0B7B">
        <w:tc>
          <w:tcPr>
            <w:tcW w:w="2519" w:type="dxa"/>
          </w:tcPr>
          <w:p w14:paraId="2755C0FC" w14:textId="6817FB36" w:rsidR="00537084" w:rsidRPr="00537084" w:rsidRDefault="00537084" w:rsidP="00537084">
            <w:pPr>
              <w:ind w:left="0"/>
              <w:rPr>
                <w:lang w:val="en-US"/>
              </w:rPr>
            </w:pPr>
            <w:r w:rsidRPr="00537084">
              <w:rPr>
                <w:lang w:val="en-US"/>
              </w:rPr>
              <w:t>MotL.Pumpe_A1T2S003</w:t>
            </w:r>
            <w:r w:rsidRPr="00537084">
              <w:rPr>
                <w:lang w:val="en-US"/>
              </w:rPr>
              <w:br/>
              <w:t>.</w:t>
            </w:r>
            <w:proofErr w:type="spellStart"/>
            <w:r w:rsidRPr="00537084">
              <w:rPr>
                <w:lang w:val="en-US"/>
              </w:rPr>
              <w:t>LocalSetting</w:t>
            </w:r>
            <w:proofErr w:type="spellEnd"/>
          </w:p>
        </w:tc>
        <w:tc>
          <w:tcPr>
            <w:tcW w:w="4961" w:type="dxa"/>
          </w:tcPr>
          <w:p w14:paraId="1FD93DC5" w14:textId="568FBF9A" w:rsidR="00537084" w:rsidRDefault="00537084" w:rsidP="00537084">
            <w:pPr>
              <w:ind w:left="0"/>
            </w:pPr>
            <w:r w:rsidRPr="00F44A25">
              <w:t>1 (</w:t>
            </w:r>
            <w:r w:rsidR="00C47AE2" w:rsidRPr="00537084">
              <w:fldChar w:fldCharType="begin"/>
            </w:r>
            <w:r w:rsidR="00C47AE2" w:rsidRPr="00537084">
              <w:instrText>SYMBOL 174 \f "Symbol" \s 10</w:instrText>
            </w:r>
            <w:r w:rsidR="00C47AE2" w:rsidRPr="00537084">
              <w:fldChar w:fldCharType="separate"/>
            </w:r>
            <w:r w:rsidR="00C47AE2" w:rsidRPr="00537084">
              <w:t>®</w:t>
            </w:r>
            <w:r w:rsidR="00C47AE2" w:rsidRPr="00537084">
              <w:fldChar w:fldCharType="end"/>
            </w:r>
            <w:r w:rsidR="00C47AE2">
              <w:t xml:space="preserve"> </w:t>
            </w:r>
            <w:r w:rsidRPr="00F44A25">
              <w:t xml:space="preserve">Anschluss nicht sichtbar </w:t>
            </w:r>
            <w:r w:rsidR="00C47AE2" w:rsidRPr="00537084">
              <w:fldChar w:fldCharType="begin"/>
            </w:r>
            <w:r w:rsidR="00C47AE2" w:rsidRPr="00537084">
              <w:instrText>SYMBOL 174 \f "Symbol" \s 10</w:instrText>
            </w:r>
            <w:r w:rsidR="00C47AE2" w:rsidRPr="00537084">
              <w:fldChar w:fldCharType="separate"/>
            </w:r>
            <w:r w:rsidR="00C47AE2" w:rsidRPr="00537084">
              <w:t>®</w:t>
            </w:r>
            <w:r w:rsidR="00C47AE2" w:rsidRPr="00537084">
              <w:fldChar w:fldCharType="end"/>
            </w:r>
            <w:r w:rsidRPr="00F44A25">
              <w:t xml:space="preserve"> Doppel</w:t>
            </w:r>
            <w:r w:rsidRPr="00DF07BD">
              <w:t xml:space="preserve">klick auf Baustein und Anschlüsse öffnen </w:t>
            </w:r>
            <w:r w:rsidR="00C47AE2" w:rsidRPr="00537084">
              <w:fldChar w:fldCharType="begin"/>
            </w:r>
            <w:r w:rsidR="00C47AE2" w:rsidRPr="00537084">
              <w:instrText>SYMBOL 174 \f "Symbol" \s 10</w:instrText>
            </w:r>
            <w:r w:rsidR="00C47AE2" w:rsidRPr="00537084">
              <w:fldChar w:fldCharType="separate"/>
            </w:r>
            <w:r w:rsidR="00C47AE2" w:rsidRPr="00537084">
              <w:t>®</w:t>
            </w:r>
            <w:r w:rsidR="00C47AE2" w:rsidRPr="00537084">
              <w:fldChar w:fldCharType="end"/>
            </w:r>
            <w:r w:rsidRPr="00DF07BD">
              <w:t xml:space="preserve"> Wert ändern)</w:t>
            </w:r>
          </w:p>
        </w:tc>
        <w:tc>
          <w:tcPr>
            <w:tcW w:w="1127" w:type="dxa"/>
          </w:tcPr>
          <w:p w14:paraId="6C236736" w14:textId="77777777" w:rsidR="00537084" w:rsidRDefault="00537084" w:rsidP="00537084">
            <w:pPr>
              <w:keepNext/>
              <w:ind w:left="0"/>
            </w:pPr>
          </w:p>
        </w:tc>
      </w:tr>
    </w:tbl>
    <w:p w14:paraId="731E09FB" w14:textId="459E7F3A" w:rsidR="004B5F20" w:rsidRDefault="00537084" w:rsidP="0082409D">
      <w:pPr>
        <w:pStyle w:val="Beschriftung"/>
      </w:pPr>
      <w:r>
        <w:t xml:space="preserve">Tabelle </w:t>
      </w:r>
      <w:r>
        <w:fldChar w:fldCharType="begin"/>
      </w:r>
      <w:r>
        <w:instrText xml:space="preserve"> SEQ Tabelle \* ARABIC </w:instrText>
      </w:r>
      <w:r>
        <w:fldChar w:fldCharType="separate"/>
      </w:r>
      <w:r w:rsidR="00F00DC0">
        <w:rPr>
          <w:noProof/>
        </w:rPr>
        <w:t>12</w:t>
      </w:r>
      <w:r>
        <w:fldChar w:fldCharType="end"/>
      </w:r>
      <w:r>
        <w:t xml:space="preserve">: </w:t>
      </w:r>
      <w:r w:rsidRPr="00AE0D92">
        <w:t xml:space="preserve">Weitere </w:t>
      </w:r>
      <w:proofErr w:type="spellStart"/>
      <w:r w:rsidRPr="00AE0D92">
        <w:t>Eingangsverschaltungen</w:t>
      </w:r>
      <w:proofErr w:type="spellEnd"/>
      <w:r w:rsidRPr="00AE0D92">
        <w:t xml:space="preserve"> im Plan ‚A1T2S003/Blatt1’</w:t>
      </w:r>
      <w:r w:rsidR="004B5F20">
        <w:br w:type="page"/>
      </w:r>
    </w:p>
    <w:p w14:paraId="375878D2" w14:textId="4E42C8CC" w:rsidR="00B87A16" w:rsidRDefault="00B87A16" w:rsidP="00537084">
      <w:pPr>
        <w:pStyle w:val="SiemensNummerierung2"/>
      </w:pPr>
      <w:r>
        <w:lastRenderedPageBreak/>
        <w:t>Für die Handbetätigung A1T2H011 wird neben der Pumpe A1T2S003 auch das Ventil A1T3X001 benötigt, welches in der Übung des vorangegangenen Kapitels bereits implementiert wurde. Nachfolgend sind die für die Handbedienung im Plan A1T3X001 nun zusätzlich angelegten Verschaltungen dargestellt.</w:t>
      </w:r>
    </w:p>
    <w:tbl>
      <w:tblPr>
        <w:tblStyle w:val="Siemens-Tabelle"/>
        <w:tblW w:w="0" w:type="auto"/>
        <w:tblInd w:w="851" w:type="dxa"/>
        <w:tblLayout w:type="fixed"/>
        <w:tblLook w:val="04A0" w:firstRow="1" w:lastRow="0" w:firstColumn="1" w:lastColumn="0" w:noHBand="0" w:noVBand="1"/>
      </w:tblPr>
      <w:tblGrid>
        <w:gridCol w:w="2519"/>
        <w:gridCol w:w="4961"/>
        <w:gridCol w:w="1127"/>
      </w:tblGrid>
      <w:tr w:rsidR="00537084" w14:paraId="7D015005" w14:textId="77777777" w:rsidTr="005E0B7B">
        <w:trPr>
          <w:cnfStyle w:val="100000000000" w:firstRow="1" w:lastRow="0" w:firstColumn="0" w:lastColumn="0" w:oddVBand="0" w:evenVBand="0" w:oddHBand="0" w:evenHBand="0" w:firstRowFirstColumn="0" w:firstRowLastColumn="0" w:lastRowFirstColumn="0" w:lastRowLastColumn="0"/>
        </w:trPr>
        <w:tc>
          <w:tcPr>
            <w:tcW w:w="2519" w:type="dxa"/>
          </w:tcPr>
          <w:p w14:paraId="267E1625" w14:textId="7DC348AE" w:rsidR="00537084" w:rsidRDefault="00537084" w:rsidP="00537084">
            <w:pPr>
              <w:ind w:left="0"/>
            </w:pPr>
            <w:r w:rsidRPr="00AF3301">
              <w:t>Eingang:</w:t>
            </w:r>
          </w:p>
        </w:tc>
        <w:tc>
          <w:tcPr>
            <w:tcW w:w="4961" w:type="dxa"/>
          </w:tcPr>
          <w:p w14:paraId="4E245318" w14:textId="47C83E7C" w:rsidR="00537084" w:rsidRDefault="00537084" w:rsidP="00537084">
            <w:pPr>
              <w:ind w:left="0"/>
            </w:pPr>
            <w:r w:rsidRPr="00AF3301">
              <w:t>Verschaltung zu:</w:t>
            </w:r>
          </w:p>
        </w:tc>
        <w:tc>
          <w:tcPr>
            <w:tcW w:w="1127" w:type="dxa"/>
          </w:tcPr>
          <w:p w14:paraId="6294AEC3" w14:textId="6811FDE0" w:rsidR="00537084" w:rsidRDefault="00537084" w:rsidP="00537084">
            <w:pPr>
              <w:ind w:left="0"/>
            </w:pPr>
            <w:r w:rsidRPr="00AF3301">
              <w:t>Invertiert</w:t>
            </w:r>
          </w:p>
        </w:tc>
      </w:tr>
      <w:tr w:rsidR="00537084" w:rsidRPr="00537084" w14:paraId="78F118E9" w14:textId="77777777" w:rsidTr="005E0B7B">
        <w:tc>
          <w:tcPr>
            <w:tcW w:w="2519" w:type="dxa"/>
          </w:tcPr>
          <w:p w14:paraId="3667C036" w14:textId="556077CC" w:rsidR="00537084" w:rsidRPr="00537084" w:rsidRDefault="00537084" w:rsidP="00537084">
            <w:pPr>
              <w:ind w:left="0"/>
              <w:rPr>
                <w:lang w:val="en-US"/>
              </w:rPr>
            </w:pPr>
            <w:r w:rsidRPr="00537084">
              <w:rPr>
                <w:lang w:val="en-US"/>
              </w:rPr>
              <w:t>VlvL.Ventil_A1T3X001</w:t>
            </w:r>
            <w:r w:rsidRPr="00537084">
              <w:rPr>
                <w:lang w:val="en-US"/>
              </w:rPr>
              <w:br/>
              <w:t>.</w:t>
            </w:r>
            <w:proofErr w:type="spellStart"/>
            <w:r w:rsidRPr="00537084">
              <w:rPr>
                <w:lang w:val="en-US"/>
              </w:rPr>
              <w:t>LocalLi</w:t>
            </w:r>
            <w:proofErr w:type="spellEnd"/>
          </w:p>
        </w:tc>
        <w:tc>
          <w:tcPr>
            <w:tcW w:w="4961" w:type="dxa"/>
          </w:tcPr>
          <w:p w14:paraId="45459CC7" w14:textId="07704081" w:rsidR="00537084" w:rsidRPr="00537084" w:rsidRDefault="00537084" w:rsidP="008D128A">
            <w:pPr>
              <w:ind w:left="0"/>
              <w:jc w:val="left"/>
              <w:rPr>
                <w:lang w:val="en-US"/>
              </w:rPr>
            </w:pPr>
            <w:r w:rsidRPr="00537084">
              <w:rPr>
                <w:lang w:val="en-US"/>
              </w:rPr>
              <w:t xml:space="preserve">A1H003(A,1) / A1H003 </w:t>
            </w:r>
            <w:proofErr w:type="spellStart"/>
            <w:r w:rsidRPr="00537084">
              <w:rPr>
                <w:lang w:val="en-US"/>
              </w:rPr>
              <w:t>PV_Out</w:t>
            </w:r>
            <w:proofErr w:type="spellEnd"/>
            <w:r w:rsidRPr="00537084">
              <w:rPr>
                <w:lang w:val="en-US"/>
              </w:rPr>
              <w:t xml:space="preserve"> </w:t>
            </w:r>
            <w:r w:rsidR="008D128A">
              <w:rPr>
                <w:lang w:val="en-US"/>
              </w:rPr>
              <w:br/>
            </w:r>
            <w:r w:rsidRPr="00537084">
              <w:rPr>
                <w:lang w:val="en-US"/>
              </w:rPr>
              <w:t>Process value incl. ST</w:t>
            </w:r>
          </w:p>
        </w:tc>
        <w:tc>
          <w:tcPr>
            <w:tcW w:w="1127" w:type="dxa"/>
          </w:tcPr>
          <w:p w14:paraId="1A9C4ADF" w14:textId="6CB6F45D" w:rsidR="00537084" w:rsidRPr="00537084" w:rsidRDefault="00537084" w:rsidP="00537084">
            <w:pPr>
              <w:ind w:left="0"/>
              <w:rPr>
                <w:lang w:val="en-US"/>
              </w:rPr>
            </w:pPr>
            <w:r w:rsidRPr="00537084">
              <w:rPr>
                <w:lang w:val="en-US"/>
              </w:rPr>
              <w:t>nein</w:t>
            </w:r>
          </w:p>
        </w:tc>
      </w:tr>
      <w:tr w:rsidR="00537084" w14:paraId="4B3A4231" w14:textId="77777777" w:rsidTr="005E0B7B">
        <w:tc>
          <w:tcPr>
            <w:tcW w:w="2519" w:type="dxa"/>
          </w:tcPr>
          <w:p w14:paraId="5455A2EC" w14:textId="70E0BA81" w:rsidR="00537084" w:rsidRPr="00537084" w:rsidRDefault="00537084" w:rsidP="00537084">
            <w:pPr>
              <w:ind w:left="0"/>
              <w:rPr>
                <w:lang w:val="en-US"/>
              </w:rPr>
            </w:pPr>
            <w:r w:rsidRPr="00537084">
              <w:rPr>
                <w:lang w:val="en-US"/>
              </w:rPr>
              <w:t>VlvL.Ventil_A1T3X001</w:t>
            </w:r>
            <w:r>
              <w:rPr>
                <w:lang w:val="en-US"/>
              </w:rPr>
              <w:br/>
            </w:r>
            <w:r w:rsidRPr="00537084">
              <w:rPr>
                <w:lang w:val="en-US"/>
              </w:rPr>
              <w:t>.</w:t>
            </w:r>
            <w:proofErr w:type="spellStart"/>
            <w:r w:rsidRPr="00537084">
              <w:rPr>
                <w:lang w:val="en-US"/>
              </w:rPr>
              <w:t>OpenLocal</w:t>
            </w:r>
            <w:proofErr w:type="spellEnd"/>
          </w:p>
        </w:tc>
        <w:tc>
          <w:tcPr>
            <w:tcW w:w="4961" w:type="dxa"/>
          </w:tcPr>
          <w:p w14:paraId="7458105F" w14:textId="7999EB79" w:rsidR="00537084" w:rsidRDefault="00537084" w:rsidP="008D128A">
            <w:pPr>
              <w:ind w:left="0"/>
              <w:jc w:val="left"/>
            </w:pPr>
            <w:r w:rsidRPr="00537084">
              <w:rPr>
                <w:lang w:val="en-US"/>
              </w:rPr>
              <w:t xml:space="preserve">A1T2H011(A,1) / Out_A1T2H011 </w:t>
            </w:r>
            <w:proofErr w:type="spellStart"/>
            <w:r w:rsidRPr="00537084">
              <w:rPr>
                <w:lang w:val="en-US"/>
              </w:rPr>
              <w:t>PV_Out</w:t>
            </w:r>
            <w:proofErr w:type="spellEnd"/>
            <w:r w:rsidRPr="00537084">
              <w:rPr>
                <w:lang w:val="en-US"/>
              </w:rPr>
              <w:t xml:space="preserve"> </w:t>
            </w:r>
            <w:r w:rsidR="008D128A">
              <w:rPr>
                <w:lang w:val="en-US"/>
              </w:rPr>
              <w:br/>
            </w:r>
            <w:r w:rsidRPr="00537084">
              <w:rPr>
                <w:lang w:val="en-US"/>
              </w:rPr>
              <w:t xml:space="preserve">Process value incl. </w:t>
            </w:r>
            <w:r w:rsidRPr="00AF3301">
              <w:t>ST</w:t>
            </w:r>
          </w:p>
        </w:tc>
        <w:tc>
          <w:tcPr>
            <w:tcW w:w="1127" w:type="dxa"/>
          </w:tcPr>
          <w:p w14:paraId="71790824" w14:textId="3C3854D2" w:rsidR="00537084" w:rsidRDefault="00537084" w:rsidP="00537084">
            <w:pPr>
              <w:ind w:left="0"/>
            </w:pPr>
            <w:r w:rsidRPr="00AF3301">
              <w:t>nein</w:t>
            </w:r>
          </w:p>
        </w:tc>
      </w:tr>
      <w:tr w:rsidR="00537084" w:rsidRPr="00537084" w14:paraId="3B552C12" w14:textId="77777777" w:rsidTr="005E0B7B">
        <w:tc>
          <w:tcPr>
            <w:tcW w:w="2519" w:type="dxa"/>
          </w:tcPr>
          <w:p w14:paraId="150A280C" w14:textId="785FC831" w:rsidR="00537084" w:rsidRPr="00537084" w:rsidRDefault="00537084" w:rsidP="00537084">
            <w:pPr>
              <w:ind w:left="0"/>
              <w:rPr>
                <w:lang w:val="en-US"/>
              </w:rPr>
            </w:pPr>
            <w:r w:rsidRPr="00537084">
              <w:rPr>
                <w:lang w:val="en-US"/>
              </w:rPr>
              <w:t>VlvL.Ventil_A1T3X001</w:t>
            </w:r>
            <w:r w:rsidRPr="00537084">
              <w:rPr>
                <w:lang w:val="en-US"/>
              </w:rPr>
              <w:br/>
              <w:t>.</w:t>
            </w:r>
            <w:proofErr w:type="spellStart"/>
            <w:r w:rsidRPr="00537084">
              <w:rPr>
                <w:lang w:val="en-US"/>
              </w:rPr>
              <w:t>CloseLocal</w:t>
            </w:r>
            <w:proofErr w:type="spellEnd"/>
          </w:p>
        </w:tc>
        <w:tc>
          <w:tcPr>
            <w:tcW w:w="4961" w:type="dxa"/>
          </w:tcPr>
          <w:p w14:paraId="41AF0A75" w14:textId="20EB8C40" w:rsidR="00537084" w:rsidRPr="00537084" w:rsidRDefault="00537084" w:rsidP="008D128A">
            <w:pPr>
              <w:ind w:left="0"/>
              <w:jc w:val="left"/>
              <w:rPr>
                <w:lang w:val="en-US"/>
              </w:rPr>
            </w:pPr>
            <w:r w:rsidRPr="00537084">
              <w:rPr>
                <w:lang w:val="en-US"/>
              </w:rPr>
              <w:t xml:space="preserve">A1T2H011(A,1) / Out_A1T2H011 </w:t>
            </w:r>
            <w:proofErr w:type="spellStart"/>
            <w:r w:rsidRPr="00537084">
              <w:rPr>
                <w:lang w:val="en-US"/>
              </w:rPr>
              <w:t>PV_Out</w:t>
            </w:r>
            <w:proofErr w:type="spellEnd"/>
            <w:r w:rsidRPr="00537084">
              <w:rPr>
                <w:lang w:val="en-US"/>
              </w:rPr>
              <w:t xml:space="preserve"> </w:t>
            </w:r>
            <w:r w:rsidR="008D128A">
              <w:rPr>
                <w:lang w:val="en-US"/>
              </w:rPr>
              <w:br/>
            </w:r>
            <w:r w:rsidRPr="00537084">
              <w:rPr>
                <w:lang w:val="en-US"/>
              </w:rPr>
              <w:t>Process value incl. ST</w:t>
            </w:r>
          </w:p>
        </w:tc>
        <w:tc>
          <w:tcPr>
            <w:tcW w:w="1127" w:type="dxa"/>
          </w:tcPr>
          <w:p w14:paraId="733109E3" w14:textId="158033B8" w:rsidR="00537084" w:rsidRPr="00537084" w:rsidRDefault="00537084" w:rsidP="00537084">
            <w:pPr>
              <w:ind w:left="0"/>
              <w:rPr>
                <w:lang w:val="en-US"/>
              </w:rPr>
            </w:pPr>
            <w:r w:rsidRPr="00537084">
              <w:rPr>
                <w:lang w:val="en-US"/>
              </w:rPr>
              <w:t>ja</w:t>
            </w:r>
          </w:p>
        </w:tc>
      </w:tr>
      <w:tr w:rsidR="00537084" w:rsidRPr="00537084" w14:paraId="3A4CF18D" w14:textId="77777777" w:rsidTr="005E0B7B">
        <w:tc>
          <w:tcPr>
            <w:tcW w:w="2519" w:type="dxa"/>
          </w:tcPr>
          <w:p w14:paraId="4D8889E0" w14:textId="0D8FFE35" w:rsidR="00537084" w:rsidRPr="00537084" w:rsidRDefault="00537084" w:rsidP="00537084">
            <w:pPr>
              <w:ind w:left="0"/>
              <w:rPr>
                <w:lang w:val="en-US"/>
              </w:rPr>
            </w:pPr>
            <w:r w:rsidRPr="00537084">
              <w:rPr>
                <w:lang w:val="en-US"/>
              </w:rPr>
              <w:t>VlvL.Ventil_A1T3X001</w:t>
            </w:r>
            <w:r>
              <w:rPr>
                <w:lang w:val="en-US"/>
              </w:rPr>
              <w:br/>
            </w:r>
            <w:r w:rsidRPr="00537084">
              <w:rPr>
                <w:lang w:val="en-US"/>
              </w:rPr>
              <w:t>.</w:t>
            </w:r>
            <w:proofErr w:type="spellStart"/>
            <w:r w:rsidRPr="00537084">
              <w:rPr>
                <w:lang w:val="en-US"/>
              </w:rPr>
              <w:t>LocalSetting</w:t>
            </w:r>
            <w:proofErr w:type="spellEnd"/>
          </w:p>
        </w:tc>
        <w:tc>
          <w:tcPr>
            <w:tcW w:w="4961" w:type="dxa"/>
          </w:tcPr>
          <w:p w14:paraId="0A1E4054" w14:textId="07FA6E21" w:rsidR="00537084" w:rsidRPr="00537084" w:rsidRDefault="00537084" w:rsidP="00537084">
            <w:pPr>
              <w:ind w:left="0"/>
              <w:rPr>
                <w:lang w:val="en-US"/>
              </w:rPr>
            </w:pPr>
            <w:r w:rsidRPr="00537084">
              <w:rPr>
                <w:lang w:val="en-US"/>
              </w:rPr>
              <w:t>1</w:t>
            </w:r>
          </w:p>
        </w:tc>
        <w:tc>
          <w:tcPr>
            <w:tcW w:w="1127" w:type="dxa"/>
          </w:tcPr>
          <w:p w14:paraId="459683D9" w14:textId="77777777" w:rsidR="00537084" w:rsidRPr="00537084" w:rsidRDefault="00537084" w:rsidP="00537084">
            <w:pPr>
              <w:keepNext/>
              <w:ind w:left="0"/>
              <w:rPr>
                <w:lang w:val="en-US"/>
              </w:rPr>
            </w:pPr>
          </w:p>
        </w:tc>
      </w:tr>
    </w:tbl>
    <w:p w14:paraId="581FED46" w14:textId="6841963C" w:rsidR="00B87A16" w:rsidRDefault="00537084" w:rsidP="00537084">
      <w:pPr>
        <w:pStyle w:val="Beschriftung"/>
      </w:pPr>
      <w:r>
        <w:t xml:space="preserve">Tabelle </w:t>
      </w:r>
      <w:r>
        <w:fldChar w:fldCharType="begin"/>
      </w:r>
      <w:r>
        <w:instrText xml:space="preserve"> SEQ Tabelle \* ARABIC </w:instrText>
      </w:r>
      <w:r>
        <w:fldChar w:fldCharType="separate"/>
      </w:r>
      <w:r w:rsidR="00F00DC0">
        <w:rPr>
          <w:noProof/>
        </w:rPr>
        <w:t>13</w:t>
      </w:r>
      <w:r>
        <w:fldChar w:fldCharType="end"/>
      </w:r>
      <w:r>
        <w:t xml:space="preserve">: </w:t>
      </w:r>
      <w:proofErr w:type="spellStart"/>
      <w:r w:rsidRPr="00BC2A67">
        <w:t>Eingangsverschaltungen</w:t>
      </w:r>
      <w:proofErr w:type="spellEnd"/>
      <w:r w:rsidRPr="00BC2A67">
        <w:t xml:space="preserve"> im Plan ‚A1T3X001/Blatt1’</w:t>
      </w:r>
    </w:p>
    <w:p w14:paraId="1D0D5E28" w14:textId="77777777" w:rsidR="0029451C" w:rsidRPr="0082409D" w:rsidRDefault="0029451C" w:rsidP="0082409D"/>
    <w:p w14:paraId="6617C767" w14:textId="77777777" w:rsidR="00B87A16" w:rsidRDefault="00B87A16" w:rsidP="005E0B7B">
      <w:r w:rsidRPr="00A43F1C">
        <w:rPr>
          <w:noProof/>
          <w:lang w:eastAsia="de-DE" w:bidi="ar-SA"/>
        </w:rPr>
        <w:drawing>
          <wp:inline distT="0" distB="0" distL="0" distR="0" wp14:anchorId="038EBD25" wp14:editId="564A09B1">
            <wp:extent cx="5472000" cy="3481724"/>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apture_20150310_121849"/>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5472000" cy="3481724"/>
                    </a:xfrm>
                    <a:prstGeom prst="rect">
                      <a:avLst/>
                    </a:prstGeom>
                    <a:noFill/>
                    <a:ln>
                      <a:noFill/>
                    </a:ln>
                  </pic:spPr>
                </pic:pic>
              </a:graphicData>
            </a:graphic>
          </wp:inline>
        </w:drawing>
      </w:r>
    </w:p>
    <w:p w14:paraId="3949AE08" w14:textId="77777777" w:rsidR="00B87A16" w:rsidRDefault="00B87A16" w:rsidP="00537084">
      <w:pPr>
        <w:pStyle w:val="screenshot"/>
      </w:pPr>
      <w:r>
        <w:br w:type="page"/>
      </w:r>
    </w:p>
    <w:p w14:paraId="1CA9BE88" w14:textId="36FF34CF" w:rsidR="00220637" w:rsidRDefault="00220637" w:rsidP="0082409D">
      <w:pPr>
        <w:pStyle w:val="berschrift2"/>
      </w:pPr>
      <w:bookmarkStart w:id="57" w:name="_Toc15026297"/>
      <w:r>
        <w:lastRenderedPageBreak/>
        <w:t>Ablaufreihenfolge optimieren</w:t>
      </w:r>
      <w:bookmarkEnd w:id="57"/>
    </w:p>
    <w:p w14:paraId="38EAF915" w14:textId="050E2865" w:rsidR="00B87A16" w:rsidRPr="00537084" w:rsidRDefault="00B87A16" w:rsidP="00A854C9">
      <w:pPr>
        <w:pStyle w:val="SiemensNummerierung2"/>
        <w:numPr>
          <w:ilvl w:val="0"/>
          <w:numId w:val="0"/>
        </w:numPr>
        <w:ind w:left="709"/>
      </w:pPr>
      <w:r w:rsidRPr="00F11F0F">
        <w:rPr>
          <w:noProof/>
          <w:lang w:eastAsia="de-DE" w:bidi="ar-SA"/>
        </w:rPr>
        <w:t>Säm</w:t>
      </w:r>
      <w:r>
        <w:rPr>
          <w:noProof/>
          <w:lang w:eastAsia="de-DE" w:bidi="ar-SA"/>
        </w:rPr>
        <w:t>tliche in den Plänen verwendete</w:t>
      </w:r>
      <w:r w:rsidRPr="00F11F0F">
        <w:rPr>
          <w:noProof/>
          <w:lang w:eastAsia="de-DE" w:bidi="ar-SA"/>
        </w:rPr>
        <w:t xml:space="preserve"> Bausteine werden beim Einfügen in die </w:t>
      </w:r>
      <w:r w:rsidRPr="00537084">
        <w:t>Ablaufreihenfolge</w:t>
      </w:r>
      <w:r w:rsidR="00A854C9">
        <w:t xml:space="preserve"> </w:t>
      </w:r>
      <w:r w:rsidRPr="00F11F0F">
        <w:rPr>
          <w:noProof/>
          <w:lang w:eastAsia="de-DE" w:bidi="ar-SA"/>
        </w:rPr>
        <w:t xml:space="preserve">des gesamten Programms integriert. Mit einem Klick auf das Symbol </w:t>
      </w:r>
      <w:r w:rsidRPr="00F11F0F">
        <w:rPr>
          <w:noProof/>
          <w:lang w:eastAsia="de-DE" w:bidi="ar-SA"/>
        </w:rPr>
        <w:drawing>
          <wp:inline distT="0" distB="0" distL="0" distR="0" wp14:anchorId="546C61E1" wp14:editId="7162BD57">
            <wp:extent cx="200025" cy="180022"/>
            <wp:effectExtent l="0" t="0" r="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200025" cy="180022"/>
                    </a:xfrm>
                    <a:prstGeom prst="rect">
                      <a:avLst/>
                    </a:prstGeom>
                    <a:noFill/>
                    <a:ln>
                      <a:noFill/>
                    </a:ln>
                  </pic:spPr>
                </pic:pic>
              </a:graphicData>
            </a:graphic>
          </wp:inline>
        </w:drawing>
      </w:r>
      <w:r w:rsidRPr="00F11F0F">
        <w:rPr>
          <w:noProof/>
          <w:lang w:eastAsia="de-DE" w:bidi="ar-SA"/>
        </w:rPr>
        <w:t xml:space="preserve"> </w:t>
      </w:r>
      <w:r w:rsidR="00F1498B">
        <w:rPr>
          <w:noProof/>
          <w:lang w:eastAsia="de-DE" w:bidi="ar-SA"/>
        </w:rPr>
        <w:t>zeigt sich</w:t>
      </w:r>
      <w:r w:rsidR="00F1498B" w:rsidRPr="00F11F0F">
        <w:rPr>
          <w:noProof/>
          <w:lang w:eastAsia="de-DE" w:bidi="ar-SA"/>
        </w:rPr>
        <w:t xml:space="preserve"> </w:t>
      </w:r>
      <w:r w:rsidRPr="00F11F0F">
        <w:rPr>
          <w:noProof/>
          <w:lang w:eastAsia="de-DE" w:bidi="ar-SA"/>
        </w:rPr>
        <w:t xml:space="preserve">die Ablaufreihenfolge </w:t>
      </w:r>
      <w:r w:rsidR="00F1498B">
        <w:rPr>
          <w:noProof/>
          <w:lang w:eastAsia="de-DE" w:bidi="ar-SA"/>
        </w:rPr>
        <w:t>an</w:t>
      </w:r>
      <w:r w:rsidRPr="00F11F0F">
        <w:rPr>
          <w:noProof/>
          <w:lang w:eastAsia="de-DE" w:bidi="ar-SA"/>
        </w:rPr>
        <w:t>.</w:t>
      </w:r>
      <w:r>
        <w:rPr>
          <w:noProof/>
          <w:lang w:eastAsia="de-DE" w:bidi="ar-SA"/>
        </w:rPr>
        <w:t xml:space="preserve"> Um den Datenfluss innerhalb des Gesamtprogramms zu verbessern, wird empfohlen, die Ablaufreihenfolge nach dem Erstellen des Programms zu optimieren. Dazu wird im Menüpunkt „Extras“ des CFC-Editor</w:t>
      </w:r>
      <w:r w:rsidR="00734F14">
        <w:rPr>
          <w:noProof/>
          <w:lang w:eastAsia="de-DE" w:bidi="ar-SA"/>
        </w:rPr>
        <w:t>s „Ablaufreihenfolge optimieren“</w:t>
      </w:r>
      <w:r>
        <w:rPr>
          <w:noProof/>
          <w:lang w:eastAsia="de-DE" w:bidi="ar-SA"/>
        </w:rPr>
        <w:t xml:space="preserve"> ausgewählt. (unabhängig davon, in welcher Ansicht man sich befindet.)</w:t>
      </w:r>
      <w:r w:rsidR="003025D0">
        <w:rPr>
          <w:noProof/>
          <w:lang w:eastAsia="de-DE" w:bidi="ar-SA"/>
        </w:rPr>
        <w:t xml:space="preserve"> </w:t>
      </w:r>
      <w:r w:rsidR="005C7EF5">
        <w:t>(</w:t>
      </w:r>
      <w:r w:rsidRPr="00537084">
        <w:fldChar w:fldCharType="begin"/>
      </w:r>
      <w:r w:rsidRPr="00537084">
        <w:instrText>SYMBOL 174 \f "Symbol" \s 10</w:instrText>
      </w:r>
      <w:r w:rsidRPr="00537084">
        <w:fldChar w:fldCharType="separate"/>
      </w:r>
      <w:r w:rsidRPr="00537084">
        <w:t>®</w:t>
      </w:r>
      <w:r w:rsidRPr="00537084">
        <w:fldChar w:fldCharType="end"/>
      </w:r>
      <w:r w:rsidRPr="00537084">
        <w:t xml:space="preserve"> </w:t>
      </w:r>
      <w:r w:rsidRPr="00537084">
        <w:rPr>
          <w:noProof/>
          <w:lang w:eastAsia="de-DE" w:bidi="ar-SA"/>
        </w:rPr>
        <w:t xml:space="preserve">Extras </w:t>
      </w:r>
      <w:r w:rsidRPr="00537084">
        <w:fldChar w:fldCharType="begin"/>
      </w:r>
      <w:r w:rsidRPr="00537084">
        <w:instrText>SYMBOL 174 \f "Symbol" \s 10</w:instrText>
      </w:r>
      <w:r w:rsidRPr="00537084">
        <w:fldChar w:fldCharType="separate"/>
      </w:r>
      <w:r w:rsidRPr="00537084">
        <w:t>®</w:t>
      </w:r>
      <w:r w:rsidRPr="00537084">
        <w:fldChar w:fldCharType="end"/>
      </w:r>
      <w:r w:rsidRPr="00537084">
        <w:t xml:space="preserve"> </w:t>
      </w:r>
      <w:r w:rsidRPr="00537084">
        <w:rPr>
          <w:noProof/>
          <w:lang w:eastAsia="de-DE" w:bidi="ar-SA"/>
        </w:rPr>
        <w:t>Ablaufreihenfolge optimieren</w:t>
      </w:r>
      <w:r w:rsidRPr="00537084">
        <w:t xml:space="preserve"> </w:t>
      </w:r>
      <w:r w:rsidRPr="00537084">
        <w:fldChar w:fldCharType="begin"/>
      </w:r>
      <w:r w:rsidRPr="00537084">
        <w:instrText>SYMBOL 174 \f "Symbol" \s 10</w:instrText>
      </w:r>
      <w:r w:rsidRPr="00537084">
        <w:fldChar w:fldCharType="separate"/>
      </w:r>
      <w:r w:rsidRPr="00537084">
        <w:t>®</w:t>
      </w:r>
      <w:r w:rsidRPr="00537084">
        <w:fldChar w:fldCharType="end"/>
      </w:r>
      <w:r w:rsidRPr="00537084">
        <w:t xml:space="preserve"> OK)</w:t>
      </w:r>
    </w:p>
    <w:p w14:paraId="296276A4" w14:textId="70B71AAD" w:rsidR="00B87A16" w:rsidRDefault="00B87A16" w:rsidP="005E0B7B">
      <w:pPr>
        <w:rPr>
          <w:noProof/>
        </w:rPr>
      </w:pPr>
      <w:r w:rsidRPr="00DD4608">
        <w:rPr>
          <w:noProof/>
          <w:lang w:eastAsia="de-DE" w:bidi="ar-SA"/>
        </w:rPr>
        <w:drawing>
          <wp:inline distT="0" distB="0" distL="0" distR="0" wp14:anchorId="130ED57F" wp14:editId="74069DFA">
            <wp:extent cx="5472000" cy="3616987"/>
            <wp:effectExtent l="0" t="0" r="0" b="254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5472000" cy="3616987"/>
                    </a:xfrm>
                    <a:prstGeom prst="rect">
                      <a:avLst/>
                    </a:prstGeom>
                    <a:noFill/>
                    <a:ln>
                      <a:noFill/>
                    </a:ln>
                  </pic:spPr>
                </pic:pic>
              </a:graphicData>
            </a:graphic>
          </wp:inline>
        </w:drawing>
      </w:r>
    </w:p>
    <w:p w14:paraId="3B874EDE" w14:textId="77777777" w:rsidR="003025D0" w:rsidRDefault="003025D0" w:rsidP="00537084">
      <w:pPr>
        <w:pStyle w:val="screenshot"/>
        <w:rPr>
          <w:noProof/>
        </w:rPr>
      </w:pPr>
    </w:p>
    <w:p w14:paraId="416E4D84" w14:textId="77777777" w:rsidR="00B87A16" w:rsidRDefault="00B87A16" w:rsidP="005E0B7B">
      <w:r w:rsidRPr="00A43F1C">
        <w:rPr>
          <w:noProof/>
          <w:lang w:eastAsia="de-DE" w:bidi="ar-SA"/>
        </w:rPr>
        <w:drawing>
          <wp:inline distT="0" distB="0" distL="0" distR="0" wp14:anchorId="02F14694" wp14:editId="3CE764E6">
            <wp:extent cx="4287600" cy="1800000"/>
            <wp:effectExtent l="0" t="0" r="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pture_20150310_122147"/>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4287600" cy="1800000"/>
                    </a:xfrm>
                    <a:prstGeom prst="rect">
                      <a:avLst/>
                    </a:prstGeom>
                    <a:noFill/>
                    <a:ln>
                      <a:noFill/>
                    </a:ln>
                  </pic:spPr>
                </pic:pic>
              </a:graphicData>
            </a:graphic>
          </wp:inline>
        </w:drawing>
      </w:r>
    </w:p>
    <w:p w14:paraId="038E44A9" w14:textId="77777777" w:rsidR="00537084" w:rsidRDefault="00537084">
      <w:pPr>
        <w:spacing w:before="0" w:after="0" w:line="240" w:lineRule="auto"/>
        <w:ind w:left="0"/>
        <w:jc w:val="left"/>
        <w:rPr>
          <w:b/>
          <w:smallCaps/>
          <w:sz w:val="24"/>
          <w:szCs w:val="24"/>
        </w:rPr>
      </w:pPr>
      <w:r>
        <w:br w:type="page"/>
      </w:r>
    </w:p>
    <w:p w14:paraId="4486F73B" w14:textId="0C509B61" w:rsidR="00267BA1" w:rsidRDefault="00267BA1" w:rsidP="0082409D">
      <w:pPr>
        <w:pStyle w:val="berschrift2"/>
      </w:pPr>
      <w:bookmarkStart w:id="58" w:name="_Toc15026298"/>
      <w:r>
        <w:lastRenderedPageBreak/>
        <w:t>Checkliste</w:t>
      </w:r>
      <w:r w:rsidR="004B3C0A">
        <w:t xml:space="preserve"> </w:t>
      </w:r>
      <w:r w:rsidR="004B3C0A" w:rsidRPr="004B3C0A">
        <w:t>– Schritt-für-Schritt-Anleitung</w:t>
      </w:r>
      <w:bookmarkEnd w:id="58"/>
    </w:p>
    <w:p w14:paraId="224B9589" w14:textId="2FF291F5" w:rsidR="00A34C84" w:rsidRPr="00A34C84" w:rsidRDefault="00A34C84" w:rsidP="00A34C84">
      <w:r w:rsidRPr="00A34C84">
        <w:t xml:space="preserve">Die nachfolgende Checkliste hilft den Studierenden </w:t>
      </w:r>
      <w:r w:rsidR="00F00DC0">
        <w:t>selbstständig</w:t>
      </w:r>
      <w:r w:rsidRPr="00A34C84">
        <w:t xml:space="preserve"> zu überprüfen, ob alle Arbeitsschritte der Schritt</w:t>
      </w:r>
      <w:r w:rsidR="004B3C0A">
        <w:t>-</w:t>
      </w:r>
      <w:r w:rsidRPr="00A34C84">
        <w:t>für</w:t>
      </w:r>
      <w:r w:rsidR="004B3C0A">
        <w:t>-</w:t>
      </w:r>
      <w:r w:rsidRPr="00A34C84">
        <w:t>Schritt-Anleitung sorgfältig abgearbeitet wurden und ermöglicht eigenständig das Modul erfolgreich abzuschließen.</w:t>
      </w:r>
    </w:p>
    <w:tbl>
      <w:tblPr>
        <w:tblStyle w:val="Siemens-Tabelle"/>
        <w:tblW w:w="8617" w:type="dxa"/>
        <w:tblInd w:w="851" w:type="dxa"/>
        <w:tblLook w:val="04A0" w:firstRow="1" w:lastRow="0" w:firstColumn="1" w:lastColumn="0" w:noHBand="0" w:noVBand="1"/>
      </w:tblPr>
      <w:tblGrid>
        <w:gridCol w:w="1020"/>
        <w:gridCol w:w="6463"/>
        <w:gridCol w:w="1134"/>
      </w:tblGrid>
      <w:tr w:rsidR="00102663" w14:paraId="4ADB9CC1" w14:textId="77777777" w:rsidTr="005E0B7B">
        <w:trPr>
          <w:cnfStyle w:val="100000000000" w:firstRow="1" w:lastRow="0" w:firstColumn="0" w:lastColumn="0" w:oddVBand="0" w:evenVBand="0" w:oddHBand="0" w:evenHBand="0" w:firstRowFirstColumn="0" w:firstRowLastColumn="0" w:lastRowFirstColumn="0" w:lastRowLastColumn="0"/>
          <w:trHeight w:val="585"/>
        </w:trPr>
        <w:tc>
          <w:tcPr>
            <w:tcW w:w="1020" w:type="dxa"/>
          </w:tcPr>
          <w:p w14:paraId="45F3F73F" w14:textId="77777777" w:rsidR="00102663" w:rsidRDefault="00102663" w:rsidP="005A7058">
            <w:pPr>
              <w:spacing w:beforeLines="40" w:before="96" w:afterLines="40" w:after="96" w:line="276" w:lineRule="auto"/>
              <w:ind w:left="0"/>
              <w:jc w:val="center"/>
              <w:rPr>
                <w:b w:val="0"/>
              </w:rPr>
            </w:pPr>
            <w:r>
              <w:t>Nr.</w:t>
            </w:r>
          </w:p>
        </w:tc>
        <w:tc>
          <w:tcPr>
            <w:tcW w:w="6463" w:type="dxa"/>
          </w:tcPr>
          <w:p w14:paraId="3B6103C7" w14:textId="77777777" w:rsidR="00102663" w:rsidRDefault="00102663" w:rsidP="005A7058">
            <w:pPr>
              <w:spacing w:beforeLines="40" w:before="96" w:afterLines="40" w:after="96" w:line="276" w:lineRule="auto"/>
              <w:ind w:left="0"/>
              <w:rPr>
                <w:b w:val="0"/>
              </w:rPr>
            </w:pPr>
            <w:r>
              <w:t>Beschreibung</w:t>
            </w:r>
          </w:p>
        </w:tc>
        <w:tc>
          <w:tcPr>
            <w:tcW w:w="1134" w:type="dxa"/>
          </w:tcPr>
          <w:p w14:paraId="13DAC59C" w14:textId="77777777" w:rsidR="00102663" w:rsidRDefault="00102663" w:rsidP="005A7058">
            <w:pPr>
              <w:spacing w:beforeLines="40" w:before="96" w:afterLines="40" w:after="96" w:line="240" w:lineRule="auto"/>
              <w:ind w:left="0"/>
              <w:rPr>
                <w:b w:val="0"/>
              </w:rPr>
            </w:pPr>
            <w:r>
              <w:t>Geprüft</w:t>
            </w:r>
          </w:p>
        </w:tc>
      </w:tr>
      <w:tr w:rsidR="00102663" w:rsidRPr="00596CDD" w14:paraId="7E7A3364" w14:textId="77777777" w:rsidTr="005E0B7B">
        <w:trPr>
          <w:trHeight w:val="585"/>
        </w:trPr>
        <w:tc>
          <w:tcPr>
            <w:tcW w:w="1020" w:type="dxa"/>
          </w:tcPr>
          <w:p w14:paraId="661982F6" w14:textId="77777777" w:rsidR="00102663" w:rsidRPr="00596CDD" w:rsidRDefault="00102663" w:rsidP="005A7058">
            <w:pPr>
              <w:spacing w:beforeLines="40" w:before="96" w:afterLines="40" w:after="96" w:line="276" w:lineRule="auto"/>
              <w:ind w:left="0"/>
              <w:jc w:val="center"/>
            </w:pPr>
            <w:r w:rsidRPr="00596CDD">
              <w:t>1</w:t>
            </w:r>
          </w:p>
        </w:tc>
        <w:tc>
          <w:tcPr>
            <w:tcW w:w="6463" w:type="dxa"/>
          </w:tcPr>
          <w:p w14:paraId="7BC1F1F4" w14:textId="14C86CB2" w:rsidR="00102663" w:rsidRPr="00596CDD" w:rsidRDefault="006E1A9F" w:rsidP="005A7058">
            <w:pPr>
              <w:spacing w:beforeLines="40" w:before="96" w:afterLines="40" w:after="96" w:line="276" w:lineRule="auto"/>
              <w:ind w:left="0"/>
              <w:jc w:val="left"/>
            </w:pPr>
            <w:r>
              <w:t>Handsteuerung A1T2H011 angelegt und vollständig verschaltet</w:t>
            </w:r>
          </w:p>
        </w:tc>
        <w:tc>
          <w:tcPr>
            <w:tcW w:w="1134" w:type="dxa"/>
          </w:tcPr>
          <w:p w14:paraId="5A6C0EA2" w14:textId="77777777" w:rsidR="00102663" w:rsidRPr="00596CDD" w:rsidRDefault="00102663" w:rsidP="005A7058">
            <w:pPr>
              <w:spacing w:beforeLines="40" w:before="96" w:afterLines="40" w:after="96" w:line="276" w:lineRule="auto"/>
              <w:ind w:left="0"/>
            </w:pPr>
          </w:p>
        </w:tc>
      </w:tr>
      <w:tr w:rsidR="00102663" w:rsidRPr="00596CDD" w14:paraId="0DA3FBC0" w14:textId="77777777" w:rsidTr="005E0B7B">
        <w:trPr>
          <w:trHeight w:val="585"/>
        </w:trPr>
        <w:tc>
          <w:tcPr>
            <w:tcW w:w="1020" w:type="dxa"/>
          </w:tcPr>
          <w:p w14:paraId="31127BAA" w14:textId="77777777" w:rsidR="00102663" w:rsidRPr="00596CDD" w:rsidRDefault="00102663" w:rsidP="005A7058">
            <w:pPr>
              <w:spacing w:beforeLines="40" w:before="96" w:afterLines="40" w:after="96" w:line="276" w:lineRule="auto"/>
              <w:ind w:left="0"/>
              <w:jc w:val="center"/>
            </w:pPr>
            <w:r w:rsidRPr="00596CDD">
              <w:t>2</w:t>
            </w:r>
          </w:p>
        </w:tc>
        <w:tc>
          <w:tcPr>
            <w:tcW w:w="6463" w:type="dxa"/>
          </w:tcPr>
          <w:p w14:paraId="2D1EF7CF" w14:textId="306503F9" w:rsidR="009C0DD9" w:rsidRPr="00596CDD" w:rsidRDefault="006E1A9F" w:rsidP="00596CDD">
            <w:pPr>
              <w:spacing w:beforeLines="40" w:before="96" w:afterLines="40" w:after="96" w:line="276" w:lineRule="auto"/>
              <w:ind w:left="0"/>
              <w:jc w:val="left"/>
            </w:pPr>
            <w:r>
              <w:t>Verriegelungen im Motor A1T2S003 verknüpft</w:t>
            </w:r>
          </w:p>
        </w:tc>
        <w:tc>
          <w:tcPr>
            <w:tcW w:w="1134" w:type="dxa"/>
          </w:tcPr>
          <w:p w14:paraId="18158BE1" w14:textId="77777777" w:rsidR="00102663" w:rsidRPr="00596CDD" w:rsidRDefault="00102663" w:rsidP="005A7058">
            <w:pPr>
              <w:spacing w:beforeLines="40" w:before="96" w:afterLines="40" w:after="96" w:line="276" w:lineRule="auto"/>
              <w:ind w:left="0"/>
            </w:pPr>
          </w:p>
        </w:tc>
      </w:tr>
      <w:tr w:rsidR="00102663" w:rsidRPr="00596CDD" w14:paraId="4FC782F2" w14:textId="77777777" w:rsidTr="005E0B7B">
        <w:trPr>
          <w:trHeight w:val="585"/>
        </w:trPr>
        <w:tc>
          <w:tcPr>
            <w:tcW w:w="1020" w:type="dxa"/>
          </w:tcPr>
          <w:p w14:paraId="66FDB363" w14:textId="19AEF4B1" w:rsidR="00102663" w:rsidRPr="00596CDD" w:rsidRDefault="00102663" w:rsidP="005A7058">
            <w:pPr>
              <w:spacing w:beforeLines="40" w:before="96" w:afterLines="40" w:after="96" w:line="276" w:lineRule="auto"/>
              <w:ind w:left="0"/>
              <w:jc w:val="center"/>
            </w:pPr>
            <w:r w:rsidRPr="00596CDD">
              <w:t>3</w:t>
            </w:r>
          </w:p>
        </w:tc>
        <w:tc>
          <w:tcPr>
            <w:tcW w:w="6463" w:type="dxa"/>
          </w:tcPr>
          <w:p w14:paraId="2DD7D779" w14:textId="6E8C2C85" w:rsidR="00102663" w:rsidRPr="00596CDD" w:rsidRDefault="006E1A9F" w:rsidP="00596CDD">
            <w:pPr>
              <w:spacing w:beforeLines="40" w:before="96" w:afterLines="40" w:after="96" w:line="276" w:lineRule="auto"/>
              <w:ind w:left="0"/>
              <w:jc w:val="left"/>
            </w:pPr>
            <w:r>
              <w:t>Handsteuerung im Motor A1T2S003 verknüpft</w:t>
            </w:r>
          </w:p>
        </w:tc>
        <w:tc>
          <w:tcPr>
            <w:tcW w:w="1134" w:type="dxa"/>
          </w:tcPr>
          <w:p w14:paraId="4C72161F" w14:textId="77777777" w:rsidR="00102663" w:rsidRPr="00596CDD" w:rsidRDefault="00102663" w:rsidP="005A7058">
            <w:pPr>
              <w:spacing w:beforeLines="40" w:before="96" w:afterLines="40" w:after="96" w:line="276" w:lineRule="auto"/>
              <w:ind w:left="0"/>
            </w:pPr>
          </w:p>
        </w:tc>
      </w:tr>
      <w:tr w:rsidR="00596CDD" w:rsidRPr="00596CDD" w14:paraId="4BF29A7D" w14:textId="77777777" w:rsidTr="005E0B7B">
        <w:trPr>
          <w:trHeight w:val="585"/>
        </w:trPr>
        <w:tc>
          <w:tcPr>
            <w:tcW w:w="1020" w:type="dxa"/>
          </w:tcPr>
          <w:p w14:paraId="57456B4B" w14:textId="0131DE8E" w:rsidR="00596CDD" w:rsidRPr="00596CDD" w:rsidRDefault="00596CDD" w:rsidP="005A7058">
            <w:pPr>
              <w:spacing w:beforeLines="40" w:before="96" w:afterLines="40" w:after="96" w:line="276" w:lineRule="auto"/>
              <w:ind w:left="0"/>
              <w:jc w:val="center"/>
            </w:pPr>
            <w:r w:rsidRPr="00596CDD">
              <w:t>4</w:t>
            </w:r>
          </w:p>
        </w:tc>
        <w:tc>
          <w:tcPr>
            <w:tcW w:w="6463" w:type="dxa"/>
          </w:tcPr>
          <w:p w14:paraId="1D3212A3" w14:textId="71F114FE" w:rsidR="00596CDD" w:rsidRPr="00596CDD" w:rsidRDefault="006E1A9F" w:rsidP="006E1A9F">
            <w:pPr>
              <w:spacing w:beforeLines="40" w:before="96" w:afterLines="40" w:after="96" w:line="276" w:lineRule="auto"/>
              <w:ind w:left="0"/>
              <w:jc w:val="left"/>
            </w:pPr>
            <w:r>
              <w:t>Handsteuerung im Ventil A1T3X001 verknüpft</w:t>
            </w:r>
          </w:p>
        </w:tc>
        <w:tc>
          <w:tcPr>
            <w:tcW w:w="1134" w:type="dxa"/>
          </w:tcPr>
          <w:p w14:paraId="2501AA65" w14:textId="77777777" w:rsidR="00596CDD" w:rsidRPr="00596CDD" w:rsidRDefault="00596CDD" w:rsidP="005A7058">
            <w:pPr>
              <w:spacing w:beforeLines="40" w:before="96" w:afterLines="40" w:after="96" w:line="276" w:lineRule="auto"/>
              <w:ind w:left="0"/>
            </w:pPr>
          </w:p>
        </w:tc>
      </w:tr>
      <w:tr w:rsidR="006E1A9F" w:rsidRPr="00596CDD" w14:paraId="0FD1B938" w14:textId="77777777" w:rsidTr="005E0B7B">
        <w:trPr>
          <w:trHeight w:val="585"/>
        </w:trPr>
        <w:tc>
          <w:tcPr>
            <w:tcW w:w="1020" w:type="dxa"/>
          </w:tcPr>
          <w:p w14:paraId="2D2D1A23" w14:textId="5F44BA81" w:rsidR="006E1A9F" w:rsidRPr="00596CDD" w:rsidRDefault="006E1A9F" w:rsidP="005A7058">
            <w:pPr>
              <w:spacing w:beforeLines="40" w:before="96" w:afterLines="40" w:after="96" w:line="276" w:lineRule="auto"/>
              <w:ind w:left="0"/>
              <w:jc w:val="center"/>
            </w:pPr>
            <w:r>
              <w:t>5</w:t>
            </w:r>
          </w:p>
        </w:tc>
        <w:tc>
          <w:tcPr>
            <w:tcW w:w="6463" w:type="dxa"/>
          </w:tcPr>
          <w:p w14:paraId="36507AE5" w14:textId="7BBB65FE" w:rsidR="006E1A9F" w:rsidRDefault="006E1A9F" w:rsidP="006E1A9F">
            <w:pPr>
              <w:spacing w:beforeLines="40" w:before="96" w:afterLines="40" w:after="96" w:line="276" w:lineRule="auto"/>
              <w:ind w:left="0"/>
              <w:jc w:val="left"/>
            </w:pPr>
            <w:r>
              <w:t>Ablaufreihenfolge optimiert</w:t>
            </w:r>
          </w:p>
        </w:tc>
        <w:tc>
          <w:tcPr>
            <w:tcW w:w="1134" w:type="dxa"/>
          </w:tcPr>
          <w:p w14:paraId="48877649" w14:textId="77777777" w:rsidR="006E1A9F" w:rsidRPr="00596CDD" w:rsidRDefault="006E1A9F" w:rsidP="005A7058">
            <w:pPr>
              <w:spacing w:beforeLines="40" w:before="96" w:afterLines="40" w:after="96" w:line="276" w:lineRule="auto"/>
              <w:ind w:left="0"/>
            </w:pPr>
          </w:p>
        </w:tc>
      </w:tr>
      <w:tr w:rsidR="009F328D" w:rsidRPr="00596CDD" w14:paraId="222B1AF7" w14:textId="77777777" w:rsidTr="005E0B7B">
        <w:trPr>
          <w:trHeight w:val="585"/>
        </w:trPr>
        <w:tc>
          <w:tcPr>
            <w:tcW w:w="1020" w:type="dxa"/>
          </w:tcPr>
          <w:p w14:paraId="32DAAC54" w14:textId="121ECF93" w:rsidR="009F328D" w:rsidRPr="00596CDD" w:rsidRDefault="009F328D" w:rsidP="009F328D">
            <w:pPr>
              <w:spacing w:beforeLines="40" w:before="96" w:afterLines="40" w:after="96" w:line="276" w:lineRule="auto"/>
              <w:ind w:left="0"/>
              <w:jc w:val="center"/>
            </w:pPr>
            <w:r>
              <w:t>6</w:t>
            </w:r>
          </w:p>
        </w:tc>
        <w:tc>
          <w:tcPr>
            <w:tcW w:w="6463" w:type="dxa"/>
          </w:tcPr>
          <w:p w14:paraId="0A11EB3C" w14:textId="09139C51" w:rsidR="009F328D" w:rsidRPr="00596CDD" w:rsidRDefault="009F328D" w:rsidP="009F328D">
            <w:pPr>
              <w:spacing w:beforeLines="40" w:before="96" w:afterLines="40" w:after="96" w:line="276" w:lineRule="auto"/>
              <w:ind w:left="0"/>
              <w:jc w:val="left"/>
            </w:pPr>
            <w:r w:rsidRPr="00596CDD">
              <w:t xml:space="preserve">Testen von </w:t>
            </w:r>
            <w:r>
              <w:t>Verriegelungen und Handsteuerung</w:t>
            </w:r>
            <w:r w:rsidRPr="00596CDD">
              <w:t xml:space="preserve"> erfolgreich</w:t>
            </w:r>
            <w:r w:rsidR="0029451C">
              <w:t xml:space="preserve"> (optional)</w:t>
            </w:r>
          </w:p>
        </w:tc>
        <w:tc>
          <w:tcPr>
            <w:tcW w:w="1134" w:type="dxa"/>
          </w:tcPr>
          <w:p w14:paraId="6C7A12AB" w14:textId="77777777" w:rsidR="009F328D" w:rsidRPr="00596CDD" w:rsidRDefault="009F328D" w:rsidP="009F328D">
            <w:pPr>
              <w:spacing w:beforeLines="40" w:before="96" w:afterLines="40" w:after="96" w:line="276" w:lineRule="auto"/>
              <w:ind w:left="0"/>
            </w:pPr>
          </w:p>
        </w:tc>
      </w:tr>
      <w:tr w:rsidR="009F328D" w:rsidRPr="005005D9" w14:paraId="2AC885B5" w14:textId="77777777" w:rsidTr="005E0B7B">
        <w:trPr>
          <w:trHeight w:val="585"/>
        </w:trPr>
        <w:tc>
          <w:tcPr>
            <w:tcW w:w="1020" w:type="dxa"/>
          </w:tcPr>
          <w:p w14:paraId="33F75608" w14:textId="0BB8BC64" w:rsidR="009F328D" w:rsidRPr="00596CDD" w:rsidRDefault="009F328D" w:rsidP="009F328D">
            <w:pPr>
              <w:spacing w:beforeLines="40" w:before="96" w:afterLines="40" w:after="96" w:line="276" w:lineRule="auto"/>
              <w:ind w:left="0"/>
              <w:jc w:val="center"/>
            </w:pPr>
            <w:r>
              <w:t>7</w:t>
            </w:r>
          </w:p>
        </w:tc>
        <w:tc>
          <w:tcPr>
            <w:tcW w:w="6463" w:type="dxa"/>
          </w:tcPr>
          <w:p w14:paraId="32AC3BC3" w14:textId="0F920423" w:rsidR="009F328D" w:rsidRPr="005005D9" w:rsidRDefault="009F328D" w:rsidP="009F328D">
            <w:pPr>
              <w:spacing w:beforeLines="40" w:before="96" w:afterLines="40" w:after="96" w:line="276" w:lineRule="auto"/>
              <w:ind w:left="0"/>
              <w:jc w:val="left"/>
            </w:pPr>
            <w:r w:rsidRPr="00AD1F81">
              <w:t>Projekt erfolgreich archiviert</w:t>
            </w:r>
          </w:p>
        </w:tc>
        <w:tc>
          <w:tcPr>
            <w:tcW w:w="1134" w:type="dxa"/>
          </w:tcPr>
          <w:p w14:paraId="147D6CED" w14:textId="77777777" w:rsidR="009F328D" w:rsidRPr="005005D9" w:rsidRDefault="009F328D" w:rsidP="009F328D">
            <w:pPr>
              <w:spacing w:beforeLines="40" w:before="96" w:afterLines="40" w:after="96" w:line="276" w:lineRule="auto"/>
              <w:ind w:left="0"/>
            </w:pPr>
          </w:p>
        </w:tc>
      </w:tr>
    </w:tbl>
    <w:p w14:paraId="4B646666" w14:textId="46AB59D0" w:rsidR="00102663" w:rsidRPr="00102663" w:rsidRDefault="009C0DD9" w:rsidP="009C0DD9">
      <w:pPr>
        <w:pStyle w:val="Beschriftung"/>
      </w:pPr>
      <w:r>
        <w:t xml:space="preserve">Tabelle </w:t>
      </w:r>
      <w:r w:rsidR="001E4CC2">
        <w:fldChar w:fldCharType="begin"/>
      </w:r>
      <w:r w:rsidR="001E4CC2">
        <w:instrText xml:space="preserve"> SEQ Tabelle \* ARABIC </w:instrText>
      </w:r>
      <w:r w:rsidR="001E4CC2">
        <w:fldChar w:fldCharType="separate"/>
      </w:r>
      <w:r w:rsidR="00F00DC0">
        <w:rPr>
          <w:noProof/>
        </w:rPr>
        <w:t>14</w:t>
      </w:r>
      <w:r w:rsidR="001E4CC2">
        <w:fldChar w:fldCharType="end"/>
      </w:r>
      <w:r>
        <w:t xml:space="preserve">: Checkliste </w:t>
      </w:r>
      <w:r w:rsidR="0006325D">
        <w:t>für</w:t>
      </w:r>
      <w:r>
        <w:t xml:space="preserve"> Schritt-für-Schritt-Anleitung</w:t>
      </w:r>
    </w:p>
    <w:p w14:paraId="6FD355B7" w14:textId="77777777" w:rsidR="007F432E" w:rsidRDefault="007F432E">
      <w:pPr>
        <w:spacing w:before="0" w:after="0" w:line="240" w:lineRule="auto"/>
        <w:ind w:left="0"/>
        <w:jc w:val="left"/>
        <w:rPr>
          <w:rFonts w:eastAsia="SimSun"/>
          <w:b/>
          <w:spacing w:val="5"/>
          <w:sz w:val="36"/>
          <w:szCs w:val="36"/>
        </w:rPr>
      </w:pPr>
      <w:r>
        <w:br w:type="page"/>
      </w:r>
    </w:p>
    <w:p w14:paraId="6CD57264" w14:textId="03ECAED0" w:rsidR="00614ED0" w:rsidRDefault="00614ED0" w:rsidP="00614ED0">
      <w:pPr>
        <w:pStyle w:val="berschrift1"/>
      </w:pPr>
      <w:bookmarkStart w:id="59" w:name="_Toc15026299"/>
      <w:r>
        <w:lastRenderedPageBreak/>
        <w:t>Übungen</w:t>
      </w:r>
      <w:bookmarkEnd w:id="59"/>
    </w:p>
    <w:p w14:paraId="4299A94F" w14:textId="07372AEA" w:rsidR="00537084" w:rsidRDefault="00537084" w:rsidP="00537084">
      <w:r>
        <w:t xml:space="preserve">In den Übungsaufgaben soll Gelerntes aus der Theorie und der Schritt-für-Schritt-Anleitung umgesetzt werden. Hierbei </w:t>
      </w:r>
      <w:r w:rsidR="00F1498B">
        <w:t xml:space="preserve">gilt es </w:t>
      </w:r>
      <w:r>
        <w:t xml:space="preserve">das schon vorhandene Multiprojekt </w:t>
      </w:r>
      <w:r>
        <w:rPr>
          <w:szCs w:val="20"/>
        </w:rPr>
        <w:t xml:space="preserve">aus der Schritt-für-Schritt-Anleitung </w:t>
      </w:r>
      <w:r>
        <w:t>(</w:t>
      </w:r>
      <w:r w:rsidR="000A08E9" w:rsidRPr="000A08E9">
        <w:t>p01-05-project-r1905-de.zip</w:t>
      </w:r>
      <w:r>
        <w:t xml:space="preserve">) </w:t>
      </w:r>
      <w:r w:rsidR="00F1498B">
        <w:t>zu nutzen und erweitern</w:t>
      </w:r>
      <w:r>
        <w:t>.</w:t>
      </w:r>
      <w:r w:rsidR="00A7542A" w:rsidRPr="00A7542A">
        <w:t xml:space="preserve"> </w:t>
      </w:r>
      <w:r w:rsidR="00A7542A" w:rsidRPr="00324FE0">
        <w:t>Der Download des Projekts ist beim jeweiligen Modul als Zip-file Projekte im SCE Internet hinterlegt.</w:t>
      </w:r>
    </w:p>
    <w:p w14:paraId="1C01255A" w14:textId="65994BB4" w:rsidR="00537084" w:rsidRPr="00AA3AEE" w:rsidRDefault="00537084" w:rsidP="00537084">
      <w:r w:rsidRPr="00AA3AEE">
        <w:t>In den folgenden Übungen können Sie selbstständig weitere Verriegelungen entwerfen und implementieren. Bedenken Sie, dass für die Ventilverriegelung lediglich der N</w:t>
      </w:r>
      <w:r>
        <w:t>OTAUS</w:t>
      </w:r>
      <w:r w:rsidRPr="00AA3AEE">
        <w:t>-Schalter, der Hauptschalter sowie de</w:t>
      </w:r>
      <w:r>
        <w:t>r Füllstand des jeweiligen Behälters (oder die</w:t>
      </w:r>
      <w:r w:rsidRPr="00AA3AEE">
        <w:t xml:space="preserve"> Füllstände der jeweiligen Behälter</w:t>
      </w:r>
      <w:r>
        <w:t>)</w:t>
      </w:r>
      <w:r w:rsidRPr="00AA3AEE">
        <w:t xml:space="preserve"> benötigt werden.</w:t>
      </w:r>
    </w:p>
    <w:p w14:paraId="05600EFE" w14:textId="77777777" w:rsidR="00614ED0" w:rsidRDefault="00614ED0" w:rsidP="0082409D">
      <w:pPr>
        <w:pStyle w:val="berschrift2"/>
      </w:pPr>
      <w:bookmarkStart w:id="60" w:name="_Toc15026300"/>
      <w:r>
        <w:t>Übungsaufgaben</w:t>
      </w:r>
      <w:bookmarkEnd w:id="60"/>
    </w:p>
    <w:p w14:paraId="336ECAD9" w14:textId="77777777" w:rsidR="00A53150" w:rsidRDefault="00A53150" w:rsidP="00A53150">
      <w:r>
        <w:t>Die folgenden Übungen orientieren sich an der Schritt-für-Schritt-Anleitung. Für jede Übungsaufgabe können die entsprechenden Schritte der Anleitung als Hilfestellung genutzt werden.</w:t>
      </w:r>
    </w:p>
    <w:p w14:paraId="22F48367" w14:textId="77777777" w:rsidR="00244A43" w:rsidRPr="00244A43" w:rsidRDefault="00244A43" w:rsidP="00031E5F">
      <w:pPr>
        <w:pStyle w:val="SiemensNummerierung2"/>
        <w:numPr>
          <w:ilvl w:val="0"/>
          <w:numId w:val="14"/>
        </w:numPr>
      </w:pPr>
      <w:r w:rsidRPr="00244A43">
        <w:t>Vervollständigen Sie die Verriegelungen für das bereits existierende Ventil:</w:t>
      </w:r>
    </w:p>
    <w:p w14:paraId="55421692" w14:textId="27DCB790" w:rsidR="00244A43" w:rsidRDefault="00244A43" w:rsidP="005E0B7B">
      <w:pPr>
        <w:pStyle w:val="SiemensListeSchritt-fr-Schritt"/>
      </w:pPr>
      <w:r>
        <w:t>A1T3X001</w:t>
      </w:r>
    </w:p>
    <w:p w14:paraId="6368B594" w14:textId="77777777" w:rsidR="00244A43" w:rsidRDefault="00244A43" w:rsidP="00244A43">
      <w:pPr>
        <w:pStyle w:val="SiemensNummerierung2"/>
      </w:pPr>
      <w:r>
        <w:t xml:space="preserve">Legen Sie den CFC-Plan für den Füllstand von </w:t>
      </w:r>
      <w:proofErr w:type="spellStart"/>
      <w:r>
        <w:t>Eduktbehälter</w:t>
      </w:r>
      <w:proofErr w:type="spellEnd"/>
      <w:r>
        <w:t xml:space="preserve"> B001 an:</w:t>
      </w:r>
    </w:p>
    <w:p w14:paraId="14509F59" w14:textId="437DC147" w:rsidR="00244A43" w:rsidRDefault="00244A43" w:rsidP="005E0B7B">
      <w:pPr>
        <w:pStyle w:val="SiemensListeSchritt-fr-Schritt"/>
      </w:pPr>
      <w:r>
        <w:t>A1T1L001</w:t>
      </w:r>
    </w:p>
    <w:p w14:paraId="73FDD712" w14:textId="77777777" w:rsidR="00244A43" w:rsidRDefault="00244A43" w:rsidP="00244A43">
      <w:pPr>
        <w:pStyle w:val="SiemensNummerierung2"/>
      </w:pPr>
      <w:r>
        <w:t>Legen Sie die CFC-Pläne folgender Ventile inklusive Verriegelungen an:</w:t>
      </w:r>
    </w:p>
    <w:p w14:paraId="6C30C127" w14:textId="77777777" w:rsidR="00244A43" w:rsidRDefault="00244A43" w:rsidP="005E0B7B">
      <w:pPr>
        <w:pStyle w:val="SiemensListeSchritt-fr-Schritt"/>
      </w:pPr>
      <w:r>
        <w:t>A1T1X004</w:t>
      </w:r>
    </w:p>
    <w:p w14:paraId="289ABF5F" w14:textId="4C791744" w:rsidR="00244A43" w:rsidRDefault="00244A43" w:rsidP="005E0B7B">
      <w:pPr>
        <w:pStyle w:val="SiemensListeSchritt-fr-Schritt"/>
      </w:pPr>
      <w:r>
        <w:t>A1T2X001</w:t>
      </w:r>
    </w:p>
    <w:p w14:paraId="53AC5802" w14:textId="6A7618C4" w:rsidR="00244A43" w:rsidRDefault="00244A43" w:rsidP="00244A43">
      <w:pPr>
        <w:pStyle w:val="SiemensNummerierung2"/>
      </w:pPr>
      <w:r>
        <w:t>Legen Sie den CFC-Plan für folgende Pumpe inklusive Verriegelungen an:</w:t>
      </w:r>
    </w:p>
    <w:p w14:paraId="79973531" w14:textId="52F4B546" w:rsidR="00244A43" w:rsidRDefault="00244A43" w:rsidP="005E0B7B">
      <w:pPr>
        <w:pStyle w:val="SiemensListeSchritt-fr-Schritt"/>
      </w:pPr>
      <w:r>
        <w:t>A1T1S001</w:t>
      </w:r>
    </w:p>
    <w:p w14:paraId="38E08021" w14:textId="77777777" w:rsidR="00244A43" w:rsidRDefault="00244A43" w:rsidP="00244A43">
      <w:pPr>
        <w:pStyle w:val="SiemensNummerierung2"/>
      </w:pPr>
      <w:r>
        <w:t>Legen Sie den CFC-Plan für die folgende Handbetätigung an:</w:t>
      </w:r>
    </w:p>
    <w:p w14:paraId="7892F7D4" w14:textId="25588418" w:rsidR="00244A43" w:rsidRDefault="00244A43" w:rsidP="005E0B7B">
      <w:pPr>
        <w:pStyle w:val="SiemensListeSchritt-fr-Schritt"/>
      </w:pPr>
      <w:r>
        <w:t>A1T2H00</w:t>
      </w:r>
      <w:r w:rsidRPr="005E0B7B">
        <w:t>1</w:t>
      </w:r>
    </w:p>
    <w:p w14:paraId="4438ADD3" w14:textId="77777777" w:rsidR="0029451C" w:rsidRDefault="00244A43" w:rsidP="00244A43">
      <w:pPr>
        <w:pStyle w:val="SiemensNummerierung2"/>
      </w:pPr>
      <w:r w:rsidRPr="00244A43">
        <w:t>Testen Sie die Implementierung mit der Simulation! Sie müssten jetzt mit den Handsteuerungen</w:t>
      </w:r>
      <w:r>
        <w:t xml:space="preserve"> vom </w:t>
      </w:r>
      <w:proofErr w:type="spellStart"/>
      <w:r>
        <w:t>Edukttank</w:t>
      </w:r>
      <w:proofErr w:type="spellEnd"/>
      <w:r>
        <w:t xml:space="preserve"> B001 in den Reaktor R001 und anschließend in den Produkttank B001 pumpen können.</w:t>
      </w:r>
    </w:p>
    <w:p w14:paraId="76A941BB" w14:textId="33B69785" w:rsidR="00325BC3" w:rsidRDefault="00325BC3" w:rsidP="00325BC3">
      <w:pPr>
        <w:pStyle w:val="Bild"/>
      </w:pPr>
    </w:p>
    <w:p w14:paraId="63F1BDF6" w14:textId="77777777" w:rsidR="00925315" w:rsidRDefault="00925315" w:rsidP="005E0B7B">
      <w:r>
        <w:br w:type="column"/>
      </w:r>
      <w:r>
        <w:rPr>
          <w:noProof/>
          <w:lang w:eastAsia="de-DE" w:bidi="ar-SA"/>
        </w:rPr>
        <w:lastRenderedPageBreak/>
        <w:drawing>
          <wp:inline distT="0" distB="0" distL="0" distR="0" wp14:anchorId="54C3BEF9" wp14:editId="13B068CE">
            <wp:extent cx="5472000" cy="5043742"/>
            <wp:effectExtent l="0" t="0" r="0" b="508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E_R&amp;I_P01-05_Uebung-1.emf"/>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472000" cy="5043742"/>
                    </a:xfrm>
                    <a:prstGeom prst="rect">
                      <a:avLst/>
                    </a:prstGeom>
                  </pic:spPr>
                </pic:pic>
              </a:graphicData>
            </a:graphic>
          </wp:inline>
        </w:drawing>
      </w:r>
    </w:p>
    <w:p w14:paraId="43E49A49" w14:textId="79C56AA2" w:rsidR="004B5F20" w:rsidRDefault="00925315" w:rsidP="005E0B7B">
      <w:pPr>
        <w:pStyle w:val="Beschriftung"/>
        <w:jc w:val="left"/>
        <w:rPr>
          <w:noProof/>
          <w:lang w:eastAsia="de-DE" w:bidi="ar-SA"/>
        </w:rPr>
      </w:pPr>
      <w:bookmarkStart w:id="61" w:name="_Ref533207"/>
      <w:r>
        <w:t>A</w:t>
      </w:r>
      <w:r w:rsidR="00325BC3">
        <w:t xml:space="preserve">bbildung </w:t>
      </w:r>
      <w:r w:rsidR="00325BC3">
        <w:fldChar w:fldCharType="begin"/>
      </w:r>
      <w:r w:rsidR="00325BC3">
        <w:instrText xml:space="preserve"> SEQ Abbildung \* ARABIC </w:instrText>
      </w:r>
      <w:r w:rsidR="00325BC3">
        <w:fldChar w:fldCharType="separate"/>
      </w:r>
      <w:r w:rsidR="00F00DC0">
        <w:rPr>
          <w:noProof/>
        </w:rPr>
        <w:t>11</w:t>
      </w:r>
      <w:r w:rsidR="00325BC3">
        <w:fldChar w:fldCharType="end"/>
      </w:r>
      <w:bookmarkEnd w:id="61"/>
      <w:r w:rsidR="00325BC3">
        <w:t>: Ausschnitt aus der lokalen Bedienstation</w:t>
      </w:r>
      <w:r w:rsidR="004B5F20">
        <w:br w:type="page"/>
      </w:r>
    </w:p>
    <w:p w14:paraId="5674949A" w14:textId="7CA238AB" w:rsidR="00A53150" w:rsidRDefault="003E0175" w:rsidP="005E0B7B">
      <w:pPr>
        <w:jc w:val="center"/>
      </w:pPr>
      <w:r>
        <w:rPr>
          <w:noProof/>
          <w:lang w:eastAsia="de-DE" w:bidi="ar-SA"/>
        </w:rPr>
        <w:lastRenderedPageBreak/>
        <w:drawing>
          <wp:inline distT="0" distB="0" distL="0" distR="0" wp14:anchorId="766503DC" wp14:editId="1DDD05DF">
            <wp:extent cx="4053154" cy="6651662"/>
            <wp:effectExtent l="0" t="0" r="508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E_R&amp;I_P01-05_Uebung-2.emf"/>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054876" cy="6654488"/>
                    </a:xfrm>
                    <a:prstGeom prst="rect">
                      <a:avLst/>
                    </a:prstGeom>
                  </pic:spPr>
                </pic:pic>
              </a:graphicData>
            </a:graphic>
          </wp:inline>
        </w:drawing>
      </w:r>
    </w:p>
    <w:p w14:paraId="727FE2E5" w14:textId="7BA5A450" w:rsidR="004B5F20" w:rsidRDefault="00A53150" w:rsidP="005E0B7B">
      <w:pPr>
        <w:pStyle w:val="Beschriftung"/>
        <w:jc w:val="left"/>
      </w:pPr>
      <w:bookmarkStart w:id="62" w:name="_Ref531328"/>
      <w:r>
        <w:t xml:space="preserve">Abbildung </w:t>
      </w:r>
      <w:r>
        <w:fldChar w:fldCharType="begin"/>
      </w:r>
      <w:r>
        <w:instrText xml:space="preserve"> SEQ Abbildung \* ARABIC </w:instrText>
      </w:r>
      <w:r>
        <w:fldChar w:fldCharType="separate"/>
      </w:r>
      <w:r w:rsidR="00F00DC0">
        <w:rPr>
          <w:noProof/>
        </w:rPr>
        <w:t>12</w:t>
      </w:r>
      <w:r>
        <w:fldChar w:fldCharType="end"/>
      </w:r>
      <w:bookmarkEnd w:id="62"/>
      <w:r>
        <w:t xml:space="preserve">: </w:t>
      </w:r>
      <w:r w:rsidRPr="00D05A27">
        <w:t>Ausschnitt aus dem R&amp;I-Fließbild</w:t>
      </w:r>
    </w:p>
    <w:p w14:paraId="6377082C" w14:textId="1FFD8959" w:rsidR="00031E5F" w:rsidRDefault="00031E5F" w:rsidP="00031E5F"/>
    <w:p w14:paraId="5C8AE057" w14:textId="42D34D17" w:rsidR="00031E5F" w:rsidRDefault="00031E5F">
      <w:pPr>
        <w:spacing w:before="0" w:after="0" w:line="240" w:lineRule="auto"/>
        <w:ind w:left="0"/>
        <w:jc w:val="left"/>
      </w:pPr>
      <w:r>
        <w:br w:type="page"/>
      </w:r>
    </w:p>
    <w:p w14:paraId="3F414B0A" w14:textId="77777777" w:rsidR="00031E5F" w:rsidRPr="00031E5F" w:rsidRDefault="00031E5F" w:rsidP="00031E5F"/>
    <w:p w14:paraId="3E591A4A" w14:textId="27C268F6" w:rsidR="00614061" w:rsidRDefault="00614061" w:rsidP="0082409D">
      <w:pPr>
        <w:pStyle w:val="berschrift2"/>
      </w:pPr>
      <w:bookmarkStart w:id="63" w:name="_Toc15026301"/>
      <w:r>
        <w:t>Checkliste</w:t>
      </w:r>
      <w:r w:rsidR="004B3C0A">
        <w:t xml:space="preserve"> </w:t>
      </w:r>
      <w:r w:rsidR="004B3C0A" w:rsidRPr="004B3C0A">
        <w:t>– Übung</w:t>
      </w:r>
      <w:bookmarkEnd w:id="63"/>
    </w:p>
    <w:p w14:paraId="63272F28" w14:textId="409C5E50" w:rsidR="00A34C84" w:rsidRPr="00A34C84" w:rsidRDefault="00A34C84" w:rsidP="00A34C84">
      <w:r w:rsidRPr="00A34C84">
        <w:t xml:space="preserve">Die nachfolgende Checkliste hilft den Studierenden </w:t>
      </w:r>
      <w:r w:rsidR="00F00DC0">
        <w:t>selbstständig</w:t>
      </w:r>
      <w:r w:rsidRPr="00A34C84">
        <w:t xml:space="preserve"> zu überprüfen, ob alle Arbeitsschritte der Übung sorgfältig abgearbeitet wurden und ermöglicht eigenständig das Modul erfolgreich abzuschließen.</w:t>
      </w:r>
    </w:p>
    <w:tbl>
      <w:tblPr>
        <w:tblStyle w:val="Siemens-Tabelle"/>
        <w:tblW w:w="8617" w:type="dxa"/>
        <w:tblInd w:w="851" w:type="dxa"/>
        <w:tblLook w:val="04A0" w:firstRow="1" w:lastRow="0" w:firstColumn="1" w:lastColumn="0" w:noHBand="0" w:noVBand="1"/>
      </w:tblPr>
      <w:tblGrid>
        <w:gridCol w:w="1020"/>
        <w:gridCol w:w="6463"/>
        <w:gridCol w:w="1134"/>
      </w:tblGrid>
      <w:tr w:rsidR="00614061" w:rsidRPr="009426F9" w14:paraId="782DA05A" w14:textId="77777777" w:rsidTr="005E0B7B">
        <w:trPr>
          <w:cnfStyle w:val="100000000000" w:firstRow="1" w:lastRow="0" w:firstColumn="0" w:lastColumn="0" w:oddVBand="0" w:evenVBand="0" w:oddHBand="0" w:evenHBand="0" w:firstRowFirstColumn="0" w:firstRowLastColumn="0" w:lastRowFirstColumn="0" w:lastRowLastColumn="0"/>
          <w:trHeight w:val="585"/>
        </w:trPr>
        <w:tc>
          <w:tcPr>
            <w:tcW w:w="1020" w:type="dxa"/>
          </w:tcPr>
          <w:p w14:paraId="36FB494B" w14:textId="77777777" w:rsidR="00614061" w:rsidRPr="009426F9" w:rsidRDefault="00614061" w:rsidP="004E6FB9">
            <w:pPr>
              <w:spacing w:beforeLines="40" w:before="96" w:afterLines="40" w:after="96" w:line="276" w:lineRule="auto"/>
              <w:ind w:left="0"/>
              <w:jc w:val="center"/>
            </w:pPr>
            <w:r w:rsidRPr="009426F9">
              <w:t>Nr.</w:t>
            </w:r>
          </w:p>
        </w:tc>
        <w:tc>
          <w:tcPr>
            <w:tcW w:w="6463" w:type="dxa"/>
          </w:tcPr>
          <w:p w14:paraId="613788C0" w14:textId="77777777" w:rsidR="00614061" w:rsidRPr="009426F9" w:rsidRDefault="00614061" w:rsidP="004E6FB9">
            <w:pPr>
              <w:spacing w:beforeLines="40" w:before="96" w:afterLines="40" w:after="96" w:line="276" w:lineRule="auto"/>
              <w:ind w:left="0"/>
            </w:pPr>
            <w:r w:rsidRPr="009426F9">
              <w:t>Beschreibung</w:t>
            </w:r>
          </w:p>
        </w:tc>
        <w:tc>
          <w:tcPr>
            <w:tcW w:w="1134" w:type="dxa"/>
          </w:tcPr>
          <w:p w14:paraId="2A862B08" w14:textId="77777777" w:rsidR="00614061" w:rsidRPr="009426F9" w:rsidRDefault="00614061" w:rsidP="004E6FB9">
            <w:pPr>
              <w:spacing w:beforeLines="40" w:before="96" w:afterLines="40" w:after="96" w:line="240" w:lineRule="auto"/>
              <w:ind w:left="0"/>
            </w:pPr>
            <w:r w:rsidRPr="009426F9">
              <w:t>Geprüft</w:t>
            </w:r>
          </w:p>
        </w:tc>
      </w:tr>
      <w:tr w:rsidR="006E1A9F" w:rsidRPr="00AD1F81" w14:paraId="4A245253" w14:textId="77777777" w:rsidTr="005E0B7B">
        <w:trPr>
          <w:trHeight w:val="585"/>
        </w:trPr>
        <w:tc>
          <w:tcPr>
            <w:tcW w:w="1020" w:type="dxa"/>
          </w:tcPr>
          <w:p w14:paraId="096DA3B8" w14:textId="77777777" w:rsidR="006E1A9F" w:rsidRPr="00AD1F81" w:rsidRDefault="006E1A9F" w:rsidP="006E1A9F">
            <w:pPr>
              <w:spacing w:beforeLines="40" w:before="96" w:afterLines="40" w:after="96" w:line="276" w:lineRule="auto"/>
              <w:ind w:left="0"/>
              <w:jc w:val="center"/>
            </w:pPr>
            <w:r w:rsidRPr="00AD1F81">
              <w:t>1</w:t>
            </w:r>
          </w:p>
        </w:tc>
        <w:tc>
          <w:tcPr>
            <w:tcW w:w="6463" w:type="dxa"/>
          </w:tcPr>
          <w:p w14:paraId="4E2E899B" w14:textId="3ACA4435" w:rsidR="006E1A9F" w:rsidRPr="00AD1F81" w:rsidRDefault="006E1A9F" w:rsidP="006E1A9F">
            <w:pPr>
              <w:spacing w:beforeLines="40" w:before="96" w:afterLines="40" w:after="96" w:line="276" w:lineRule="auto"/>
              <w:ind w:left="0"/>
              <w:jc w:val="left"/>
            </w:pPr>
            <w:r>
              <w:t>Verriegelungen im Ventil A1T3X001 verknüpft</w:t>
            </w:r>
          </w:p>
        </w:tc>
        <w:tc>
          <w:tcPr>
            <w:tcW w:w="1134" w:type="dxa"/>
          </w:tcPr>
          <w:p w14:paraId="6A61EF40" w14:textId="77777777" w:rsidR="006E1A9F" w:rsidRPr="00AD1F81" w:rsidRDefault="006E1A9F" w:rsidP="006E1A9F">
            <w:pPr>
              <w:spacing w:beforeLines="40" w:before="96" w:afterLines="40" w:after="96" w:line="276" w:lineRule="auto"/>
              <w:ind w:left="0"/>
            </w:pPr>
          </w:p>
        </w:tc>
      </w:tr>
      <w:tr w:rsidR="006E1A9F" w:rsidRPr="00AD1F81" w14:paraId="6117DE87" w14:textId="77777777" w:rsidTr="005E0B7B">
        <w:trPr>
          <w:trHeight w:val="585"/>
        </w:trPr>
        <w:tc>
          <w:tcPr>
            <w:tcW w:w="1020" w:type="dxa"/>
          </w:tcPr>
          <w:p w14:paraId="6E771F74" w14:textId="77777777" w:rsidR="006E1A9F" w:rsidRPr="00AD1F81" w:rsidRDefault="006E1A9F" w:rsidP="006E1A9F">
            <w:pPr>
              <w:spacing w:beforeLines="40" w:before="96" w:afterLines="40" w:after="96" w:line="276" w:lineRule="auto"/>
              <w:ind w:left="0"/>
              <w:jc w:val="center"/>
            </w:pPr>
            <w:r w:rsidRPr="00AD1F81">
              <w:t>2</w:t>
            </w:r>
          </w:p>
        </w:tc>
        <w:tc>
          <w:tcPr>
            <w:tcW w:w="6463" w:type="dxa"/>
          </w:tcPr>
          <w:p w14:paraId="6AFE9528" w14:textId="294344EE" w:rsidR="006E1A9F" w:rsidRPr="00AD1F81" w:rsidRDefault="009F328D" w:rsidP="009F328D">
            <w:pPr>
              <w:spacing w:beforeLines="40" w:before="96" w:afterLines="40" w:after="96" w:line="276" w:lineRule="auto"/>
              <w:ind w:left="0"/>
              <w:jc w:val="left"/>
            </w:pPr>
            <w:r>
              <w:t>Füllstand ‚</w:t>
            </w:r>
            <w:proofErr w:type="spellStart"/>
            <w:r w:rsidR="006E1A9F">
              <w:t>E</w:t>
            </w:r>
            <w:r w:rsidR="006E1A9F" w:rsidRPr="00AD1F81">
              <w:t>dukttank</w:t>
            </w:r>
            <w:proofErr w:type="spellEnd"/>
            <w:r w:rsidR="006E1A9F" w:rsidRPr="00AD1F81">
              <w:t xml:space="preserve"> B001\A1T</w:t>
            </w:r>
            <w:r w:rsidR="006E1A9F">
              <w:t>1L</w:t>
            </w:r>
            <w:r w:rsidR="006E1A9F" w:rsidRPr="00AD1F81">
              <w:t>001</w:t>
            </w:r>
            <w:r>
              <w:t>‘</w:t>
            </w:r>
            <w:r w:rsidR="006E1A9F" w:rsidRPr="00AD1F81">
              <w:t xml:space="preserve"> angelegt</w:t>
            </w:r>
            <w:r w:rsidR="006E1A9F">
              <w:t xml:space="preserve"> und konfiguriert</w:t>
            </w:r>
          </w:p>
        </w:tc>
        <w:tc>
          <w:tcPr>
            <w:tcW w:w="1134" w:type="dxa"/>
          </w:tcPr>
          <w:p w14:paraId="43AD0EA6" w14:textId="77777777" w:rsidR="006E1A9F" w:rsidRPr="00AD1F81" w:rsidRDefault="006E1A9F" w:rsidP="006E1A9F">
            <w:pPr>
              <w:spacing w:beforeLines="40" w:before="96" w:afterLines="40" w:after="96" w:line="276" w:lineRule="auto"/>
              <w:ind w:left="0"/>
            </w:pPr>
          </w:p>
        </w:tc>
      </w:tr>
      <w:tr w:rsidR="006E1A9F" w:rsidRPr="00AD1F81" w14:paraId="2CE102AD" w14:textId="77777777" w:rsidTr="005E0B7B">
        <w:trPr>
          <w:trHeight w:val="585"/>
        </w:trPr>
        <w:tc>
          <w:tcPr>
            <w:tcW w:w="1020" w:type="dxa"/>
          </w:tcPr>
          <w:p w14:paraId="2DB108FD" w14:textId="69562A9A" w:rsidR="006E1A9F" w:rsidRPr="00AD1F81" w:rsidRDefault="009F328D" w:rsidP="006E1A9F">
            <w:pPr>
              <w:spacing w:beforeLines="40" w:before="96" w:afterLines="40" w:after="96" w:line="276" w:lineRule="auto"/>
              <w:ind w:left="0"/>
              <w:jc w:val="center"/>
            </w:pPr>
            <w:r>
              <w:t>3</w:t>
            </w:r>
          </w:p>
        </w:tc>
        <w:tc>
          <w:tcPr>
            <w:tcW w:w="6463" w:type="dxa"/>
          </w:tcPr>
          <w:p w14:paraId="7BB29CAF" w14:textId="1607A1F9" w:rsidR="006E1A9F" w:rsidRDefault="009F328D" w:rsidP="006E1A9F">
            <w:pPr>
              <w:spacing w:beforeLines="40" w:before="96" w:afterLines="40" w:after="96" w:line="276" w:lineRule="auto"/>
              <w:ind w:left="0"/>
              <w:jc w:val="left"/>
            </w:pPr>
            <w:r>
              <w:t>Ventil ‚</w:t>
            </w:r>
            <w:proofErr w:type="spellStart"/>
            <w:r>
              <w:t>Edukttank</w:t>
            </w:r>
            <w:proofErr w:type="spellEnd"/>
            <w:r>
              <w:t xml:space="preserve"> B001\</w:t>
            </w:r>
            <w:r w:rsidR="006E1A9F" w:rsidRPr="006E1A9F">
              <w:t>A1T1X004</w:t>
            </w:r>
            <w:r>
              <w:t>‘</w:t>
            </w:r>
            <w:r w:rsidR="006E1A9F">
              <w:t xml:space="preserve"> angelegt, konfiguriert und verriegelt</w:t>
            </w:r>
          </w:p>
        </w:tc>
        <w:tc>
          <w:tcPr>
            <w:tcW w:w="1134" w:type="dxa"/>
          </w:tcPr>
          <w:p w14:paraId="0E31F06B" w14:textId="77777777" w:rsidR="006E1A9F" w:rsidRPr="00AD1F81" w:rsidRDefault="006E1A9F" w:rsidP="006E1A9F">
            <w:pPr>
              <w:spacing w:beforeLines="40" w:before="96" w:afterLines="40" w:after="96" w:line="276" w:lineRule="auto"/>
              <w:ind w:left="0"/>
            </w:pPr>
          </w:p>
        </w:tc>
      </w:tr>
      <w:tr w:rsidR="006E1A9F" w:rsidRPr="00AD1F81" w14:paraId="69783399" w14:textId="77777777" w:rsidTr="005E0B7B">
        <w:trPr>
          <w:trHeight w:val="585"/>
        </w:trPr>
        <w:tc>
          <w:tcPr>
            <w:tcW w:w="1020" w:type="dxa"/>
          </w:tcPr>
          <w:p w14:paraId="49F14036" w14:textId="754575B9" w:rsidR="006E1A9F" w:rsidRPr="00AD1F81" w:rsidRDefault="009F328D" w:rsidP="006E1A9F">
            <w:pPr>
              <w:spacing w:beforeLines="40" w:before="96" w:afterLines="40" w:after="96" w:line="276" w:lineRule="auto"/>
              <w:ind w:left="0"/>
              <w:jc w:val="center"/>
            </w:pPr>
            <w:r>
              <w:t>4</w:t>
            </w:r>
          </w:p>
        </w:tc>
        <w:tc>
          <w:tcPr>
            <w:tcW w:w="6463" w:type="dxa"/>
          </w:tcPr>
          <w:p w14:paraId="473934FA" w14:textId="526A2F8A" w:rsidR="006E1A9F" w:rsidRPr="00AD1F81" w:rsidRDefault="009F328D" w:rsidP="006E1A9F">
            <w:pPr>
              <w:spacing w:beforeLines="40" w:before="96" w:afterLines="40" w:after="96" w:line="276" w:lineRule="auto"/>
              <w:ind w:left="0"/>
              <w:jc w:val="left"/>
            </w:pPr>
            <w:r>
              <w:t>Ventil ‚Reaktor R001\</w:t>
            </w:r>
            <w:r w:rsidR="006E1A9F" w:rsidRPr="00AD1F81">
              <w:t>A1T2</w:t>
            </w:r>
            <w:r w:rsidR="006E1A9F">
              <w:t>X</w:t>
            </w:r>
            <w:r w:rsidR="006E1A9F" w:rsidRPr="00AD1F81">
              <w:t>001</w:t>
            </w:r>
            <w:r>
              <w:t>‘</w:t>
            </w:r>
            <w:r w:rsidR="006E1A9F" w:rsidRPr="00AD1F81">
              <w:t xml:space="preserve"> angelegt</w:t>
            </w:r>
            <w:r w:rsidR="006E1A9F">
              <w:t>,</w:t>
            </w:r>
            <w:r w:rsidR="006E1A9F" w:rsidRPr="00AD1F81">
              <w:t xml:space="preserve"> konfiguriert</w:t>
            </w:r>
            <w:r w:rsidR="006E1A9F">
              <w:t xml:space="preserve"> und verriegelt</w:t>
            </w:r>
          </w:p>
        </w:tc>
        <w:tc>
          <w:tcPr>
            <w:tcW w:w="1134" w:type="dxa"/>
          </w:tcPr>
          <w:p w14:paraId="78B24118" w14:textId="77777777" w:rsidR="006E1A9F" w:rsidRPr="00AD1F81" w:rsidRDefault="006E1A9F" w:rsidP="006E1A9F">
            <w:pPr>
              <w:spacing w:beforeLines="40" w:before="96" w:afterLines="40" w:after="96" w:line="276" w:lineRule="auto"/>
              <w:ind w:left="0"/>
            </w:pPr>
          </w:p>
        </w:tc>
      </w:tr>
      <w:tr w:rsidR="006E1A9F" w:rsidRPr="00AD1F81" w14:paraId="2C49F4FF" w14:textId="77777777" w:rsidTr="005E0B7B">
        <w:trPr>
          <w:trHeight w:val="585"/>
        </w:trPr>
        <w:tc>
          <w:tcPr>
            <w:tcW w:w="1020" w:type="dxa"/>
          </w:tcPr>
          <w:p w14:paraId="685B6026" w14:textId="26C10880" w:rsidR="006E1A9F" w:rsidRPr="00AD1F81" w:rsidRDefault="009F328D" w:rsidP="006E1A9F">
            <w:pPr>
              <w:spacing w:beforeLines="40" w:before="96" w:afterLines="40" w:after="96" w:line="276" w:lineRule="auto"/>
              <w:ind w:left="0"/>
              <w:jc w:val="center"/>
            </w:pPr>
            <w:r>
              <w:t>5</w:t>
            </w:r>
          </w:p>
        </w:tc>
        <w:tc>
          <w:tcPr>
            <w:tcW w:w="6463" w:type="dxa"/>
          </w:tcPr>
          <w:p w14:paraId="14847A55" w14:textId="2E786E9E" w:rsidR="006E1A9F" w:rsidRPr="00AD1F81" w:rsidRDefault="009F328D" w:rsidP="009F328D">
            <w:pPr>
              <w:spacing w:beforeLines="40" w:before="96" w:afterLines="40" w:after="96" w:line="276" w:lineRule="auto"/>
              <w:ind w:left="0"/>
              <w:jc w:val="left"/>
            </w:pPr>
            <w:r>
              <w:t>Pumpe ‚</w:t>
            </w:r>
            <w:proofErr w:type="spellStart"/>
            <w:r>
              <w:t>Edukttank</w:t>
            </w:r>
            <w:proofErr w:type="spellEnd"/>
            <w:r>
              <w:t xml:space="preserve"> B001\</w:t>
            </w:r>
            <w:r w:rsidRPr="006E1A9F">
              <w:t>A1T1S001</w:t>
            </w:r>
            <w:r>
              <w:t>‘ angelegt, konfiguriert und verriegelt</w:t>
            </w:r>
            <w:r w:rsidRPr="006E1A9F">
              <w:t xml:space="preserve"> </w:t>
            </w:r>
          </w:p>
        </w:tc>
        <w:tc>
          <w:tcPr>
            <w:tcW w:w="1134" w:type="dxa"/>
          </w:tcPr>
          <w:p w14:paraId="3955D144" w14:textId="77777777" w:rsidR="006E1A9F" w:rsidRPr="00AD1F81" w:rsidRDefault="006E1A9F" w:rsidP="006E1A9F">
            <w:pPr>
              <w:spacing w:beforeLines="40" w:before="96" w:afterLines="40" w:after="96" w:line="276" w:lineRule="auto"/>
              <w:ind w:left="0"/>
            </w:pPr>
          </w:p>
        </w:tc>
      </w:tr>
      <w:tr w:rsidR="006E1A9F" w:rsidRPr="00AD1F81" w14:paraId="2879B1EE" w14:textId="77777777" w:rsidTr="005E0B7B">
        <w:trPr>
          <w:trHeight w:val="585"/>
        </w:trPr>
        <w:tc>
          <w:tcPr>
            <w:tcW w:w="1020" w:type="dxa"/>
          </w:tcPr>
          <w:p w14:paraId="3308A572" w14:textId="1ED171E0" w:rsidR="006E1A9F" w:rsidRPr="00AD1F81" w:rsidRDefault="009F328D" w:rsidP="006E1A9F">
            <w:pPr>
              <w:spacing w:beforeLines="40" w:before="96" w:afterLines="40" w:after="96" w:line="276" w:lineRule="auto"/>
              <w:ind w:left="0"/>
              <w:jc w:val="center"/>
            </w:pPr>
            <w:r>
              <w:t>6</w:t>
            </w:r>
          </w:p>
        </w:tc>
        <w:tc>
          <w:tcPr>
            <w:tcW w:w="6463" w:type="dxa"/>
          </w:tcPr>
          <w:p w14:paraId="6DBFC99F" w14:textId="5DD41DB4" w:rsidR="006E1A9F" w:rsidRPr="00AD1F81" w:rsidRDefault="009F328D" w:rsidP="009F328D">
            <w:pPr>
              <w:spacing w:beforeLines="40" w:before="96" w:afterLines="40" w:after="96" w:line="276" w:lineRule="auto"/>
              <w:ind w:left="0"/>
              <w:jc w:val="left"/>
            </w:pPr>
            <w:r>
              <w:t>Handsteuerung  ‚Reaktor R001\</w:t>
            </w:r>
            <w:r w:rsidRPr="00AD1F81">
              <w:t>A1T2</w:t>
            </w:r>
            <w:r>
              <w:t>H</w:t>
            </w:r>
            <w:r w:rsidRPr="00AD1F81">
              <w:t>001</w:t>
            </w:r>
            <w:r>
              <w:t>‘</w:t>
            </w:r>
            <w:r w:rsidRPr="00AD1F81">
              <w:t xml:space="preserve"> angelegt</w:t>
            </w:r>
            <w:r>
              <w:t xml:space="preserve"> und</w:t>
            </w:r>
            <w:r w:rsidRPr="00AD1F81">
              <w:t xml:space="preserve"> konfiguriert</w:t>
            </w:r>
          </w:p>
        </w:tc>
        <w:tc>
          <w:tcPr>
            <w:tcW w:w="1134" w:type="dxa"/>
          </w:tcPr>
          <w:p w14:paraId="71A6D657" w14:textId="77777777" w:rsidR="006E1A9F" w:rsidRPr="00AD1F81" w:rsidRDefault="006E1A9F" w:rsidP="006E1A9F">
            <w:pPr>
              <w:spacing w:beforeLines="40" w:before="96" w:afterLines="40" w:after="96" w:line="276" w:lineRule="auto"/>
              <w:ind w:left="0"/>
            </w:pPr>
          </w:p>
        </w:tc>
      </w:tr>
      <w:tr w:rsidR="009F328D" w:rsidRPr="00AD1F81" w14:paraId="79EEFEF2" w14:textId="77777777" w:rsidTr="005E0B7B">
        <w:trPr>
          <w:trHeight w:val="585"/>
        </w:trPr>
        <w:tc>
          <w:tcPr>
            <w:tcW w:w="1020" w:type="dxa"/>
          </w:tcPr>
          <w:p w14:paraId="53FC273D" w14:textId="271CB849" w:rsidR="009F328D" w:rsidRPr="00AD1F81" w:rsidRDefault="009F328D" w:rsidP="006E1A9F">
            <w:pPr>
              <w:spacing w:beforeLines="40" w:before="96" w:afterLines="40" w:after="96" w:line="276" w:lineRule="auto"/>
              <w:ind w:left="0"/>
              <w:jc w:val="center"/>
            </w:pPr>
            <w:r>
              <w:t>7</w:t>
            </w:r>
          </w:p>
        </w:tc>
        <w:tc>
          <w:tcPr>
            <w:tcW w:w="6463" w:type="dxa"/>
          </w:tcPr>
          <w:p w14:paraId="0B7A43AD" w14:textId="737EFA53" w:rsidR="009F328D" w:rsidRDefault="009F328D" w:rsidP="009F328D">
            <w:pPr>
              <w:spacing w:beforeLines="40" w:before="96" w:afterLines="40" w:after="96" w:line="276" w:lineRule="auto"/>
              <w:ind w:left="0"/>
              <w:jc w:val="left"/>
            </w:pPr>
            <w:r>
              <w:t>Handsteuerung A1T2H001 mit Pumpe A1T1S001 und Ventil A1T2X001 verknüpft</w:t>
            </w:r>
          </w:p>
        </w:tc>
        <w:tc>
          <w:tcPr>
            <w:tcW w:w="1134" w:type="dxa"/>
          </w:tcPr>
          <w:p w14:paraId="6C8308A1" w14:textId="77777777" w:rsidR="009F328D" w:rsidRPr="00AD1F81" w:rsidRDefault="009F328D" w:rsidP="006E1A9F">
            <w:pPr>
              <w:spacing w:beforeLines="40" w:before="96" w:afterLines="40" w:after="96" w:line="276" w:lineRule="auto"/>
              <w:ind w:left="0"/>
            </w:pPr>
          </w:p>
        </w:tc>
      </w:tr>
      <w:tr w:rsidR="009F328D" w:rsidRPr="00AD1F81" w14:paraId="6EB58464" w14:textId="77777777" w:rsidTr="005E0B7B">
        <w:trPr>
          <w:trHeight w:val="585"/>
        </w:trPr>
        <w:tc>
          <w:tcPr>
            <w:tcW w:w="1020" w:type="dxa"/>
          </w:tcPr>
          <w:p w14:paraId="7A439E0F" w14:textId="36304926" w:rsidR="009F328D" w:rsidRDefault="009F328D" w:rsidP="006E1A9F">
            <w:pPr>
              <w:spacing w:beforeLines="40" w:before="96" w:afterLines="40" w:after="96" w:line="276" w:lineRule="auto"/>
              <w:ind w:left="0"/>
              <w:jc w:val="center"/>
            </w:pPr>
            <w:r>
              <w:t>8</w:t>
            </w:r>
          </w:p>
        </w:tc>
        <w:tc>
          <w:tcPr>
            <w:tcW w:w="6463" w:type="dxa"/>
          </w:tcPr>
          <w:p w14:paraId="0F139FCF" w14:textId="6CEA1D8D" w:rsidR="009F328D" w:rsidRDefault="009F328D" w:rsidP="009F328D">
            <w:pPr>
              <w:spacing w:beforeLines="40" w:before="96" w:afterLines="40" w:after="96" w:line="276" w:lineRule="auto"/>
              <w:ind w:left="0"/>
              <w:jc w:val="left"/>
            </w:pPr>
            <w:r>
              <w:t>Testen der neuen Elemente erfolgreich</w:t>
            </w:r>
            <w:r w:rsidR="003025D0">
              <w:t xml:space="preserve"> (optional)</w:t>
            </w:r>
          </w:p>
        </w:tc>
        <w:tc>
          <w:tcPr>
            <w:tcW w:w="1134" w:type="dxa"/>
          </w:tcPr>
          <w:p w14:paraId="7EE69380" w14:textId="77777777" w:rsidR="009F328D" w:rsidRPr="00AD1F81" w:rsidRDefault="009F328D" w:rsidP="006E1A9F">
            <w:pPr>
              <w:spacing w:beforeLines="40" w:before="96" w:afterLines="40" w:after="96" w:line="276" w:lineRule="auto"/>
              <w:ind w:left="0"/>
            </w:pPr>
          </w:p>
        </w:tc>
      </w:tr>
      <w:tr w:rsidR="006E1A9F" w:rsidRPr="00AC21E9" w14:paraId="014886A0" w14:textId="77777777" w:rsidTr="005E0B7B">
        <w:trPr>
          <w:trHeight w:val="585"/>
        </w:trPr>
        <w:tc>
          <w:tcPr>
            <w:tcW w:w="1020" w:type="dxa"/>
          </w:tcPr>
          <w:p w14:paraId="6BC0D448" w14:textId="58C5AD76" w:rsidR="006E1A9F" w:rsidRPr="00AD1F81" w:rsidRDefault="009F328D" w:rsidP="006E1A9F">
            <w:pPr>
              <w:spacing w:beforeLines="40" w:before="96" w:afterLines="40" w:after="96" w:line="276" w:lineRule="auto"/>
              <w:ind w:left="0"/>
              <w:jc w:val="center"/>
            </w:pPr>
            <w:r>
              <w:t>9</w:t>
            </w:r>
          </w:p>
        </w:tc>
        <w:tc>
          <w:tcPr>
            <w:tcW w:w="6463" w:type="dxa"/>
          </w:tcPr>
          <w:p w14:paraId="5F9CB5EE" w14:textId="6A02000A" w:rsidR="006E1A9F" w:rsidRPr="00ED0A79" w:rsidRDefault="006E1A9F" w:rsidP="006E1A9F">
            <w:pPr>
              <w:spacing w:beforeLines="40" w:before="96" w:afterLines="40" w:after="96" w:line="276" w:lineRule="auto"/>
              <w:ind w:left="0"/>
              <w:jc w:val="left"/>
            </w:pPr>
            <w:r w:rsidRPr="00AD1F81">
              <w:t>Projekt erfolgreich archiviert</w:t>
            </w:r>
          </w:p>
        </w:tc>
        <w:tc>
          <w:tcPr>
            <w:tcW w:w="1134" w:type="dxa"/>
          </w:tcPr>
          <w:p w14:paraId="19FC5B55" w14:textId="77777777" w:rsidR="006E1A9F" w:rsidRPr="00ED0A79" w:rsidRDefault="006E1A9F" w:rsidP="006E1A9F">
            <w:pPr>
              <w:spacing w:beforeLines="40" w:before="96" w:afterLines="40" w:after="96" w:line="276" w:lineRule="auto"/>
              <w:ind w:left="0"/>
            </w:pPr>
          </w:p>
        </w:tc>
      </w:tr>
    </w:tbl>
    <w:p w14:paraId="23ABFBED" w14:textId="0CD88B88" w:rsidR="0006325D" w:rsidRDefault="0006325D">
      <w:pPr>
        <w:pStyle w:val="Beschriftung"/>
      </w:pPr>
      <w:r>
        <w:t xml:space="preserve">Tabelle </w:t>
      </w:r>
      <w:r w:rsidR="001E4CC2">
        <w:fldChar w:fldCharType="begin"/>
      </w:r>
      <w:r w:rsidR="001E4CC2">
        <w:instrText xml:space="preserve"> SEQ Tabelle \* ARABIC </w:instrText>
      </w:r>
      <w:r w:rsidR="001E4CC2">
        <w:fldChar w:fldCharType="separate"/>
      </w:r>
      <w:r w:rsidR="00F00DC0">
        <w:rPr>
          <w:noProof/>
        </w:rPr>
        <w:t>15</w:t>
      </w:r>
      <w:r w:rsidR="001E4CC2">
        <w:fldChar w:fldCharType="end"/>
      </w:r>
      <w:r>
        <w:t>: Checkliste für Übungen</w:t>
      </w:r>
    </w:p>
    <w:p w14:paraId="2E1F1307" w14:textId="77777777" w:rsidR="00614061" w:rsidRDefault="00614061">
      <w:pPr>
        <w:spacing w:before="0" w:after="0" w:line="240" w:lineRule="auto"/>
        <w:ind w:left="0"/>
        <w:jc w:val="left"/>
        <w:rPr>
          <w:rFonts w:eastAsia="SimSun"/>
          <w:b/>
          <w:bCs/>
          <w:spacing w:val="5"/>
          <w:sz w:val="36"/>
          <w:szCs w:val="36"/>
        </w:rPr>
      </w:pPr>
      <w:r>
        <w:rPr>
          <w:bCs/>
        </w:rPr>
        <w:br w:type="page"/>
      </w:r>
    </w:p>
    <w:p w14:paraId="08C76289" w14:textId="66F3B2CB" w:rsidR="00B53CA9" w:rsidRPr="00B53CA9" w:rsidRDefault="00B5345A" w:rsidP="00267BA1">
      <w:pPr>
        <w:pStyle w:val="berschrift1"/>
      </w:pPr>
      <w:bookmarkStart w:id="64" w:name="_Toc15026302"/>
      <w:r>
        <w:rPr>
          <w:bCs/>
        </w:rPr>
        <w:lastRenderedPageBreak/>
        <w:t>Weiterführende</w:t>
      </w:r>
      <w:r>
        <w:t xml:space="preserve"> Information</w:t>
      </w:r>
      <w:bookmarkEnd w:id="2"/>
      <w:bookmarkEnd w:id="3"/>
      <w:bookmarkEnd w:id="64"/>
    </w:p>
    <w:p w14:paraId="641BDBE9" w14:textId="77777777" w:rsidR="00FD5198" w:rsidRDefault="00FD5198">
      <w:pPr>
        <w:rPr>
          <w:rStyle w:val="Fett"/>
        </w:rPr>
      </w:pPr>
    </w:p>
    <w:p w14:paraId="5CCE63FD" w14:textId="77777777" w:rsidR="00102663" w:rsidRDefault="00B5345A" w:rsidP="005E0B7B">
      <w:r w:rsidRPr="006B3952">
        <w:t xml:space="preserve">Zur Einarbeitung bzw. Vertiefung finden Sie als Orientierungshilfe weiterführende Informationen, wie z.B.: </w:t>
      </w:r>
      <w:proofErr w:type="spellStart"/>
      <w:r w:rsidRPr="006B3952">
        <w:t>Getting</w:t>
      </w:r>
      <w:proofErr w:type="spellEnd"/>
      <w:r w:rsidRPr="006B3952">
        <w:t xml:space="preserve"> </w:t>
      </w:r>
      <w:proofErr w:type="spellStart"/>
      <w:r w:rsidRPr="006B3952">
        <w:t>Started</w:t>
      </w:r>
      <w:proofErr w:type="spellEnd"/>
      <w:r w:rsidRPr="006B3952">
        <w:t xml:space="preserve">, Videos, Tutorials, Apps, Handbücher, Programmierleitfaden und Trial Software/Firmware, unter nachfolgendem Link: </w:t>
      </w:r>
    </w:p>
    <w:p w14:paraId="1BD0780D" w14:textId="4CC5E356" w:rsidR="006B3952" w:rsidRPr="006B3952" w:rsidRDefault="00BB1AF2" w:rsidP="005E0B7B">
      <w:pPr>
        <w:rPr>
          <w:rStyle w:val="Hyperlink"/>
          <w:color w:val="0000FF"/>
        </w:rPr>
      </w:pPr>
      <w:hyperlink r:id="rId90" w:history="1">
        <w:r w:rsidR="002520F0">
          <w:rPr>
            <w:rStyle w:val="Hyperlink"/>
            <w:color w:val="0000FF"/>
          </w:rPr>
          <w:t>siemens.de/</w:t>
        </w:r>
        <w:proofErr w:type="spellStart"/>
        <w:r w:rsidR="002520F0">
          <w:rPr>
            <w:rStyle w:val="Hyperlink"/>
            <w:color w:val="0000FF"/>
          </w:rPr>
          <w:t>sce</w:t>
        </w:r>
        <w:proofErr w:type="spellEnd"/>
        <w:r w:rsidR="002520F0">
          <w:rPr>
            <w:rStyle w:val="Hyperlink"/>
            <w:color w:val="0000FF"/>
          </w:rPr>
          <w:t>/pcs7</w:t>
        </w:r>
      </w:hyperlink>
    </w:p>
    <w:p w14:paraId="279A4E9C" w14:textId="77777777" w:rsidR="00FD5198" w:rsidRDefault="00B5345A" w:rsidP="005E0B7B">
      <w:pPr>
        <w:rPr>
          <w:b/>
        </w:rPr>
      </w:pPr>
      <w:r>
        <w:rPr>
          <w:b/>
          <w:highlight w:val="yellow"/>
        </w:rPr>
        <w:br/>
      </w:r>
      <w:r>
        <w:rPr>
          <w:b/>
        </w:rPr>
        <w:t xml:space="preserve">Voransicht „Weiterführende Informationen“ </w:t>
      </w:r>
    </w:p>
    <w:p w14:paraId="65C67FE0" w14:textId="2709CA8C" w:rsidR="00FD5198" w:rsidRDefault="00E97ECF">
      <w:pPr>
        <w:pStyle w:val="SiemensNummerierung2"/>
        <w:numPr>
          <w:ilvl w:val="0"/>
          <w:numId w:val="0"/>
        </w:numPr>
        <w:ind w:left="708"/>
        <w:rPr>
          <w:rStyle w:val="Hyperlink"/>
          <w:color w:val="0000FF"/>
        </w:rPr>
      </w:pPr>
      <w:r>
        <w:rPr>
          <w:noProof/>
          <w:lang w:eastAsia="de-DE" w:bidi="ar-SA"/>
        </w:rPr>
        <w:drawing>
          <wp:inline distT="0" distB="0" distL="0" distR="0" wp14:anchorId="13D6483E" wp14:editId="39F10439">
            <wp:extent cx="5486400" cy="1934963"/>
            <wp:effectExtent l="0" t="0" r="0" b="8255"/>
            <wp:docPr id="13" name="Grafik 13" descr="cid:image001.png@01D53178.D11F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png@01D53178.D11F1790"/>
                    <pic:cNvPicPr>
                      <a:picLocks noChangeAspect="1" noChangeArrowheads="1"/>
                    </pic:cNvPicPr>
                  </pic:nvPicPr>
                  <pic:blipFill>
                    <a:blip r:embed="rId91" r:link="rId92">
                      <a:extLst>
                        <a:ext uri="{28A0092B-C50C-407E-A947-70E740481C1C}">
                          <a14:useLocalDpi xmlns:a14="http://schemas.microsoft.com/office/drawing/2010/main" val="0"/>
                        </a:ext>
                      </a:extLst>
                    </a:blip>
                    <a:srcRect/>
                    <a:stretch>
                      <a:fillRect/>
                    </a:stretch>
                  </pic:blipFill>
                  <pic:spPr bwMode="auto">
                    <a:xfrm>
                      <a:off x="0" y="0"/>
                      <a:ext cx="5502078" cy="1940492"/>
                    </a:xfrm>
                    <a:prstGeom prst="rect">
                      <a:avLst/>
                    </a:prstGeom>
                    <a:noFill/>
                    <a:ln>
                      <a:noFill/>
                    </a:ln>
                  </pic:spPr>
                </pic:pic>
              </a:graphicData>
            </a:graphic>
          </wp:inline>
        </w:drawing>
      </w:r>
    </w:p>
    <w:p w14:paraId="0B249FFA" w14:textId="77777777" w:rsidR="00FD5198" w:rsidRDefault="00FD5198"/>
    <w:p w14:paraId="1719E701" w14:textId="77777777" w:rsidR="00FD5198" w:rsidRDefault="00FD5198"/>
    <w:p w14:paraId="57BFD925" w14:textId="77777777" w:rsidR="00FD5198" w:rsidRDefault="00FD5198"/>
    <w:p w14:paraId="1BABED0E" w14:textId="77777777" w:rsidR="00FD5198" w:rsidRDefault="00FD5198"/>
    <w:p w14:paraId="2DB1F2C0" w14:textId="77777777" w:rsidR="00FD5198" w:rsidRDefault="00FD5198"/>
    <w:p w14:paraId="1EBA803A" w14:textId="77777777" w:rsidR="00FD5198" w:rsidRPr="00C46F05" w:rsidRDefault="00B5345A" w:rsidP="00102663">
      <w:pPr>
        <w:pStyle w:val="Subheadline13ptWhite"/>
        <w:rPr>
          <w:lang w:val="de-DE"/>
        </w:rPr>
      </w:pPr>
      <w:r w:rsidRPr="00C46F05">
        <w:rPr>
          <w:lang w:val="de-DE"/>
        </w:rPr>
        <w:br w:type="column"/>
      </w:r>
      <w:r w:rsidRPr="00102663">
        <w:rPr>
          <w:lang w:val="de-DE"/>
        </w:rPr>
        <w:lastRenderedPageBreak/>
        <w:drawing>
          <wp:anchor distT="0" distB="0" distL="114300" distR="114300" simplePos="0" relativeHeight="251648000" behindDoc="1" locked="1" layoutInCell="0" allowOverlap="1" wp14:anchorId="470EDC1E" wp14:editId="01201ED6">
            <wp:simplePos x="0" y="0"/>
            <wp:positionH relativeFrom="page">
              <wp:posOffset>-85725</wp:posOffset>
            </wp:positionH>
            <wp:positionV relativeFrom="page">
              <wp:posOffset>0</wp:posOffset>
            </wp:positionV>
            <wp:extent cx="8678545" cy="7452995"/>
            <wp:effectExtent l="0" t="0" r="825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8678545" cy="7452995"/>
                    </a:xfrm>
                    <a:prstGeom prst="rect">
                      <a:avLst/>
                    </a:prstGeom>
                  </pic:spPr>
                </pic:pic>
              </a:graphicData>
            </a:graphic>
            <wp14:sizeRelH relativeFrom="margin">
              <wp14:pctWidth>0</wp14:pctWidth>
            </wp14:sizeRelH>
            <wp14:sizeRelV relativeFrom="margin">
              <wp14:pctHeight>0</wp14:pctHeight>
            </wp14:sizeRelV>
          </wp:anchor>
        </w:drawing>
      </w:r>
      <w:r w:rsidRPr="00C46F05">
        <w:rPr>
          <w:lang w:val="de-DE"/>
        </w:rPr>
        <w:t>Weitere Informationen</w:t>
      </w:r>
    </w:p>
    <w:p w14:paraId="73D5E7B1" w14:textId="77777777" w:rsidR="00FD5198" w:rsidRPr="00C46F05" w:rsidRDefault="00B5345A" w:rsidP="00102663">
      <w:pPr>
        <w:pStyle w:val="Bodytext9pt"/>
        <w:rPr>
          <w:b/>
          <w:lang w:val="de-DE"/>
        </w:rPr>
      </w:pPr>
      <w:r w:rsidRPr="00C46F05">
        <w:rPr>
          <w:lang w:val="de-DE"/>
        </w:rPr>
        <w:t xml:space="preserve">Siemens Automation </w:t>
      </w:r>
      <w:proofErr w:type="spellStart"/>
      <w:r w:rsidRPr="00C46F05">
        <w:rPr>
          <w:lang w:val="de-DE"/>
        </w:rPr>
        <w:t>Cooperates</w:t>
      </w:r>
      <w:proofErr w:type="spellEnd"/>
      <w:r w:rsidRPr="00C46F05">
        <w:rPr>
          <w:lang w:val="de-DE"/>
        </w:rPr>
        <w:t xml:space="preserve"> </w:t>
      </w:r>
      <w:proofErr w:type="spellStart"/>
      <w:r w:rsidRPr="00C46F05">
        <w:rPr>
          <w:lang w:val="de-DE"/>
        </w:rPr>
        <w:t>with</w:t>
      </w:r>
      <w:proofErr w:type="spellEnd"/>
      <w:r w:rsidRPr="00C46F05">
        <w:rPr>
          <w:lang w:val="de-DE"/>
        </w:rPr>
        <w:t xml:space="preserve"> Education</w:t>
      </w:r>
      <w:r w:rsidRPr="00C46F05">
        <w:rPr>
          <w:lang w:val="de-DE"/>
        </w:rPr>
        <w:br/>
      </w:r>
      <w:r w:rsidRPr="00C46F05">
        <w:rPr>
          <w:b/>
          <w:lang w:val="de-DE"/>
        </w:rPr>
        <w:t>siemens.de/</w:t>
      </w:r>
      <w:proofErr w:type="spellStart"/>
      <w:r w:rsidRPr="00C46F05">
        <w:rPr>
          <w:b/>
          <w:lang w:val="de-DE"/>
        </w:rPr>
        <w:t>sce</w:t>
      </w:r>
      <w:proofErr w:type="spellEnd"/>
    </w:p>
    <w:p w14:paraId="70265B19" w14:textId="77777777" w:rsidR="009F461B" w:rsidRPr="00C46F05" w:rsidRDefault="009F461B" w:rsidP="00102663">
      <w:pPr>
        <w:pStyle w:val="Bodytext9pt"/>
        <w:rPr>
          <w:b/>
          <w:lang w:val="de-DE"/>
        </w:rPr>
      </w:pPr>
      <w:r w:rsidRPr="00C46F05">
        <w:rPr>
          <w:lang w:val="de-DE"/>
        </w:rPr>
        <w:t>Siemens SIMATIC PCS 7</w:t>
      </w:r>
      <w:r w:rsidRPr="00C46F05">
        <w:rPr>
          <w:lang w:val="de-DE"/>
        </w:rPr>
        <w:br/>
      </w:r>
      <w:r w:rsidRPr="00C46F05">
        <w:rPr>
          <w:b/>
          <w:lang w:val="de-DE"/>
        </w:rPr>
        <w:t>siemens.de/pcs7</w:t>
      </w:r>
    </w:p>
    <w:p w14:paraId="0A81BA35" w14:textId="77777777" w:rsidR="00FD5198" w:rsidRPr="00C46F05" w:rsidRDefault="00B5345A" w:rsidP="00102663">
      <w:pPr>
        <w:pStyle w:val="Bodytext9pt"/>
        <w:rPr>
          <w:b/>
          <w:lang w:val="de-DE"/>
        </w:rPr>
      </w:pPr>
      <w:r w:rsidRPr="00C46F05">
        <w:rPr>
          <w:lang w:val="de-DE"/>
        </w:rPr>
        <w:t>SCE Lehrunterlagen</w:t>
      </w:r>
      <w:r w:rsidRPr="00C46F05">
        <w:rPr>
          <w:lang w:val="de-DE"/>
        </w:rPr>
        <w:br/>
      </w:r>
      <w:r w:rsidRPr="00C46F05">
        <w:rPr>
          <w:b/>
          <w:lang w:val="de-DE"/>
        </w:rPr>
        <w:t>siemens.de/</w:t>
      </w:r>
      <w:proofErr w:type="spellStart"/>
      <w:r w:rsidRPr="00C46F05">
        <w:rPr>
          <w:b/>
          <w:lang w:val="de-DE"/>
        </w:rPr>
        <w:t>sce</w:t>
      </w:r>
      <w:proofErr w:type="spellEnd"/>
      <w:r w:rsidRPr="00C46F05">
        <w:rPr>
          <w:b/>
          <w:lang w:val="de-DE"/>
        </w:rPr>
        <w:t>/</w:t>
      </w:r>
      <w:proofErr w:type="spellStart"/>
      <w:r w:rsidRPr="00C46F05">
        <w:rPr>
          <w:b/>
          <w:lang w:val="de-DE"/>
        </w:rPr>
        <w:t>module</w:t>
      </w:r>
      <w:proofErr w:type="spellEnd"/>
    </w:p>
    <w:p w14:paraId="2DD13AED" w14:textId="77777777" w:rsidR="00FD5198" w:rsidRPr="00B065A1" w:rsidRDefault="00B5345A" w:rsidP="00102663">
      <w:pPr>
        <w:pStyle w:val="Bodytext9pt"/>
        <w:rPr>
          <w:b/>
          <w:lang w:val="it-IT"/>
        </w:rPr>
      </w:pPr>
      <w:r w:rsidRPr="00B065A1">
        <w:rPr>
          <w:lang w:val="it-IT"/>
        </w:rPr>
        <w:t xml:space="preserve">SCE Trainer </w:t>
      </w:r>
      <w:proofErr w:type="spellStart"/>
      <w:r w:rsidRPr="00B065A1">
        <w:rPr>
          <w:lang w:val="it-IT"/>
        </w:rPr>
        <w:t>Pakete</w:t>
      </w:r>
      <w:proofErr w:type="spellEnd"/>
      <w:r w:rsidRPr="00B065A1">
        <w:rPr>
          <w:lang w:val="it-IT"/>
        </w:rPr>
        <w:br/>
      </w:r>
      <w:r w:rsidRPr="00B065A1">
        <w:rPr>
          <w:b/>
          <w:lang w:val="it-IT"/>
        </w:rPr>
        <w:t>siemens.de/</w:t>
      </w:r>
      <w:proofErr w:type="spellStart"/>
      <w:r w:rsidRPr="00B065A1">
        <w:rPr>
          <w:b/>
          <w:lang w:val="it-IT"/>
        </w:rPr>
        <w:t>sce</w:t>
      </w:r>
      <w:proofErr w:type="spellEnd"/>
      <w:r w:rsidRPr="00B065A1">
        <w:rPr>
          <w:b/>
          <w:lang w:val="it-IT"/>
        </w:rPr>
        <w:t>/</w:t>
      </w:r>
      <w:proofErr w:type="spellStart"/>
      <w:r w:rsidRPr="00B065A1">
        <w:rPr>
          <w:b/>
          <w:lang w:val="it-IT"/>
        </w:rPr>
        <w:t>tp</w:t>
      </w:r>
      <w:proofErr w:type="spellEnd"/>
    </w:p>
    <w:p w14:paraId="4ECE6E5D" w14:textId="77777777" w:rsidR="00FD5198" w:rsidRPr="00C46F05" w:rsidRDefault="00B5345A" w:rsidP="00102663">
      <w:pPr>
        <w:pStyle w:val="Bodytext9pt"/>
        <w:rPr>
          <w:b/>
          <w:lang w:val="de-DE"/>
        </w:rPr>
      </w:pPr>
      <w:r w:rsidRPr="00C46F05">
        <w:rPr>
          <w:lang w:val="de-DE"/>
        </w:rPr>
        <w:t xml:space="preserve">SCE Kontakt Partner </w:t>
      </w:r>
      <w:r w:rsidRPr="00C46F05">
        <w:rPr>
          <w:lang w:val="de-DE"/>
        </w:rPr>
        <w:br/>
      </w:r>
      <w:r w:rsidRPr="00C46F05">
        <w:rPr>
          <w:b/>
          <w:lang w:val="de-DE"/>
        </w:rPr>
        <w:t>siemens.de/</w:t>
      </w:r>
      <w:proofErr w:type="spellStart"/>
      <w:r w:rsidRPr="00C46F05">
        <w:rPr>
          <w:b/>
          <w:lang w:val="de-DE"/>
        </w:rPr>
        <w:t>sce</w:t>
      </w:r>
      <w:proofErr w:type="spellEnd"/>
      <w:r w:rsidRPr="00C46F05">
        <w:rPr>
          <w:b/>
          <w:lang w:val="de-DE"/>
        </w:rPr>
        <w:t>/</w:t>
      </w:r>
      <w:proofErr w:type="spellStart"/>
      <w:r w:rsidRPr="00C46F05">
        <w:rPr>
          <w:b/>
          <w:lang w:val="de-DE"/>
        </w:rPr>
        <w:t>contact</w:t>
      </w:r>
      <w:proofErr w:type="spellEnd"/>
    </w:p>
    <w:p w14:paraId="606CBE93" w14:textId="77777777" w:rsidR="00FD5198" w:rsidRPr="00C46F05" w:rsidRDefault="00B5345A" w:rsidP="00102663">
      <w:pPr>
        <w:pStyle w:val="Bodytext9pt"/>
        <w:rPr>
          <w:b/>
          <w:lang w:val="de-DE"/>
        </w:rPr>
      </w:pPr>
      <w:r w:rsidRPr="00C46F05">
        <w:rPr>
          <w:lang w:val="de-DE"/>
        </w:rPr>
        <w:t>Digital Enterprise</w:t>
      </w:r>
      <w:r w:rsidRPr="00C46F05">
        <w:rPr>
          <w:lang w:val="de-DE"/>
        </w:rPr>
        <w:br/>
      </w:r>
      <w:r w:rsidRPr="00C46F05">
        <w:rPr>
          <w:b/>
          <w:lang w:val="de-DE"/>
        </w:rPr>
        <w:t>siemens.de/digital-enterprise</w:t>
      </w:r>
    </w:p>
    <w:p w14:paraId="46D7F09B" w14:textId="77777777" w:rsidR="00FD5198" w:rsidRPr="00C46F05" w:rsidRDefault="00B5345A" w:rsidP="00102663">
      <w:pPr>
        <w:pStyle w:val="Bodytext9pt"/>
        <w:rPr>
          <w:b/>
          <w:lang w:val="de-DE"/>
        </w:rPr>
      </w:pPr>
      <w:r w:rsidRPr="00C46F05">
        <w:rPr>
          <w:lang w:val="de-DE"/>
        </w:rPr>
        <w:t xml:space="preserve">Industrie 4.0 </w:t>
      </w:r>
      <w:r w:rsidRPr="00C46F05">
        <w:rPr>
          <w:lang w:val="de-DE"/>
        </w:rPr>
        <w:br/>
      </w:r>
      <w:r w:rsidRPr="00C46F05">
        <w:rPr>
          <w:b/>
          <w:lang w:val="de-DE"/>
        </w:rPr>
        <w:t>siemens.de/</w:t>
      </w:r>
      <w:proofErr w:type="spellStart"/>
      <w:r w:rsidRPr="00C46F05">
        <w:rPr>
          <w:b/>
          <w:lang w:val="de-DE"/>
        </w:rPr>
        <w:t>zukunft</w:t>
      </w:r>
      <w:proofErr w:type="spellEnd"/>
      <w:r w:rsidRPr="00C46F05">
        <w:rPr>
          <w:b/>
          <w:lang w:val="de-DE"/>
        </w:rPr>
        <w:t>-der-industrie</w:t>
      </w:r>
    </w:p>
    <w:p w14:paraId="65365707" w14:textId="77777777" w:rsidR="00FD5198" w:rsidRPr="00B065A1" w:rsidRDefault="00B5345A" w:rsidP="00102663">
      <w:pPr>
        <w:pStyle w:val="Bodytext9pt"/>
        <w:rPr>
          <w:b/>
          <w:lang w:val="it-IT"/>
        </w:rPr>
      </w:pPr>
      <w:proofErr w:type="spellStart"/>
      <w:r w:rsidRPr="00B065A1">
        <w:rPr>
          <w:lang w:val="it-IT"/>
        </w:rPr>
        <w:t>Totally</w:t>
      </w:r>
      <w:proofErr w:type="spellEnd"/>
      <w:r w:rsidRPr="00B065A1">
        <w:rPr>
          <w:lang w:val="it-IT"/>
        </w:rPr>
        <w:t xml:space="preserve"> </w:t>
      </w:r>
      <w:proofErr w:type="spellStart"/>
      <w:r w:rsidRPr="00B065A1">
        <w:rPr>
          <w:lang w:val="it-IT"/>
        </w:rPr>
        <w:t>Integrated</w:t>
      </w:r>
      <w:proofErr w:type="spellEnd"/>
      <w:r w:rsidRPr="00B065A1">
        <w:rPr>
          <w:lang w:val="it-IT"/>
        </w:rPr>
        <w:t xml:space="preserve"> Automation (TIA)</w:t>
      </w:r>
      <w:r w:rsidRPr="00B065A1">
        <w:rPr>
          <w:lang w:val="it-IT"/>
        </w:rPr>
        <w:br/>
      </w:r>
      <w:r w:rsidRPr="00B065A1">
        <w:rPr>
          <w:b/>
          <w:lang w:val="it-IT"/>
        </w:rPr>
        <w:t>siemens.de/</w:t>
      </w:r>
      <w:proofErr w:type="spellStart"/>
      <w:r w:rsidRPr="00B065A1">
        <w:rPr>
          <w:b/>
          <w:lang w:val="it-IT"/>
        </w:rPr>
        <w:t>tia</w:t>
      </w:r>
      <w:proofErr w:type="spellEnd"/>
    </w:p>
    <w:p w14:paraId="70B596E2" w14:textId="77777777" w:rsidR="00FD5198" w:rsidRPr="00B065A1" w:rsidRDefault="00B5345A" w:rsidP="00102663">
      <w:pPr>
        <w:pStyle w:val="Bodytext9pt"/>
        <w:rPr>
          <w:b/>
          <w:lang w:val="it-IT"/>
        </w:rPr>
      </w:pPr>
      <w:r w:rsidRPr="00B065A1">
        <w:rPr>
          <w:lang w:val="it-IT"/>
        </w:rPr>
        <w:t>TIA Portal</w:t>
      </w:r>
      <w:r w:rsidRPr="00B065A1">
        <w:rPr>
          <w:lang w:val="it-IT"/>
        </w:rPr>
        <w:br/>
      </w:r>
      <w:r w:rsidRPr="00B065A1">
        <w:rPr>
          <w:b/>
          <w:lang w:val="it-IT"/>
        </w:rPr>
        <w:t>siemens.de/</w:t>
      </w:r>
      <w:proofErr w:type="spellStart"/>
      <w:r w:rsidRPr="00B065A1">
        <w:rPr>
          <w:b/>
          <w:lang w:val="it-IT"/>
        </w:rPr>
        <w:t>tia-portal</w:t>
      </w:r>
      <w:proofErr w:type="spellEnd"/>
    </w:p>
    <w:p w14:paraId="016A5929" w14:textId="77777777" w:rsidR="00FD5198" w:rsidRPr="00B065A1" w:rsidRDefault="00B5345A" w:rsidP="00102663">
      <w:pPr>
        <w:pStyle w:val="Bodytext9pt"/>
        <w:rPr>
          <w:b/>
          <w:lang w:val="it-IT"/>
        </w:rPr>
      </w:pPr>
      <w:r w:rsidRPr="00B065A1">
        <w:rPr>
          <w:lang w:val="it-IT"/>
        </w:rPr>
        <w:t>SIMATIC Controller</w:t>
      </w:r>
      <w:r w:rsidRPr="00B065A1">
        <w:rPr>
          <w:lang w:val="it-IT"/>
        </w:rPr>
        <w:br/>
      </w:r>
      <w:r w:rsidRPr="00B065A1">
        <w:rPr>
          <w:b/>
          <w:lang w:val="it-IT"/>
        </w:rPr>
        <w:t>siemens.de/controller</w:t>
      </w:r>
    </w:p>
    <w:p w14:paraId="67EB3383" w14:textId="77777777" w:rsidR="00FD5198" w:rsidRPr="00C46F05" w:rsidRDefault="00B5345A" w:rsidP="00102663">
      <w:pPr>
        <w:pStyle w:val="Bodytext9pt"/>
        <w:rPr>
          <w:b/>
          <w:lang w:val="de-DE"/>
        </w:rPr>
      </w:pPr>
      <w:r w:rsidRPr="00C46F05">
        <w:rPr>
          <w:lang w:val="de-DE"/>
        </w:rPr>
        <w:t xml:space="preserve">SIMATIC Technische Dokumentation </w:t>
      </w:r>
      <w:r w:rsidRPr="00C46F05">
        <w:rPr>
          <w:lang w:val="de-DE"/>
        </w:rPr>
        <w:br/>
      </w:r>
      <w:r w:rsidRPr="00C46F05">
        <w:rPr>
          <w:b/>
          <w:lang w:val="de-DE"/>
        </w:rPr>
        <w:t>siemens.de/</w:t>
      </w:r>
      <w:proofErr w:type="spellStart"/>
      <w:r w:rsidRPr="00C46F05">
        <w:rPr>
          <w:b/>
          <w:lang w:val="de-DE"/>
        </w:rPr>
        <w:t>simatic-doku</w:t>
      </w:r>
      <w:proofErr w:type="spellEnd"/>
    </w:p>
    <w:p w14:paraId="45241C94" w14:textId="77777777" w:rsidR="00FD5198" w:rsidRPr="00083A98" w:rsidRDefault="00B5345A" w:rsidP="00102663">
      <w:pPr>
        <w:pStyle w:val="Bodytext9pt"/>
        <w:rPr>
          <w:b/>
        </w:rPr>
      </w:pPr>
      <w:r w:rsidRPr="00083A98">
        <w:t>Industry Online Support</w:t>
      </w:r>
      <w:r w:rsidRPr="00083A98">
        <w:br/>
      </w:r>
      <w:r w:rsidRPr="00083A98">
        <w:rPr>
          <w:b/>
        </w:rPr>
        <w:t>support.industry.siemens.com</w:t>
      </w:r>
    </w:p>
    <w:p w14:paraId="156945F7" w14:textId="77777777" w:rsidR="00FD5198" w:rsidRPr="00C46F05" w:rsidRDefault="00B5345A" w:rsidP="00102663">
      <w:pPr>
        <w:pStyle w:val="Bodytext9pt"/>
        <w:rPr>
          <w:b/>
          <w:lang w:val="de-DE"/>
        </w:rPr>
      </w:pPr>
      <w:r w:rsidRPr="00C46F05">
        <w:rPr>
          <w:lang w:val="de-DE"/>
        </w:rPr>
        <w:t xml:space="preserve">Katalog- und Bestellsystem Industry Mall </w:t>
      </w:r>
      <w:r w:rsidRPr="00C46F05">
        <w:rPr>
          <w:lang w:val="de-DE"/>
        </w:rPr>
        <w:br/>
      </w:r>
      <w:r w:rsidRPr="00C46F05">
        <w:rPr>
          <w:b/>
          <w:lang w:val="de-DE"/>
        </w:rPr>
        <w:t>mall.industry.siemens.com</w:t>
      </w:r>
    </w:p>
    <w:p w14:paraId="02ADD34D" w14:textId="77777777" w:rsidR="00FD5198" w:rsidRDefault="006B3952" w:rsidP="00102663">
      <w:pPr>
        <w:pStyle w:val="Bodytext75pt"/>
      </w:pPr>
      <w:r>
        <w:t xml:space="preserve"> </w:t>
      </w:r>
    </w:p>
    <w:p w14:paraId="618FD7C9" w14:textId="17388642" w:rsidR="00FD5198" w:rsidRDefault="00B5345A" w:rsidP="00102663">
      <w:pPr>
        <w:pStyle w:val="Bodytext75pt"/>
      </w:pPr>
      <w:r>
        <w:t>Siemens</w:t>
      </w:r>
      <w:r>
        <w:br/>
      </w:r>
      <w:r w:rsidRPr="00102663">
        <w:t>Digital</w:t>
      </w:r>
      <w:r>
        <w:t xml:space="preserve"> </w:t>
      </w:r>
      <w:r w:rsidR="002520F0">
        <w:t>Industries</w:t>
      </w:r>
      <w:r w:rsidR="0029451C">
        <w:t>, FA</w:t>
      </w:r>
      <w:r>
        <w:t xml:space="preserve"> </w:t>
      </w:r>
      <w:r>
        <w:br/>
        <w:t>Postfach 4848</w:t>
      </w:r>
      <w:r>
        <w:br/>
        <w:t>90026 Nürnberg</w:t>
      </w:r>
      <w:r>
        <w:br/>
        <w:t>Deutschland</w:t>
      </w:r>
    </w:p>
    <w:p w14:paraId="6656174E" w14:textId="77777777" w:rsidR="00FD5198" w:rsidRDefault="00FD5198" w:rsidP="00102663">
      <w:pPr>
        <w:pStyle w:val="Bodytext75pt"/>
      </w:pPr>
    </w:p>
    <w:p w14:paraId="0FC901A7" w14:textId="10BA4F0B" w:rsidR="00FD5198" w:rsidRDefault="00B5345A" w:rsidP="00102663">
      <w:pPr>
        <w:pStyle w:val="Bodytext75pt"/>
      </w:pPr>
      <w:r>
        <w:t>Änderungen und Irrtümer vorbehalten</w:t>
      </w:r>
      <w:r>
        <w:br/>
        <w:t>© Siemens 20</w:t>
      </w:r>
      <w:r w:rsidR="00F00DC0">
        <w:t>20</w:t>
      </w:r>
      <w:bookmarkStart w:id="65" w:name="_GoBack"/>
      <w:bookmarkEnd w:id="65"/>
    </w:p>
    <w:p w14:paraId="2D510FE1" w14:textId="77777777" w:rsidR="00FD5198" w:rsidRDefault="00FD5198" w:rsidP="00102663">
      <w:pPr>
        <w:pStyle w:val="Bodytext75pt"/>
      </w:pPr>
    </w:p>
    <w:p w14:paraId="19DAE4A9" w14:textId="77777777" w:rsidR="00FD5198" w:rsidRPr="00102663" w:rsidRDefault="00B5345A" w:rsidP="00102663">
      <w:pPr>
        <w:pStyle w:val="Bodytext9pt"/>
        <w:rPr>
          <w:b/>
        </w:rPr>
      </w:pPr>
      <w:r w:rsidRPr="00102663">
        <w:rPr>
          <w:b/>
          <w:noProof/>
          <w:lang w:val="de-DE" w:eastAsia="de-DE"/>
        </w:rPr>
        <mc:AlternateContent>
          <mc:Choice Requires="wps">
            <w:drawing>
              <wp:anchor distT="0" distB="0" distL="114300" distR="114300" simplePos="0" relativeHeight="251651072" behindDoc="0" locked="1" layoutInCell="1" allowOverlap="1" wp14:anchorId="6CF87D2C" wp14:editId="71CC1DF2">
                <wp:simplePos x="0" y="0"/>
                <wp:positionH relativeFrom="column">
                  <wp:posOffset>-672465</wp:posOffset>
                </wp:positionH>
                <wp:positionV relativeFrom="page">
                  <wp:posOffset>10206990</wp:posOffset>
                </wp:positionV>
                <wp:extent cx="7437600" cy="594000"/>
                <wp:effectExtent l="0" t="0" r="0" b="0"/>
                <wp:wrapNone/>
                <wp:docPr id="5" name="Rechteck 5"/>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8417E3" id="Rechteck 5" o:spid="_x0000_s1026" style="position:absolute;margin-left:-52.95pt;margin-top:803.7pt;width:585.65pt;height:46.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" fillcolor="white [3212]" stroked="f" strokeweight="2pt">
                <w10:wrap anchory="page"/>
                <w10:anchorlock/>
              </v:rect>
            </w:pict>
          </mc:Fallback>
        </mc:AlternateContent>
      </w:r>
      <w:r w:rsidRPr="00102663">
        <w:rPr>
          <w:b/>
        </w:rPr>
        <w:t>siemens.de/</w:t>
      </w:r>
      <w:proofErr w:type="spellStart"/>
      <w:r w:rsidRPr="00102663">
        <w:rPr>
          <w:b/>
        </w:rPr>
        <w:t>sce</w:t>
      </w:r>
      <w:proofErr w:type="spellEnd"/>
    </w:p>
    <w:sectPr w:rsidR="00FD5198" w:rsidRPr="00102663">
      <w:headerReference w:type="default" r:id="rId94"/>
      <w:footerReference w:type="default" r:id="rId95"/>
      <w:footerReference w:type="first" r:id="rId96"/>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F7494C" w14:textId="77777777" w:rsidR="00BB1AF2" w:rsidRDefault="00BB1AF2">
      <w:pPr>
        <w:spacing w:line="240" w:lineRule="auto"/>
      </w:pPr>
      <w:r>
        <w:separator/>
      </w:r>
    </w:p>
  </w:endnote>
  <w:endnote w:type="continuationSeparator" w:id="0">
    <w:p w14:paraId="61BAF000" w14:textId="77777777" w:rsidR="00BB1AF2" w:rsidRDefault="00BB1A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altName w:val="Times New Roman"/>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FF84B" w14:textId="7A7A5DBC" w:rsidR="000612AE" w:rsidRPr="00A603D5" w:rsidRDefault="000612AE">
    <w:pPr>
      <w:tabs>
        <w:tab w:val="left" w:pos="3261"/>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 F&amp;E-Einrichtungen. </w:t>
    </w:r>
    <w:r>
      <w:rPr>
        <w:rFonts w:cs="Arial"/>
        <w:color w:val="000000"/>
        <w:sz w:val="16"/>
        <w:szCs w:val="16"/>
      </w:rPr>
      <w:t>© Siemens 20</w:t>
    </w:r>
    <w:r w:rsidR="00F00DC0">
      <w:rPr>
        <w:rFonts w:cs="Arial"/>
        <w:color w:val="000000"/>
        <w:sz w:val="16"/>
        <w:szCs w:val="16"/>
      </w:rPr>
      <w:t>20</w:t>
    </w:r>
    <w:r>
      <w:rPr>
        <w:rFonts w:cs="Arial"/>
        <w:color w:val="000000"/>
        <w:sz w:val="16"/>
        <w:szCs w:val="16"/>
      </w:rPr>
      <w:t>. Alle Rechte vorbehalten.</w:t>
    </w:r>
    <w:r>
      <w:rPr>
        <w:rFonts w:cs="Arial"/>
        <w:color w:val="000000"/>
        <w:sz w:val="16"/>
        <w:szCs w:val="16"/>
      </w:rPr>
      <w:tab/>
    </w:r>
    <w:r>
      <w:rPr>
        <w:sz w:val="16"/>
        <w:szCs w:val="16"/>
      </w:rPr>
      <w:fldChar w:fldCharType="begin"/>
    </w:r>
    <w:r>
      <w:rPr>
        <w:sz w:val="16"/>
        <w:szCs w:val="16"/>
      </w:rPr>
      <w:instrText xml:space="preserve"> PAGE </w:instrText>
    </w:r>
    <w:r>
      <w:rPr>
        <w:sz w:val="16"/>
        <w:szCs w:val="16"/>
      </w:rPr>
      <w:fldChar w:fldCharType="separate"/>
    </w:r>
    <w:r w:rsidR="00F00DC0">
      <w:rPr>
        <w:noProof/>
        <w:sz w:val="16"/>
        <w:szCs w:val="16"/>
      </w:rPr>
      <w:t>3</w:t>
    </w:r>
    <w:r>
      <w:rPr>
        <w:sz w:val="16"/>
        <w:szCs w:val="16"/>
      </w:rPr>
      <w:fldChar w:fldCharType="end"/>
    </w:r>
    <w:r w:rsidRPr="00A603D5">
      <w:rPr>
        <w:rFonts w:cs="Arial"/>
        <w:color w:val="000000"/>
        <w:sz w:val="16"/>
        <w:szCs w:val="16"/>
      </w:rPr>
      <w:br/>
    </w:r>
    <w:r>
      <w:rPr>
        <w:rFonts w:cs="Arial"/>
        <w:color w:val="000000"/>
        <w:sz w:val="14"/>
        <w:szCs w:val="14"/>
      </w:rPr>
      <w:fldChar w:fldCharType="begin"/>
    </w:r>
    <w:r w:rsidRPr="00A603D5">
      <w:rPr>
        <w:rFonts w:cs="Arial"/>
        <w:color w:val="000000"/>
        <w:sz w:val="14"/>
        <w:szCs w:val="14"/>
      </w:rPr>
      <w:instrText xml:space="preserve"> FILENAME   \* MERGEFORMAT </w:instrText>
    </w:r>
    <w:r>
      <w:rPr>
        <w:rFonts w:cs="Arial"/>
        <w:color w:val="000000"/>
        <w:sz w:val="14"/>
        <w:szCs w:val="14"/>
      </w:rPr>
      <w:fldChar w:fldCharType="separate"/>
    </w:r>
    <w:r w:rsidR="00F00DC0">
      <w:rPr>
        <w:rFonts w:cs="Arial"/>
        <w:noProof/>
        <w:color w:val="000000"/>
        <w:sz w:val="14"/>
        <w:szCs w:val="14"/>
      </w:rPr>
      <w:t>p01-05-functional-safety-v9-tud-0719-de.docx</w:t>
    </w:r>
    <w:r>
      <w:rPr>
        <w:rFonts w:cs="Arial"/>
        <w:color w:val="000000"/>
        <w:sz w:val="14"/>
        <w:szCs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14444" w14:textId="393468C7" w:rsidR="000612AE" w:rsidRDefault="000612AE">
    <w:pPr>
      <w:pStyle w:val="Fuzeile"/>
      <w:tabs>
        <w:tab w:val="clear" w:pos="4536"/>
        <w:tab w:val="clear" w:pos="9072"/>
        <w:tab w:val="right" w:pos="9923"/>
      </w:tabs>
      <w:spacing w:before="0" w:after="0"/>
      <w:ind w:left="0"/>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Siemens 20</w:t>
    </w:r>
    <w:r w:rsidR="00F00DC0">
      <w:rPr>
        <w:rFonts w:cs="Arial"/>
        <w:color w:val="000000"/>
        <w:sz w:val="16"/>
        <w:szCs w:val="16"/>
      </w:rPr>
      <w:t>20</w:t>
    </w:r>
    <w:r>
      <w:rPr>
        <w:rFonts w:cs="Arial"/>
        <w:color w:val="000000"/>
        <w:sz w:val="16"/>
        <w:szCs w:val="16"/>
      </w:rPr>
      <w:t>. Alle Rechte vorbehalten.</w:t>
    </w:r>
    <w:r>
      <w:rPr>
        <w:rFonts w:cs="Arial"/>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E6CB4" w14:textId="004311AD" w:rsidR="000612AE" w:rsidRDefault="000612AE" w:rsidP="00947DF3">
    <w:pPr>
      <w:tabs>
        <w:tab w:val="left" w:pos="3261"/>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Bildungs-/F&amp;E-Einrichtungen. </w:t>
    </w:r>
    <w:r>
      <w:rPr>
        <w:rFonts w:cs="Arial"/>
        <w:color w:val="000000"/>
        <w:sz w:val="16"/>
        <w:szCs w:val="16"/>
      </w:rPr>
      <w:t>© Siemens 20</w:t>
    </w:r>
    <w:r w:rsidR="00F00DC0">
      <w:rPr>
        <w:rFonts w:cs="Arial"/>
        <w:color w:val="000000"/>
        <w:sz w:val="16"/>
        <w:szCs w:val="16"/>
      </w:rPr>
      <w:t>20</w:t>
    </w:r>
    <w:r>
      <w:rPr>
        <w:rFonts w:cs="Arial"/>
        <w:color w:val="000000"/>
        <w:sz w:val="16"/>
        <w:szCs w:val="16"/>
      </w:rPr>
      <w:t>. Alle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sidR="00F00DC0">
      <w:rPr>
        <w:noProof/>
        <w:sz w:val="16"/>
        <w:szCs w:val="16"/>
      </w:rPr>
      <w:t>43</w:t>
    </w:r>
    <w:r>
      <w:rPr>
        <w:sz w:val="16"/>
        <w:szCs w:val="16"/>
      </w:rPr>
      <w:fldChar w:fldCharType="end"/>
    </w:r>
    <w:r>
      <w:rPr>
        <w:rFonts w:cs="Arial"/>
        <w:color w:val="000000"/>
        <w:sz w:val="16"/>
        <w:szCs w:val="16"/>
      </w:rPr>
      <w:br/>
    </w:r>
    <w:r>
      <w:rPr>
        <w:rFonts w:cs="Arial"/>
        <w:noProof/>
        <w:color w:val="000000"/>
        <w:sz w:val="14"/>
        <w:szCs w:val="14"/>
      </w:rPr>
      <w:fldChar w:fldCharType="begin"/>
    </w:r>
    <w:r>
      <w:rPr>
        <w:rFonts w:cs="Arial"/>
        <w:noProof/>
        <w:color w:val="000000"/>
        <w:sz w:val="14"/>
        <w:szCs w:val="14"/>
      </w:rPr>
      <w:instrText xml:space="preserve"> FILENAME   \* MERGEFORMAT </w:instrText>
    </w:r>
    <w:r>
      <w:rPr>
        <w:rFonts w:cs="Arial"/>
        <w:noProof/>
        <w:color w:val="000000"/>
        <w:sz w:val="14"/>
        <w:szCs w:val="14"/>
      </w:rPr>
      <w:fldChar w:fldCharType="separate"/>
    </w:r>
    <w:r w:rsidR="00F00DC0">
      <w:rPr>
        <w:rFonts w:cs="Arial"/>
        <w:noProof/>
        <w:color w:val="000000"/>
        <w:sz w:val="14"/>
        <w:szCs w:val="14"/>
      </w:rPr>
      <w:t>p01-05-functional-safety-v9-tud-0719-de.docx</w:t>
    </w:r>
    <w:r>
      <w:rPr>
        <w:rFonts w:cs="Arial"/>
        <w:noProof/>
        <w:color w:val="000000"/>
        <w:sz w:val="14"/>
        <w:szCs w:val="1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64FE5" w14:textId="0842B4D9" w:rsidR="000612AE" w:rsidRPr="00245E6C" w:rsidRDefault="000612AE" w:rsidP="00245E6C">
    <w:pPr>
      <w:tabs>
        <w:tab w:val="left" w:pos="3261"/>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Siemens AG 20</w:t>
    </w:r>
    <w:r w:rsidR="00F00DC0">
      <w:rPr>
        <w:rFonts w:cs="Arial"/>
        <w:color w:val="000000"/>
        <w:sz w:val="16"/>
        <w:szCs w:val="16"/>
      </w:rPr>
      <w:t>20</w:t>
    </w:r>
    <w:r>
      <w:rPr>
        <w:rFonts w:cs="Arial"/>
        <w:color w:val="000000"/>
        <w:sz w:val="16"/>
        <w:szCs w:val="16"/>
      </w:rPr>
      <w:t>. Alle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sidR="00F00DC0">
      <w:rPr>
        <w:noProof/>
        <w:sz w:val="16"/>
        <w:szCs w:val="16"/>
      </w:rPr>
      <w:t>4</w:t>
    </w:r>
    <w:r>
      <w:rPr>
        <w:sz w:val="16"/>
        <w:szCs w:val="16"/>
      </w:rPr>
      <w:fldChar w:fldCharType="end"/>
    </w:r>
    <w:r w:rsidRPr="00A603D5">
      <w:rPr>
        <w:rFonts w:cs="Arial"/>
        <w:color w:val="000000"/>
        <w:sz w:val="16"/>
        <w:szCs w:val="16"/>
      </w:rPr>
      <w:br/>
    </w:r>
    <w:r>
      <w:rPr>
        <w:rFonts w:cs="Arial"/>
        <w:color w:val="000000"/>
        <w:sz w:val="14"/>
        <w:szCs w:val="14"/>
      </w:rPr>
      <w:fldChar w:fldCharType="begin"/>
    </w:r>
    <w:r w:rsidRPr="00A603D5">
      <w:rPr>
        <w:rFonts w:cs="Arial"/>
        <w:color w:val="000000"/>
        <w:sz w:val="14"/>
        <w:szCs w:val="14"/>
      </w:rPr>
      <w:instrText xml:space="preserve"> FILENAME   \* MERGEFORMAT </w:instrText>
    </w:r>
    <w:r>
      <w:rPr>
        <w:rFonts w:cs="Arial"/>
        <w:color w:val="000000"/>
        <w:sz w:val="14"/>
        <w:szCs w:val="14"/>
      </w:rPr>
      <w:fldChar w:fldCharType="separate"/>
    </w:r>
    <w:r w:rsidR="00F00DC0">
      <w:rPr>
        <w:rFonts w:cs="Arial"/>
        <w:noProof/>
        <w:color w:val="000000"/>
        <w:sz w:val="14"/>
        <w:szCs w:val="14"/>
      </w:rPr>
      <w:t>p01-05-functional-safety-v9-tud-0719-de.docx</w:t>
    </w:r>
    <w:r>
      <w:rPr>
        <w:rFonts w:cs="Arial"/>
        <w:color w:val="000000"/>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5EFFB9" w14:textId="77777777" w:rsidR="00BB1AF2" w:rsidRDefault="00BB1AF2">
      <w:pPr>
        <w:spacing w:line="240" w:lineRule="auto"/>
      </w:pPr>
      <w:r>
        <w:separator/>
      </w:r>
    </w:p>
  </w:footnote>
  <w:footnote w:type="continuationSeparator" w:id="0">
    <w:p w14:paraId="44344588" w14:textId="77777777" w:rsidR="00BB1AF2" w:rsidRDefault="00BB1AF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794E1" w14:textId="2B20D50D" w:rsidR="000612AE" w:rsidRPr="006B3952" w:rsidRDefault="000612AE">
    <w:pPr>
      <w:spacing w:before="0" w:after="0" w:line="0" w:lineRule="atLeast"/>
      <w:jc w:val="right"/>
      <w:rPr>
        <w:color w:val="374B5A"/>
        <w:sz w:val="18"/>
        <w:szCs w:val="18"/>
      </w:rPr>
    </w:pPr>
    <w:r w:rsidRPr="006B3952">
      <w:rPr>
        <w:rStyle w:val="Seitenzahl"/>
        <w:b/>
        <w:color w:val="374B5A"/>
        <w:sz w:val="18"/>
        <w:szCs w:val="18"/>
      </w:rPr>
      <w:t xml:space="preserve">Lern-/Lehrunterlagen </w:t>
    </w:r>
    <w:r w:rsidRPr="006B3952">
      <w:rPr>
        <w:rStyle w:val="Seitenzahl"/>
        <w:color w:val="374B5A"/>
        <w:sz w:val="18"/>
        <w:szCs w:val="18"/>
      </w:rPr>
      <w:t>|</w:t>
    </w:r>
    <w:r w:rsidRPr="006B3952">
      <w:rPr>
        <w:rStyle w:val="Seitenzahl"/>
        <w:b/>
        <w:color w:val="374B5A"/>
        <w:sz w:val="18"/>
        <w:szCs w:val="18"/>
      </w:rPr>
      <w:t xml:space="preserve"> </w:t>
    </w:r>
    <w:r w:rsidRPr="003F3F71">
      <w:rPr>
        <w:rStyle w:val="Seitenzahl"/>
        <w:b/>
        <w:color w:val="374B5A"/>
        <w:sz w:val="18"/>
        <w:szCs w:val="18"/>
      </w:rPr>
      <w:t>PA Modul P01-05, Edition 0</w:t>
    </w:r>
    <w:r w:rsidR="00F00DC0">
      <w:rPr>
        <w:rStyle w:val="Seitenzahl"/>
        <w:b/>
        <w:color w:val="374B5A"/>
        <w:sz w:val="18"/>
        <w:szCs w:val="18"/>
      </w:rPr>
      <w:t>2</w:t>
    </w:r>
    <w:r w:rsidRPr="003F3F71">
      <w:rPr>
        <w:rStyle w:val="Seitenzahl"/>
        <w:b/>
        <w:color w:val="374B5A"/>
        <w:sz w:val="18"/>
        <w:szCs w:val="18"/>
      </w:rPr>
      <w:t>/20</w:t>
    </w:r>
    <w:r w:rsidR="00F00DC0">
      <w:rPr>
        <w:rStyle w:val="Seitenzahl"/>
        <w:b/>
        <w:color w:val="374B5A"/>
        <w:sz w:val="18"/>
        <w:szCs w:val="18"/>
      </w:rPr>
      <w:t>20</w:t>
    </w:r>
    <w:r w:rsidRPr="006B3952">
      <w:rPr>
        <w:rStyle w:val="Seitenzahl"/>
        <w:b/>
        <w:color w:val="374B5A"/>
        <w:sz w:val="18"/>
        <w:szCs w:val="18"/>
      </w:rPr>
      <w:t xml:space="preserve"> </w:t>
    </w:r>
    <w:r w:rsidRPr="006B3952">
      <w:rPr>
        <w:rStyle w:val="Seitenzahl"/>
        <w:color w:val="374B5A"/>
        <w:sz w:val="18"/>
        <w:szCs w:val="18"/>
      </w:rPr>
      <w:t>|</w:t>
    </w:r>
    <w:r w:rsidRPr="006B3952">
      <w:rPr>
        <w:rStyle w:val="Seitenzahl"/>
        <w:b/>
        <w:color w:val="374B5A"/>
        <w:sz w:val="18"/>
        <w:szCs w:val="18"/>
      </w:rPr>
      <w:t xml:space="preserve"> </w:t>
    </w:r>
    <w:bookmarkStart w:id="4" w:name="_Hlk11745377"/>
    <w:r w:rsidRPr="006B3952">
      <w:rPr>
        <w:rStyle w:val="Seitenzahl"/>
        <w:b/>
        <w:color w:val="374B5A"/>
        <w:sz w:val="18"/>
        <w:szCs w:val="18"/>
      </w:rPr>
      <w:t>Digital</w:t>
    </w:r>
    <w:r>
      <w:rPr>
        <w:rStyle w:val="Seitenzahl"/>
        <w:b/>
        <w:color w:val="374B5A"/>
        <w:sz w:val="18"/>
        <w:szCs w:val="18"/>
      </w:rPr>
      <w:t xml:space="preserve"> Industries,</w:t>
    </w:r>
    <w:r w:rsidRPr="006B3952">
      <w:rPr>
        <w:rStyle w:val="Seitenzahl"/>
        <w:b/>
        <w:color w:val="374B5A"/>
        <w:sz w:val="18"/>
        <w:szCs w:val="18"/>
      </w:rPr>
      <w:t xml:space="preserve"> FA</w:t>
    </w:r>
    <w:bookmarkEnd w:id="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959A8" w14:textId="502E4F5E" w:rsidR="000612AE" w:rsidRPr="000612AE" w:rsidRDefault="000612AE" w:rsidP="000612AE">
    <w:pPr>
      <w:spacing w:before="0" w:after="0" w:line="0" w:lineRule="atLeast"/>
      <w:jc w:val="right"/>
      <w:rPr>
        <w:color w:val="374B5A"/>
        <w:sz w:val="18"/>
        <w:szCs w:val="18"/>
      </w:rPr>
    </w:pPr>
    <w:r w:rsidRPr="006B3952">
      <w:rPr>
        <w:rStyle w:val="Seitenzahl"/>
        <w:b/>
        <w:color w:val="374B5A"/>
        <w:sz w:val="18"/>
        <w:szCs w:val="18"/>
      </w:rPr>
      <w:t xml:space="preserve">Lern-/Lehrunterlagen </w:t>
    </w:r>
    <w:r w:rsidRPr="006B3952">
      <w:rPr>
        <w:rStyle w:val="Seitenzahl"/>
        <w:color w:val="374B5A"/>
        <w:sz w:val="18"/>
        <w:szCs w:val="18"/>
      </w:rPr>
      <w:t>|</w:t>
    </w:r>
    <w:r w:rsidRPr="006B3952">
      <w:rPr>
        <w:rStyle w:val="Seitenzahl"/>
        <w:b/>
        <w:color w:val="374B5A"/>
        <w:sz w:val="18"/>
        <w:szCs w:val="18"/>
      </w:rPr>
      <w:t xml:space="preserve"> </w:t>
    </w:r>
    <w:r w:rsidRPr="003F3F71">
      <w:rPr>
        <w:rStyle w:val="Seitenzahl"/>
        <w:b/>
        <w:color w:val="374B5A"/>
        <w:sz w:val="18"/>
        <w:szCs w:val="18"/>
      </w:rPr>
      <w:t>PA Modul P01-05, Edition 0</w:t>
    </w:r>
    <w:r w:rsidR="00F00DC0">
      <w:rPr>
        <w:rStyle w:val="Seitenzahl"/>
        <w:b/>
        <w:color w:val="374B5A"/>
        <w:sz w:val="18"/>
        <w:szCs w:val="18"/>
      </w:rPr>
      <w:t>2</w:t>
    </w:r>
    <w:r w:rsidRPr="003F3F71">
      <w:rPr>
        <w:rStyle w:val="Seitenzahl"/>
        <w:b/>
        <w:color w:val="374B5A"/>
        <w:sz w:val="18"/>
        <w:szCs w:val="18"/>
      </w:rPr>
      <w:t>/20</w:t>
    </w:r>
    <w:r w:rsidR="00F00DC0">
      <w:rPr>
        <w:rStyle w:val="Seitenzahl"/>
        <w:b/>
        <w:color w:val="374B5A"/>
        <w:sz w:val="18"/>
        <w:szCs w:val="18"/>
      </w:rPr>
      <w:t>20</w:t>
    </w:r>
    <w:r w:rsidRPr="006B3952">
      <w:rPr>
        <w:rStyle w:val="Seitenzahl"/>
        <w:b/>
        <w:color w:val="374B5A"/>
        <w:sz w:val="18"/>
        <w:szCs w:val="18"/>
      </w:rPr>
      <w:t xml:space="preserve"> </w:t>
    </w:r>
    <w:r w:rsidRPr="006B3952">
      <w:rPr>
        <w:rStyle w:val="Seitenzahl"/>
        <w:color w:val="374B5A"/>
        <w:sz w:val="18"/>
        <w:szCs w:val="18"/>
      </w:rPr>
      <w:t>|</w:t>
    </w:r>
    <w:r w:rsidRPr="006B3952">
      <w:rPr>
        <w:rStyle w:val="Seitenzahl"/>
        <w:b/>
        <w:color w:val="374B5A"/>
        <w:sz w:val="18"/>
        <w:szCs w:val="18"/>
      </w:rPr>
      <w:t xml:space="preserve"> Digital</w:t>
    </w:r>
    <w:r>
      <w:rPr>
        <w:rStyle w:val="Seitenzahl"/>
        <w:b/>
        <w:color w:val="374B5A"/>
        <w:sz w:val="18"/>
        <w:szCs w:val="18"/>
      </w:rPr>
      <w:t xml:space="preserve"> Industries,</w:t>
    </w:r>
    <w:r w:rsidRPr="006B3952">
      <w:rPr>
        <w:rStyle w:val="Seitenzahl"/>
        <w:b/>
        <w:color w:val="374B5A"/>
        <w:sz w:val="18"/>
        <w:szCs w:val="18"/>
      </w:rPr>
      <w:t xml:space="preserve"> FA</w:t>
    </w:r>
    <w:r>
      <w:rPr>
        <w:rStyle w:val="Seitenzahl"/>
        <w:b/>
        <w:color w:val="374B5A"/>
        <w:sz w:val="18"/>
        <w:szCs w:val="1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15621" w14:textId="2FCB23C6" w:rsidR="000612AE" w:rsidRPr="00245E6C" w:rsidRDefault="000612AE" w:rsidP="00245E6C">
    <w:pPr>
      <w:spacing w:before="0" w:after="0" w:line="0" w:lineRule="atLeast"/>
      <w:jc w:val="right"/>
      <w:rPr>
        <w:color w:val="374B5A"/>
        <w:sz w:val="18"/>
        <w:szCs w:val="18"/>
      </w:rPr>
    </w:pPr>
    <w:r w:rsidRPr="006B3952">
      <w:rPr>
        <w:rStyle w:val="Seitenzahl"/>
        <w:b/>
        <w:color w:val="374B5A"/>
        <w:sz w:val="18"/>
        <w:szCs w:val="18"/>
      </w:rPr>
      <w:t>Lern-/Leh</w:t>
    </w:r>
    <w:r w:rsidRPr="00941F62">
      <w:rPr>
        <w:rStyle w:val="Seitenzahl"/>
        <w:b/>
        <w:color w:val="374B5A"/>
        <w:sz w:val="18"/>
        <w:szCs w:val="18"/>
      </w:rPr>
      <w:t xml:space="preserve">runterlagen </w:t>
    </w:r>
    <w:r w:rsidRPr="00941F62">
      <w:rPr>
        <w:rStyle w:val="Seitenzahl"/>
        <w:color w:val="374B5A"/>
        <w:sz w:val="18"/>
        <w:szCs w:val="18"/>
      </w:rPr>
      <w:t>|</w:t>
    </w:r>
    <w:r w:rsidRPr="00941F62">
      <w:rPr>
        <w:rStyle w:val="Seitenzahl"/>
        <w:b/>
        <w:color w:val="374B5A"/>
        <w:sz w:val="18"/>
        <w:szCs w:val="18"/>
      </w:rPr>
      <w:t xml:space="preserve"> PA Modul P01-05, Edition 0</w:t>
    </w:r>
    <w:r w:rsidR="00F00DC0">
      <w:rPr>
        <w:rStyle w:val="Seitenzahl"/>
        <w:b/>
        <w:color w:val="374B5A"/>
        <w:sz w:val="18"/>
        <w:szCs w:val="18"/>
      </w:rPr>
      <w:t>2</w:t>
    </w:r>
    <w:r w:rsidRPr="00941F62">
      <w:rPr>
        <w:rStyle w:val="Seitenzahl"/>
        <w:b/>
        <w:color w:val="374B5A"/>
        <w:sz w:val="18"/>
        <w:szCs w:val="18"/>
      </w:rPr>
      <w:t>/20</w:t>
    </w:r>
    <w:r w:rsidR="00F00DC0">
      <w:rPr>
        <w:rStyle w:val="Seitenzahl"/>
        <w:b/>
        <w:color w:val="374B5A"/>
        <w:sz w:val="18"/>
        <w:szCs w:val="18"/>
      </w:rPr>
      <w:t>20</w:t>
    </w:r>
    <w:r w:rsidRPr="00941F62">
      <w:rPr>
        <w:rStyle w:val="Seitenzahl"/>
        <w:b/>
        <w:color w:val="374B5A"/>
        <w:sz w:val="18"/>
        <w:szCs w:val="18"/>
      </w:rPr>
      <w:t xml:space="preserve"> </w:t>
    </w:r>
    <w:r w:rsidRPr="00941F62">
      <w:rPr>
        <w:rStyle w:val="Seitenzahl"/>
        <w:color w:val="374B5A"/>
        <w:sz w:val="18"/>
        <w:szCs w:val="18"/>
      </w:rPr>
      <w:t>|</w:t>
    </w:r>
    <w:r w:rsidRPr="006B3952">
      <w:rPr>
        <w:rStyle w:val="Seitenzahl"/>
        <w:b/>
        <w:color w:val="374B5A"/>
        <w:sz w:val="18"/>
        <w:szCs w:val="18"/>
      </w:rPr>
      <w:t xml:space="preserve"> Digital</w:t>
    </w:r>
    <w:r>
      <w:rPr>
        <w:rStyle w:val="Seitenzahl"/>
        <w:b/>
        <w:color w:val="374B5A"/>
        <w:sz w:val="18"/>
        <w:szCs w:val="18"/>
      </w:rPr>
      <w:t xml:space="preserve"> Industries,</w:t>
    </w:r>
    <w:r w:rsidRPr="006B3952">
      <w:rPr>
        <w:rStyle w:val="Seitenzahl"/>
        <w:b/>
        <w:color w:val="374B5A"/>
        <w:sz w:val="18"/>
        <w:szCs w:val="18"/>
      </w:rPr>
      <w:t xml:space="preserve">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BF4D14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3CC4B6C"/>
    <w:multiLevelType w:val="hybridMultilevel"/>
    <w:tmpl w:val="765E7412"/>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3">
    <w:nsid w:val="05820233"/>
    <w:multiLevelType w:val="hybridMultilevel"/>
    <w:tmpl w:val="1CC4F0A4"/>
    <w:lvl w:ilvl="0" w:tplc="04070001">
      <w:start w:val="1"/>
      <w:numFmt w:val="bullet"/>
      <w:lvlText w:val=""/>
      <w:lvlJc w:val="left"/>
      <w:pPr>
        <w:ind w:left="1800" w:hanging="360"/>
      </w:pPr>
      <w:rPr>
        <w:rFonts w:ascii="Symbol" w:hAnsi="Symbol" w:hint="default"/>
        <w:b/>
        <w:i w:val="0"/>
      </w:rPr>
    </w:lvl>
    <w:lvl w:ilvl="1" w:tplc="04070001">
      <w:start w:val="1"/>
      <w:numFmt w:val="bullet"/>
      <w:lvlText w:val=""/>
      <w:lvlJc w:val="left"/>
      <w:pPr>
        <w:ind w:left="2520" w:hanging="360"/>
      </w:pPr>
      <w:rPr>
        <w:rFonts w:ascii="Symbol" w:hAnsi="Symbol" w:hint="default"/>
      </w:r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4">
    <w:nsid w:val="0F8938C4"/>
    <w:multiLevelType w:val="multilevel"/>
    <w:tmpl w:val="C7F6D70A"/>
    <w:lvl w:ilvl="0">
      <w:start w:val="1"/>
      <w:numFmt w:val="decimal"/>
      <w:pStyle w:val="SiemensNummerierung2"/>
      <w:lvlText w:val="%1."/>
      <w:lvlJc w:val="left"/>
      <w:pPr>
        <w:ind w:left="1097"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5">
    <w:nsid w:val="10E0226A"/>
    <w:multiLevelType w:val="multilevel"/>
    <w:tmpl w:val="0706D70C"/>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6">
    <w:nsid w:val="1F123474"/>
    <w:multiLevelType w:val="multilevel"/>
    <w:tmpl w:val="8F4827C0"/>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7">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9">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1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1">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6F5A0FCE"/>
    <w:multiLevelType w:val="hybridMultilevel"/>
    <w:tmpl w:val="30905276"/>
    <w:lvl w:ilvl="0" w:tplc="A7CCE68C">
      <w:start w:val="1"/>
      <w:numFmt w:val="decimal"/>
      <w:pStyle w:val="Liste1"/>
      <w:lvlText w:val="%1"/>
      <w:lvlJc w:val="left"/>
      <w:pPr>
        <w:ind w:left="1800" w:hanging="360"/>
      </w:pPr>
      <w:rPr>
        <w:rFonts w:hint="default"/>
        <w:b/>
        <w:i w:val="0"/>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14">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nsid w:val="77886F4F"/>
    <w:multiLevelType w:val="hybridMultilevel"/>
    <w:tmpl w:val="2CC4D8EC"/>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6">
    <w:nsid w:val="793250AC"/>
    <w:multiLevelType w:val="hybridMultilevel"/>
    <w:tmpl w:val="21A6315A"/>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num w:numId="1">
    <w:abstractNumId w:val="5"/>
  </w:num>
  <w:num w:numId="2">
    <w:abstractNumId w:val="1"/>
  </w:num>
  <w:num w:numId="3">
    <w:abstractNumId w:val="11"/>
  </w:num>
  <w:num w:numId="4">
    <w:abstractNumId w:val="7"/>
  </w:num>
  <w:num w:numId="5">
    <w:abstractNumId w:val="12"/>
  </w:num>
  <w:num w:numId="6">
    <w:abstractNumId w:val="14"/>
  </w:num>
  <w:num w:numId="7">
    <w:abstractNumId w:val="4"/>
  </w:num>
  <w:num w:numId="8">
    <w:abstractNumId w:val="10"/>
  </w:num>
  <w:num w:numId="9">
    <w:abstractNumId w:val="8"/>
  </w:num>
  <w:num w:numId="10">
    <w:abstractNumId w:val="6"/>
  </w:num>
  <w:num w:numId="11">
    <w:abstractNumId w:val="13"/>
  </w:num>
  <w:num w:numId="12">
    <w:abstractNumId w:val="0"/>
  </w:num>
  <w:num w:numId="13">
    <w:abstractNumId w:val="9"/>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6"/>
  </w:num>
  <w:num w:numId="20">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de-CH" w:vendorID="64" w:dllVersion="0" w:nlCheck="1" w:checkStyle="0"/>
  <w:activeWritingStyle w:appName="MSWord" w:lang="fr-FR" w:vendorID="64" w:dllVersion="0" w:nlCheck="1" w:checkStyle="0"/>
  <w:activeWritingStyle w:appName="MSWord" w:lang="de-DE" w:vendorID="64" w:dllVersion="131078" w:nlCheck="1" w:checkStyle="1"/>
  <w:activeWritingStyle w:appName="MSWord" w:lang="en-US" w:vendorID="64" w:dllVersion="131078" w:nlCheck="1" w:checkStyle="1"/>
  <w:proofState w:spelling="clean" w:grammar="clean"/>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198"/>
    <w:rsid w:val="000036B9"/>
    <w:rsid w:val="00007DA9"/>
    <w:rsid w:val="000208C4"/>
    <w:rsid w:val="00025494"/>
    <w:rsid w:val="00031E5F"/>
    <w:rsid w:val="000612AE"/>
    <w:rsid w:val="0006325D"/>
    <w:rsid w:val="00063A69"/>
    <w:rsid w:val="00083A98"/>
    <w:rsid w:val="000A08E9"/>
    <w:rsid w:val="000A48F4"/>
    <w:rsid w:val="000A79E2"/>
    <w:rsid w:val="000E031E"/>
    <w:rsid w:val="00102663"/>
    <w:rsid w:val="00107A61"/>
    <w:rsid w:val="00112B8A"/>
    <w:rsid w:val="0012354B"/>
    <w:rsid w:val="00130C30"/>
    <w:rsid w:val="00156D0A"/>
    <w:rsid w:val="00156E56"/>
    <w:rsid w:val="0016069C"/>
    <w:rsid w:val="00172B3F"/>
    <w:rsid w:val="00184715"/>
    <w:rsid w:val="001A5730"/>
    <w:rsid w:val="001A6D41"/>
    <w:rsid w:val="001E4CC2"/>
    <w:rsid w:val="001E66DD"/>
    <w:rsid w:val="00204A81"/>
    <w:rsid w:val="00205103"/>
    <w:rsid w:val="00220637"/>
    <w:rsid w:val="00236C71"/>
    <w:rsid w:val="00244A43"/>
    <w:rsid w:val="00245E6C"/>
    <w:rsid w:val="002520F0"/>
    <w:rsid w:val="00252AE3"/>
    <w:rsid w:val="00267BA1"/>
    <w:rsid w:val="00271547"/>
    <w:rsid w:val="00284215"/>
    <w:rsid w:val="00287A8F"/>
    <w:rsid w:val="0029451C"/>
    <w:rsid w:val="002A5E32"/>
    <w:rsid w:val="002B0B30"/>
    <w:rsid w:val="002C26E1"/>
    <w:rsid w:val="002C2904"/>
    <w:rsid w:val="002E3735"/>
    <w:rsid w:val="002F1BA9"/>
    <w:rsid w:val="00301CC6"/>
    <w:rsid w:val="003025D0"/>
    <w:rsid w:val="003138B6"/>
    <w:rsid w:val="00325BC3"/>
    <w:rsid w:val="00335518"/>
    <w:rsid w:val="003377EA"/>
    <w:rsid w:val="00346868"/>
    <w:rsid w:val="00380874"/>
    <w:rsid w:val="00380EF2"/>
    <w:rsid w:val="003861A8"/>
    <w:rsid w:val="003C5123"/>
    <w:rsid w:val="003E0175"/>
    <w:rsid w:val="003E0789"/>
    <w:rsid w:val="003F024D"/>
    <w:rsid w:val="003F3F71"/>
    <w:rsid w:val="004064DF"/>
    <w:rsid w:val="00415392"/>
    <w:rsid w:val="0042210C"/>
    <w:rsid w:val="004450E9"/>
    <w:rsid w:val="004513CD"/>
    <w:rsid w:val="004631CC"/>
    <w:rsid w:val="00466BA4"/>
    <w:rsid w:val="00472131"/>
    <w:rsid w:val="0047354D"/>
    <w:rsid w:val="004911E1"/>
    <w:rsid w:val="004946BA"/>
    <w:rsid w:val="004B3C0A"/>
    <w:rsid w:val="004B5F20"/>
    <w:rsid w:val="004E2140"/>
    <w:rsid w:val="004E6FB9"/>
    <w:rsid w:val="005005D9"/>
    <w:rsid w:val="00506FD2"/>
    <w:rsid w:val="00507D05"/>
    <w:rsid w:val="00535C53"/>
    <w:rsid w:val="00537084"/>
    <w:rsid w:val="00594960"/>
    <w:rsid w:val="00596CDD"/>
    <w:rsid w:val="005A7058"/>
    <w:rsid w:val="005B0208"/>
    <w:rsid w:val="005C6CC9"/>
    <w:rsid w:val="005C7EF5"/>
    <w:rsid w:val="005E0B7B"/>
    <w:rsid w:val="005F38FA"/>
    <w:rsid w:val="005F6077"/>
    <w:rsid w:val="0060722F"/>
    <w:rsid w:val="006117F9"/>
    <w:rsid w:val="00611A98"/>
    <w:rsid w:val="006125BA"/>
    <w:rsid w:val="00614061"/>
    <w:rsid w:val="00614ED0"/>
    <w:rsid w:val="00623ECA"/>
    <w:rsid w:val="0062749D"/>
    <w:rsid w:val="00630C1C"/>
    <w:rsid w:val="00635447"/>
    <w:rsid w:val="0067184D"/>
    <w:rsid w:val="00673385"/>
    <w:rsid w:val="00673C9B"/>
    <w:rsid w:val="006740ED"/>
    <w:rsid w:val="0067688B"/>
    <w:rsid w:val="00690130"/>
    <w:rsid w:val="00692A1A"/>
    <w:rsid w:val="00694CB0"/>
    <w:rsid w:val="006B06C8"/>
    <w:rsid w:val="006B21FD"/>
    <w:rsid w:val="006B3952"/>
    <w:rsid w:val="006B3FE1"/>
    <w:rsid w:val="006B404E"/>
    <w:rsid w:val="006D482B"/>
    <w:rsid w:val="006E0325"/>
    <w:rsid w:val="006E1A9F"/>
    <w:rsid w:val="006F684C"/>
    <w:rsid w:val="00700E66"/>
    <w:rsid w:val="00710050"/>
    <w:rsid w:val="00711E62"/>
    <w:rsid w:val="0071327F"/>
    <w:rsid w:val="0072110E"/>
    <w:rsid w:val="00734AC6"/>
    <w:rsid w:val="00734F14"/>
    <w:rsid w:val="0073668A"/>
    <w:rsid w:val="007410FB"/>
    <w:rsid w:val="0074130A"/>
    <w:rsid w:val="00765C85"/>
    <w:rsid w:val="00770091"/>
    <w:rsid w:val="0079104D"/>
    <w:rsid w:val="007A2924"/>
    <w:rsid w:val="007C5756"/>
    <w:rsid w:val="007C6A91"/>
    <w:rsid w:val="007E3DB8"/>
    <w:rsid w:val="007E78D2"/>
    <w:rsid w:val="007F432E"/>
    <w:rsid w:val="00821CFB"/>
    <w:rsid w:val="0082409D"/>
    <w:rsid w:val="0083127E"/>
    <w:rsid w:val="008464AA"/>
    <w:rsid w:val="00853145"/>
    <w:rsid w:val="0085694F"/>
    <w:rsid w:val="0087081C"/>
    <w:rsid w:val="00876331"/>
    <w:rsid w:val="00886F50"/>
    <w:rsid w:val="00891E8D"/>
    <w:rsid w:val="008A1189"/>
    <w:rsid w:val="008A1CE4"/>
    <w:rsid w:val="008B5049"/>
    <w:rsid w:val="008C0718"/>
    <w:rsid w:val="008D128A"/>
    <w:rsid w:val="00917D40"/>
    <w:rsid w:val="00925315"/>
    <w:rsid w:val="009345C3"/>
    <w:rsid w:val="00935443"/>
    <w:rsid w:val="00935768"/>
    <w:rsid w:val="00941F62"/>
    <w:rsid w:val="009426F9"/>
    <w:rsid w:val="00947DF3"/>
    <w:rsid w:val="00960494"/>
    <w:rsid w:val="00976AFA"/>
    <w:rsid w:val="00994DF1"/>
    <w:rsid w:val="00997D21"/>
    <w:rsid w:val="009C0DD9"/>
    <w:rsid w:val="009E3382"/>
    <w:rsid w:val="009F328D"/>
    <w:rsid w:val="009F461B"/>
    <w:rsid w:val="00A15138"/>
    <w:rsid w:val="00A23922"/>
    <w:rsid w:val="00A34C84"/>
    <w:rsid w:val="00A52E1C"/>
    <w:rsid w:val="00A53150"/>
    <w:rsid w:val="00A603D5"/>
    <w:rsid w:val="00A62297"/>
    <w:rsid w:val="00A7542A"/>
    <w:rsid w:val="00A854C9"/>
    <w:rsid w:val="00A86537"/>
    <w:rsid w:val="00A91A1A"/>
    <w:rsid w:val="00AA60A5"/>
    <w:rsid w:val="00AC21E9"/>
    <w:rsid w:val="00AD1F81"/>
    <w:rsid w:val="00AE024F"/>
    <w:rsid w:val="00B065A1"/>
    <w:rsid w:val="00B23B94"/>
    <w:rsid w:val="00B30219"/>
    <w:rsid w:val="00B35448"/>
    <w:rsid w:val="00B5345A"/>
    <w:rsid w:val="00B53CA9"/>
    <w:rsid w:val="00B67A79"/>
    <w:rsid w:val="00B70952"/>
    <w:rsid w:val="00B7123A"/>
    <w:rsid w:val="00B72FD9"/>
    <w:rsid w:val="00B82DCB"/>
    <w:rsid w:val="00B83640"/>
    <w:rsid w:val="00B87A16"/>
    <w:rsid w:val="00BA4C97"/>
    <w:rsid w:val="00BA529E"/>
    <w:rsid w:val="00BB1AF2"/>
    <w:rsid w:val="00BB681E"/>
    <w:rsid w:val="00BE7C07"/>
    <w:rsid w:val="00BF7C94"/>
    <w:rsid w:val="00C0605B"/>
    <w:rsid w:val="00C241DD"/>
    <w:rsid w:val="00C42A31"/>
    <w:rsid w:val="00C46F05"/>
    <w:rsid w:val="00C47AE2"/>
    <w:rsid w:val="00C71E77"/>
    <w:rsid w:val="00C72FAB"/>
    <w:rsid w:val="00C746AF"/>
    <w:rsid w:val="00C85AE9"/>
    <w:rsid w:val="00C92B27"/>
    <w:rsid w:val="00CD25E0"/>
    <w:rsid w:val="00CD5780"/>
    <w:rsid w:val="00CD5F68"/>
    <w:rsid w:val="00CE1971"/>
    <w:rsid w:val="00D20889"/>
    <w:rsid w:val="00D22606"/>
    <w:rsid w:val="00D330BF"/>
    <w:rsid w:val="00D44FB2"/>
    <w:rsid w:val="00D51A75"/>
    <w:rsid w:val="00D6235C"/>
    <w:rsid w:val="00D6305A"/>
    <w:rsid w:val="00D63C83"/>
    <w:rsid w:val="00D64BB6"/>
    <w:rsid w:val="00D756C3"/>
    <w:rsid w:val="00D7714B"/>
    <w:rsid w:val="00D95096"/>
    <w:rsid w:val="00DA5EEC"/>
    <w:rsid w:val="00DD619D"/>
    <w:rsid w:val="00DF5C15"/>
    <w:rsid w:val="00E01879"/>
    <w:rsid w:val="00E1084C"/>
    <w:rsid w:val="00E12A1E"/>
    <w:rsid w:val="00E1356D"/>
    <w:rsid w:val="00E30A26"/>
    <w:rsid w:val="00E34282"/>
    <w:rsid w:val="00E577C7"/>
    <w:rsid w:val="00E64308"/>
    <w:rsid w:val="00E77CEC"/>
    <w:rsid w:val="00E92490"/>
    <w:rsid w:val="00E97ECF"/>
    <w:rsid w:val="00EB76CA"/>
    <w:rsid w:val="00ED0A79"/>
    <w:rsid w:val="00ED2AFE"/>
    <w:rsid w:val="00EF6BDF"/>
    <w:rsid w:val="00EF74EB"/>
    <w:rsid w:val="00F00A22"/>
    <w:rsid w:val="00F00DC0"/>
    <w:rsid w:val="00F019BA"/>
    <w:rsid w:val="00F024C6"/>
    <w:rsid w:val="00F0650B"/>
    <w:rsid w:val="00F06779"/>
    <w:rsid w:val="00F1498B"/>
    <w:rsid w:val="00F152C4"/>
    <w:rsid w:val="00F3340E"/>
    <w:rsid w:val="00F379EE"/>
    <w:rsid w:val="00F40A1A"/>
    <w:rsid w:val="00F44A25"/>
    <w:rsid w:val="00F5363A"/>
    <w:rsid w:val="00F87BDF"/>
    <w:rsid w:val="00FA3F49"/>
    <w:rsid w:val="00FA4EBA"/>
    <w:rsid w:val="00FB1CC2"/>
    <w:rsid w:val="00FB3F05"/>
    <w:rsid w:val="00FD2FDE"/>
    <w:rsid w:val="00FD5198"/>
    <w:rsid w:val="00FE06A3"/>
    <w:rsid w:val="00FE0A59"/>
    <w:rsid w:val="00FE6F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39933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Standard">
    <w:name w:val="Normal"/>
    <w:qFormat/>
    <w:rsid w:val="000612AE"/>
    <w:pPr>
      <w:spacing w:before="120" w:after="120" w:line="360" w:lineRule="auto"/>
      <w:ind w:left="737"/>
      <w:jc w:val="both"/>
    </w:pPr>
    <w:rPr>
      <w:szCs w:val="22"/>
      <w:lang w:val="de-DE" w:bidi="en-US"/>
    </w:rPr>
  </w:style>
  <w:style w:type="paragraph" w:styleId="berschrift1">
    <w:name w:val="heading 1"/>
    <w:next w:val="Standard"/>
    <w:link w:val="berschrift1Zchn"/>
    <w:qFormat/>
    <w:rsid w:val="00267BA1"/>
    <w:pPr>
      <w:numPr>
        <w:numId w:val="10"/>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qFormat/>
    <w:rsid w:val="000612AE"/>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267BA1"/>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0"/>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0"/>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0"/>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0"/>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0"/>
      </w:numPr>
      <w:spacing w:after="0"/>
      <w:outlineLvl w:val="7"/>
    </w:pPr>
    <w:rPr>
      <w:b/>
      <w:bCs/>
      <w:color w:val="7F7F7F"/>
      <w:szCs w:val="20"/>
    </w:rPr>
  </w:style>
  <w:style w:type="paragraph" w:styleId="berschrift9">
    <w:name w:val="heading 9"/>
    <w:basedOn w:val="Standard"/>
    <w:next w:val="Standard"/>
    <w:link w:val="berschrift9Zchn"/>
    <w:qFormat/>
    <w:pPr>
      <w:numPr>
        <w:ilvl w:val="8"/>
        <w:numId w:val="10"/>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sid w:val="00267BA1"/>
    <w:rPr>
      <w:rFonts w:eastAsia="SimSun"/>
      <w:b/>
      <w:spacing w:val="5"/>
      <w:sz w:val="36"/>
      <w:szCs w:val="36"/>
      <w:lang w:val="de-DE" w:bidi="en-US"/>
    </w:rPr>
  </w:style>
  <w:style w:type="character" w:customStyle="1" w:styleId="berschrift2Zchn">
    <w:name w:val="Überschrift 2 Zchn"/>
    <w:link w:val="berschrift2"/>
    <w:rsid w:val="000612AE"/>
    <w:rPr>
      <w:b/>
      <w:sz w:val="28"/>
      <w:szCs w:val="28"/>
      <w:lang w:val="de-DE" w:bidi="en-US"/>
    </w:rPr>
  </w:style>
  <w:style w:type="character" w:customStyle="1" w:styleId="berschrift3Zchn">
    <w:name w:val="Überschrift 3 Zchn"/>
    <w:link w:val="berschrift3"/>
    <w:rsid w:val="00267BA1"/>
    <w:rPr>
      <w:b/>
      <w:iCs/>
      <w:spacing w:val="5"/>
      <w:sz w:val="24"/>
      <w:szCs w:val="24"/>
      <w:lang w:val="de-DE" w:bidi="en-US"/>
    </w:rPr>
  </w:style>
  <w:style w:type="character" w:customStyle="1" w:styleId="berschrift4Zchn">
    <w:name w:val="Überschrift 4 Zchn"/>
    <w:link w:val="berschrift4"/>
    <w:rPr>
      <w:b/>
      <w:bCs/>
      <w:spacing w:val="5"/>
      <w:sz w:val="24"/>
      <w:szCs w:val="24"/>
      <w:lang w:val="de-DE" w:bidi="en-US"/>
    </w:rPr>
  </w:style>
  <w:style w:type="character" w:customStyle="1" w:styleId="berschrift5Zchn">
    <w:name w:val="Überschrift 5 Zchn"/>
    <w:link w:val="berschrift5"/>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0612AE"/>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0612A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7"/>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sid w:val="000612AE"/>
    <w:rPr>
      <w:b w:val="0"/>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sid w:val="000612AE"/>
    <w:rPr>
      <w:rFonts w:eastAsia="SimSun"/>
      <w:spacing w:val="5"/>
      <w:sz w:val="36"/>
      <w:szCs w:val="36"/>
      <w:lang w:val="de-DE"/>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6D482B"/>
    <w:rPr>
      <w:b/>
      <w:bCs/>
      <w:i/>
      <w:lang w:eastAsia="de-DE" w:bidi="ar-SA"/>
    </w:rPr>
  </w:style>
  <w:style w:type="character" w:customStyle="1" w:styleId="HinweiseZchn">
    <w:name w:val="Hinweise Zchn"/>
    <w:link w:val="Hinweise"/>
    <w:rsid w:val="006D482B"/>
    <w:rPr>
      <w:b/>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B70952"/>
    <w:pPr>
      <w:spacing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B70952"/>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9"/>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1"/>
      </w:numPr>
      <w:ind w:left="1134" w:hanging="397"/>
      <w:jc w:val="left"/>
    </w:pPr>
  </w:style>
  <w:style w:type="paragraph" w:styleId="Aufzhlungszeichen">
    <w:name w:val="List Bullet"/>
    <w:basedOn w:val="Standard"/>
    <w:uiPriority w:val="99"/>
    <w:unhideWhenUsed/>
    <w:rsid w:val="00FB1CC2"/>
    <w:pPr>
      <w:numPr>
        <w:numId w:val="12"/>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673C9B"/>
    <w:pPr>
      <w:ind w:left="1434"/>
    </w:pPr>
  </w:style>
  <w:style w:type="character" w:customStyle="1" w:styleId="SiemensListeSchritt-fr-SchrittZchn">
    <w:name w:val="Siemens Liste Schritt-für-Schritt Zchn"/>
    <w:basedOn w:val="SiemensListeZchn"/>
    <w:link w:val="SiemensListeSchritt-fr-Schritt"/>
    <w:rsid w:val="00673C9B"/>
    <w:rPr>
      <w:rFonts w:cs="Arial"/>
      <w:szCs w:val="22"/>
      <w:lang w:val="de-DE" w:bidi="en-US"/>
    </w:rPr>
  </w:style>
  <w:style w:type="paragraph" w:customStyle="1" w:styleId="Beschriftung1">
    <w:name w:val="Beschriftung1"/>
    <w:basedOn w:val="Standard"/>
    <w:next w:val="Standard"/>
    <w:rsid w:val="007C5756"/>
    <w:pPr>
      <w:suppressAutoHyphens/>
      <w:spacing w:line="240" w:lineRule="auto"/>
      <w:ind w:left="992"/>
      <w:jc w:val="left"/>
    </w:pPr>
    <w:rPr>
      <w:rFonts w:cs="Arial"/>
      <w:b/>
      <w:bCs/>
      <w:color w:val="DDDDDD"/>
      <w:sz w:val="18"/>
      <w:szCs w:val="18"/>
    </w:rPr>
  </w:style>
  <w:style w:type="paragraph" w:customStyle="1" w:styleId="TabellenInhalt">
    <w:name w:val="Tabellen Inhalt"/>
    <w:basedOn w:val="Standard"/>
    <w:rsid w:val="00A53150"/>
    <w:pPr>
      <w:suppressLineNumbers/>
      <w:suppressAutoHyphens/>
      <w:spacing w:line="24" w:lineRule="atLeast"/>
      <w:ind w:left="992"/>
      <w:jc w:val="left"/>
    </w:pPr>
    <w:rPr>
      <w:rFonts w:cs="Arial"/>
    </w:rPr>
  </w:style>
  <w:style w:type="paragraph" w:styleId="KeinLeerraum">
    <w:name w:val="No Spacing"/>
    <w:uiPriority w:val="1"/>
    <w:qFormat/>
    <w:rsid w:val="00FA4EBA"/>
    <w:pPr>
      <w:suppressAutoHyphens/>
      <w:ind w:left="992"/>
    </w:pPr>
    <w:rPr>
      <w:rFonts w:eastAsia="Arial" w:cs="Arial"/>
      <w:szCs w:val="22"/>
      <w:lang w:val="de-DE" w:bidi="en-US"/>
    </w:rPr>
  </w:style>
  <w:style w:type="paragraph" w:styleId="berarbeitung">
    <w:name w:val="Revision"/>
    <w:hidden/>
    <w:uiPriority w:val="99"/>
    <w:semiHidden/>
    <w:rsid w:val="00700E66"/>
    <w:rPr>
      <w:szCs w:val="22"/>
      <w:lang w:val="de-DE" w:bidi="en-US"/>
    </w:rPr>
  </w:style>
  <w:style w:type="character" w:customStyle="1" w:styleId="UnresolvedMention">
    <w:name w:val="Unresolved Mention"/>
    <w:basedOn w:val="Absatz-Standardschriftart"/>
    <w:uiPriority w:val="99"/>
    <w:semiHidden/>
    <w:unhideWhenUsed/>
    <w:rsid w:val="0034686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Standard">
    <w:name w:val="Normal"/>
    <w:qFormat/>
    <w:rsid w:val="000612AE"/>
    <w:pPr>
      <w:spacing w:before="120" w:after="120" w:line="360" w:lineRule="auto"/>
      <w:ind w:left="737"/>
      <w:jc w:val="both"/>
    </w:pPr>
    <w:rPr>
      <w:szCs w:val="22"/>
      <w:lang w:val="de-DE" w:bidi="en-US"/>
    </w:rPr>
  </w:style>
  <w:style w:type="paragraph" w:styleId="berschrift1">
    <w:name w:val="heading 1"/>
    <w:next w:val="Standard"/>
    <w:link w:val="berschrift1Zchn"/>
    <w:qFormat/>
    <w:rsid w:val="00267BA1"/>
    <w:pPr>
      <w:numPr>
        <w:numId w:val="10"/>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qFormat/>
    <w:rsid w:val="000612AE"/>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267BA1"/>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0"/>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0"/>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0"/>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0"/>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0"/>
      </w:numPr>
      <w:spacing w:after="0"/>
      <w:outlineLvl w:val="7"/>
    </w:pPr>
    <w:rPr>
      <w:b/>
      <w:bCs/>
      <w:color w:val="7F7F7F"/>
      <w:szCs w:val="20"/>
    </w:rPr>
  </w:style>
  <w:style w:type="paragraph" w:styleId="berschrift9">
    <w:name w:val="heading 9"/>
    <w:basedOn w:val="Standard"/>
    <w:next w:val="Standard"/>
    <w:link w:val="berschrift9Zchn"/>
    <w:qFormat/>
    <w:pPr>
      <w:numPr>
        <w:ilvl w:val="8"/>
        <w:numId w:val="10"/>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sid w:val="00267BA1"/>
    <w:rPr>
      <w:rFonts w:eastAsia="SimSun"/>
      <w:b/>
      <w:spacing w:val="5"/>
      <w:sz w:val="36"/>
      <w:szCs w:val="36"/>
      <w:lang w:val="de-DE" w:bidi="en-US"/>
    </w:rPr>
  </w:style>
  <w:style w:type="character" w:customStyle="1" w:styleId="berschrift2Zchn">
    <w:name w:val="Überschrift 2 Zchn"/>
    <w:link w:val="berschrift2"/>
    <w:rsid w:val="000612AE"/>
    <w:rPr>
      <w:b/>
      <w:sz w:val="28"/>
      <w:szCs w:val="28"/>
      <w:lang w:val="de-DE" w:bidi="en-US"/>
    </w:rPr>
  </w:style>
  <w:style w:type="character" w:customStyle="1" w:styleId="berschrift3Zchn">
    <w:name w:val="Überschrift 3 Zchn"/>
    <w:link w:val="berschrift3"/>
    <w:rsid w:val="00267BA1"/>
    <w:rPr>
      <w:b/>
      <w:iCs/>
      <w:spacing w:val="5"/>
      <w:sz w:val="24"/>
      <w:szCs w:val="24"/>
      <w:lang w:val="de-DE" w:bidi="en-US"/>
    </w:rPr>
  </w:style>
  <w:style w:type="character" w:customStyle="1" w:styleId="berschrift4Zchn">
    <w:name w:val="Überschrift 4 Zchn"/>
    <w:link w:val="berschrift4"/>
    <w:rPr>
      <w:b/>
      <w:bCs/>
      <w:spacing w:val="5"/>
      <w:sz w:val="24"/>
      <w:szCs w:val="24"/>
      <w:lang w:val="de-DE" w:bidi="en-US"/>
    </w:rPr>
  </w:style>
  <w:style w:type="character" w:customStyle="1" w:styleId="berschrift5Zchn">
    <w:name w:val="Überschrift 5 Zchn"/>
    <w:link w:val="berschrift5"/>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0612AE"/>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0612A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7"/>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sid w:val="000612AE"/>
    <w:rPr>
      <w:b w:val="0"/>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sid w:val="000612AE"/>
    <w:rPr>
      <w:rFonts w:eastAsia="SimSun"/>
      <w:spacing w:val="5"/>
      <w:sz w:val="36"/>
      <w:szCs w:val="36"/>
      <w:lang w:val="de-DE"/>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6D482B"/>
    <w:rPr>
      <w:b/>
      <w:bCs/>
      <w:i/>
      <w:lang w:eastAsia="de-DE" w:bidi="ar-SA"/>
    </w:rPr>
  </w:style>
  <w:style w:type="character" w:customStyle="1" w:styleId="HinweiseZchn">
    <w:name w:val="Hinweise Zchn"/>
    <w:link w:val="Hinweise"/>
    <w:rsid w:val="006D482B"/>
    <w:rPr>
      <w:b/>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B70952"/>
    <w:pPr>
      <w:spacing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B70952"/>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9"/>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1"/>
      </w:numPr>
      <w:ind w:left="1134" w:hanging="397"/>
      <w:jc w:val="left"/>
    </w:pPr>
  </w:style>
  <w:style w:type="paragraph" w:styleId="Aufzhlungszeichen">
    <w:name w:val="List Bullet"/>
    <w:basedOn w:val="Standard"/>
    <w:uiPriority w:val="99"/>
    <w:unhideWhenUsed/>
    <w:rsid w:val="00FB1CC2"/>
    <w:pPr>
      <w:numPr>
        <w:numId w:val="12"/>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673C9B"/>
    <w:pPr>
      <w:ind w:left="1434"/>
    </w:pPr>
  </w:style>
  <w:style w:type="character" w:customStyle="1" w:styleId="SiemensListeSchritt-fr-SchrittZchn">
    <w:name w:val="Siemens Liste Schritt-für-Schritt Zchn"/>
    <w:basedOn w:val="SiemensListeZchn"/>
    <w:link w:val="SiemensListeSchritt-fr-Schritt"/>
    <w:rsid w:val="00673C9B"/>
    <w:rPr>
      <w:rFonts w:cs="Arial"/>
      <w:szCs w:val="22"/>
      <w:lang w:val="de-DE" w:bidi="en-US"/>
    </w:rPr>
  </w:style>
  <w:style w:type="paragraph" w:customStyle="1" w:styleId="Beschriftung1">
    <w:name w:val="Beschriftung1"/>
    <w:basedOn w:val="Standard"/>
    <w:next w:val="Standard"/>
    <w:rsid w:val="007C5756"/>
    <w:pPr>
      <w:suppressAutoHyphens/>
      <w:spacing w:line="240" w:lineRule="auto"/>
      <w:ind w:left="992"/>
      <w:jc w:val="left"/>
    </w:pPr>
    <w:rPr>
      <w:rFonts w:cs="Arial"/>
      <w:b/>
      <w:bCs/>
      <w:color w:val="DDDDDD"/>
      <w:sz w:val="18"/>
      <w:szCs w:val="18"/>
    </w:rPr>
  </w:style>
  <w:style w:type="paragraph" w:customStyle="1" w:styleId="TabellenInhalt">
    <w:name w:val="Tabellen Inhalt"/>
    <w:basedOn w:val="Standard"/>
    <w:rsid w:val="00A53150"/>
    <w:pPr>
      <w:suppressLineNumbers/>
      <w:suppressAutoHyphens/>
      <w:spacing w:line="24" w:lineRule="atLeast"/>
      <w:ind w:left="992"/>
      <w:jc w:val="left"/>
    </w:pPr>
    <w:rPr>
      <w:rFonts w:cs="Arial"/>
    </w:rPr>
  </w:style>
  <w:style w:type="paragraph" w:styleId="KeinLeerraum">
    <w:name w:val="No Spacing"/>
    <w:uiPriority w:val="1"/>
    <w:qFormat/>
    <w:rsid w:val="00FA4EBA"/>
    <w:pPr>
      <w:suppressAutoHyphens/>
      <w:ind w:left="992"/>
    </w:pPr>
    <w:rPr>
      <w:rFonts w:eastAsia="Arial" w:cs="Arial"/>
      <w:szCs w:val="22"/>
      <w:lang w:val="de-DE" w:bidi="en-US"/>
    </w:rPr>
  </w:style>
  <w:style w:type="paragraph" w:styleId="berarbeitung">
    <w:name w:val="Revision"/>
    <w:hidden/>
    <w:uiPriority w:val="99"/>
    <w:semiHidden/>
    <w:rsid w:val="00700E66"/>
    <w:rPr>
      <w:szCs w:val="22"/>
      <w:lang w:val="de-DE" w:bidi="en-US"/>
    </w:rPr>
  </w:style>
  <w:style w:type="character" w:customStyle="1" w:styleId="UnresolvedMention">
    <w:name w:val="Unresolved Mention"/>
    <w:basedOn w:val="Absatz-Standardschriftart"/>
    <w:uiPriority w:val="99"/>
    <w:semiHidden/>
    <w:unhideWhenUsed/>
    <w:rsid w:val="003468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362247120">
      <w:bodyDiv w:val="1"/>
      <w:marLeft w:val="0"/>
      <w:marRight w:val="0"/>
      <w:marTop w:val="0"/>
      <w:marBottom w:val="0"/>
      <w:divBdr>
        <w:top w:val="none" w:sz="0" w:space="0" w:color="auto"/>
        <w:left w:val="none" w:sz="0" w:space="0" w:color="auto"/>
        <w:bottom w:val="none" w:sz="0" w:space="0" w:color="auto"/>
        <w:right w:val="none" w:sz="0" w:space="0" w:color="auto"/>
      </w:divBdr>
    </w:div>
    <w:div w:id="383337200">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5346727">
      <w:bodyDiv w:val="1"/>
      <w:marLeft w:val="0"/>
      <w:marRight w:val="0"/>
      <w:marTop w:val="0"/>
      <w:marBottom w:val="0"/>
      <w:divBdr>
        <w:top w:val="none" w:sz="0" w:space="0" w:color="auto"/>
        <w:left w:val="none" w:sz="0" w:space="0" w:color="auto"/>
        <w:bottom w:val="none" w:sz="0" w:space="0" w:color="auto"/>
        <w:right w:val="none" w:sz="0" w:space="0" w:color="auto"/>
      </w:divBdr>
    </w:div>
    <w:div w:id="454061785">
      <w:bodyDiv w:val="1"/>
      <w:marLeft w:val="0"/>
      <w:marRight w:val="0"/>
      <w:marTop w:val="0"/>
      <w:marBottom w:val="0"/>
      <w:divBdr>
        <w:top w:val="none" w:sz="0" w:space="0" w:color="auto"/>
        <w:left w:val="none" w:sz="0" w:space="0" w:color="auto"/>
        <w:bottom w:val="none" w:sz="0" w:space="0" w:color="auto"/>
        <w:right w:val="none" w:sz="0" w:space="0" w:color="auto"/>
      </w:divBdr>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475880181">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546334795">
      <w:bodyDiv w:val="1"/>
      <w:marLeft w:val="0"/>
      <w:marRight w:val="0"/>
      <w:marTop w:val="0"/>
      <w:marBottom w:val="0"/>
      <w:divBdr>
        <w:top w:val="none" w:sz="0" w:space="0" w:color="auto"/>
        <w:left w:val="none" w:sz="0" w:space="0" w:color="auto"/>
        <w:bottom w:val="none" w:sz="0" w:space="0" w:color="auto"/>
        <w:right w:val="none" w:sz="0" w:space="0" w:color="auto"/>
      </w:divBdr>
    </w:div>
    <w:div w:id="608857766">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08867820">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84759750">
      <w:bodyDiv w:val="1"/>
      <w:marLeft w:val="0"/>
      <w:marRight w:val="0"/>
      <w:marTop w:val="0"/>
      <w:marBottom w:val="0"/>
      <w:divBdr>
        <w:top w:val="none" w:sz="0" w:space="0" w:color="auto"/>
        <w:left w:val="none" w:sz="0" w:space="0" w:color="auto"/>
        <w:bottom w:val="none" w:sz="0" w:space="0" w:color="auto"/>
        <w:right w:val="none" w:sz="0" w:space="0" w:color="auto"/>
      </w:divBdr>
    </w:div>
    <w:div w:id="1096637399">
      <w:bodyDiv w:val="1"/>
      <w:marLeft w:val="0"/>
      <w:marRight w:val="0"/>
      <w:marTop w:val="0"/>
      <w:marBottom w:val="0"/>
      <w:divBdr>
        <w:top w:val="none" w:sz="0" w:space="0" w:color="auto"/>
        <w:left w:val="none" w:sz="0" w:space="0" w:color="auto"/>
        <w:bottom w:val="none" w:sz="0" w:space="0" w:color="auto"/>
        <w:right w:val="none" w:sz="0" w:space="0" w:color="auto"/>
      </w:divBdr>
    </w:div>
    <w:div w:id="1101100491">
      <w:bodyDiv w:val="1"/>
      <w:marLeft w:val="0"/>
      <w:marRight w:val="0"/>
      <w:marTop w:val="0"/>
      <w:marBottom w:val="0"/>
      <w:divBdr>
        <w:top w:val="none" w:sz="0" w:space="0" w:color="auto"/>
        <w:left w:val="none" w:sz="0" w:space="0" w:color="auto"/>
        <w:bottom w:val="none" w:sz="0" w:space="0" w:color="auto"/>
        <w:right w:val="none" w:sz="0" w:space="0" w:color="auto"/>
      </w:divBdr>
    </w:div>
    <w:div w:id="1189412985">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29287288">
      <w:bodyDiv w:val="1"/>
      <w:marLeft w:val="0"/>
      <w:marRight w:val="0"/>
      <w:marTop w:val="0"/>
      <w:marBottom w:val="0"/>
      <w:divBdr>
        <w:top w:val="none" w:sz="0" w:space="0" w:color="auto"/>
        <w:left w:val="none" w:sz="0" w:space="0" w:color="auto"/>
        <w:bottom w:val="none" w:sz="0" w:space="0" w:color="auto"/>
        <w:right w:val="none" w:sz="0" w:space="0" w:color="auto"/>
      </w:divBdr>
    </w:div>
    <w:div w:id="1466004543">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58687504">
      <w:bodyDiv w:val="1"/>
      <w:marLeft w:val="0"/>
      <w:marRight w:val="0"/>
      <w:marTop w:val="0"/>
      <w:marBottom w:val="0"/>
      <w:divBdr>
        <w:top w:val="none" w:sz="0" w:space="0" w:color="auto"/>
        <w:left w:val="none" w:sz="0" w:space="0" w:color="auto"/>
        <w:bottom w:val="none" w:sz="0" w:space="0" w:color="auto"/>
        <w:right w:val="none" w:sz="0" w:space="0" w:color="auto"/>
      </w:divBdr>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1881014980">
      <w:bodyDiv w:val="1"/>
      <w:marLeft w:val="0"/>
      <w:marRight w:val="0"/>
      <w:marTop w:val="0"/>
      <w:marBottom w:val="0"/>
      <w:divBdr>
        <w:top w:val="none" w:sz="0" w:space="0" w:color="auto"/>
        <w:left w:val="none" w:sz="0" w:space="0" w:color="auto"/>
        <w:bottom w:val="none" w:sz="0" w:space="0" w:color="auto"/>
        <w:right w:val="none" w:sz="0" w:space="0" w:color="auto"/>
      </w:divBdr>
    </w:div>
    <w:div w:id="1944339012">
      <w:bodyDiv w:val="1"/>
      <w:marLeft w:val="0"/>
      <w:marRight w:val="0"/>
      <w:marTop w:val="0"/>
      <w:marBottom w:val="0"/>
      <w:divBdr>
        <w:top w:val="none" w:sz="0" w:space="0" w:color="auto"/>
        <w:left w:val="none" w:sz="0" w:space="0" w:color="auto"/>
        <w:bottom w:val="none" w:sz="0" w:space="0" w:color="auto"/>
        <w:right w:val="none" w:sz="0" w:space="0" w:color="auto"/>
      </w:divBdr>
    </w:div>
    <w:div w:id="1997608013">
      <w:bodyDiv w:val="1"/>
      <w:marLeft w:val="0"/>
      <w:marRight w:val="0"/>
      <w:marTop w:val="0"/>
      <w:marBottom w:val="0"/>
      <w:divBdr>
        <w:top w:val="none" w:sz="0" w:space="0" w:color="auto"/>
        <w:left w:val="none" w:sz="0" w:space="0" w:color="auto"/>
        <w:bottom w:val="none" w:sz="0" w:space="0" w:color="auto"/>
        <w:right w:val="none" w:sz="0" w:space="0" w:color="auto"/>
      </w:divBdr>
    </w:div>
    <w:div w:id="2063403754">
      <w:bodyDiv w:val="1"/>
      <w:marLeft w:val="0"/>
      <w:marRight w:val="0"/>
      <w:marTop w:val="0"/>
      <w:marBottom w:val="0"/>
      <w:divBdr>
        <w:top w:val="none" w:sz="0" w:space="0" w:color="auto"/>
        <w:left w:val="none" w:sz="0" w:space="0" w:color="auto"/>
        <w:bottom w:val="none" w:sz="0" w:space="0" w:color="auto"/>
        <w:right w:val="none" w:sz="0" w:space="0" w:color="auto"/>
      </w:divBdr>
    </w:div>
    <w:div w:id="213027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0.jpeg"/><Relationship Id="rId21" Type="http://schemas.openxmlformats.org/officeDocument/2006/relationships/header" Target="header2.xml"/><Relationship Id="rId34" Type="http://schemas.openxmlformats.org/officeDocument/2006/relationships/image" Target="media/image10.emf"/><Relationship Id="rId42" Type="http://schemas.openxmlformats.org/officeDocument/2006/relationships/image" Target="media/image14.emf"/><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image" Target="media/image35.png"/><Relationship Id="rId68" Type="http://schemas.openxmlformats.org/officeDocument/2006/relationships/image" Target="media/image40.png"/><Relationship Id="rId76" Type="http://schemas.openxmlformats.org/officeDocument/2006/relationships/image" Target="media/image48.png"/><Relationship Id="rId84" Type="http://schemas.openxmlformats.org/officeDocument/2006/relationships/image" Target="media/image56.png"/><Relationship Id="rId89" Type="http://schemas.openxmlformats.org/officeDocument/2006/relationships/image" Target="media/image61.emf"/><Relationship Id="rId97" Type="http://schemas.openxmlformats.org/officeDocument/2006/relationships/fontTable" Target="fontTable.xml"/><Relationship Id="rId7" Type="http://schemas.microsoft.com/office/2007/relationships/stylesWithEffects" Target="stylesWithEffects.xml"/><Relationship Id="rId71" Type="http://schemas.openxmlformats.org/officeDocument/2006/relationships/image" Target="media/image43.png"/><Relationship Id="rId92" Type="http://schemas.openxmlformats.org/officeDocument/2006/relationships/image" Target="cid:image001.png@01D53178.D11F1790" TargetMode="External"/><Relationship Id="rId2" Type="http://schemas.openxmlformats.org/officeDocument/2006/relationships/customXml" Target="../customXml/item2.xml"/><Relationship Id="rId16" Type="http://schemas.openxmlformats.org/officeDocument/2006/relationships/hyperlink" Target="http://www.siemens.de/sce/tp" TargetMode="External"/><Relationship Id="rId29" Type="http://schemas.openxmlformats.org/officeDocument/2006/relationships/image" Target="media/image7.emf"/><Relationship Id="rId11" Type="http://schemas.openxmlformats.org/officeDocument/2006/relationships/endnotes" Target="endnotes.xml"/><Relationship Id="rId24" Type="http://schemas.openxmlformats.org/officeDocument/2006/relationships/image" Target="media/image5.jpeg"/><Relationship Id="rId32" Type="http://schemas.openxmlformats.org/officeDocument/2006/relationships/image" Target="media/image9.emf"/><Relationship Id="rId37" Type="http://schemas.openxmlformats.org/officeDocument/2006/relationships/oleObject" Target="embeddings/oleObject3.bin"/><Relationship Id="rId40" Type="http://schemas.openxmlformats.org/officeDocument/2006/relationships/image" Target="media/image13.emf"/><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image" Target="media/image46.png"/><Relationship Id="rId79" Type="http://schemas.openxmlformats.org/officeDocument/2006/relationships/image" Target="media/image51.png"/><Relationship Id="rId87" Type="http://schemas.openxmlformats.org/officeDocument/2006/relationships/image" Target="media/image59.png"/><Relationship Id="rId5" Type="http://schemas.openxmlformats.org/officeDocument/2006/relationships/numbering" Target="numbering.xml"/><Relationship Id="rId61" Type="http://schemas.openxmlformats.org/officeDocument/2006/relationships/image" Target="media/image33.png"/><Relationship Id="rId82" Type="http://schemas.openxmlformats.org/officeDocument/2006/relationships/image" Target="media/image54.png"/><Relationship Id="rId90" Type="http://schemas.openxmlformats.org/officeDocument/2006/relationships/hyperlink" Target="http://www.siemens.de/sce/pcs7" TargetMode="External"/><Relationship Id="rId95" Type="http://schemas.openxmlformats.org/officeDocument/2006/relationships/footer" Target="footer3.xml"/><Relationship Id="rId1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50.jpeg"/><Relationship Id="rId30" Type="http://schemas.openxmlformats.org/officeDocument/2006/relationships/oleObject" Target="embeddings/Microsoft_Excel_97-2003_Worksheet1.xls"/><Relationship Id="rId35" Type="http://schemas.openxmlformats.org/officeDocument/2006/relationships/oleObject" Target="embeddings/oleObject2.bin"/><Relationship Id="rId43" Type="http://schemas.openxmlformats.org/officeDocument/2006/relationships/image" Target="media/image15.emf"/><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image" Target="media/image49.png"/><Relationship Id="rId8" Type="http://schemas.openxmlformats.org/officeDocument/2006/relationships/settings" Target="settings.xml"/><Relationship Id="rId51" Type="http://schemas.openxmlformats.org/officeDocument/2006/relationships/image" Target="media/image23.png"/><Relationship Id="rId72" Type="http://schemas.openxmlformats.org/officeDocument/2006/relationships/image" Target="media/image44.png"/><Relationship Id="rId80" Type="http://schemas.openxmlformats.org/officeDocument/2006/relationships/image" Target="media/image52.png"/><Relationship Id="rId85" Type="http://schemas.openxmlformats.org/officeDocument/2006/relationships/image" Target="media/image57.png"/><Relationship Id="rId93" Type="http://schemas.openxmlformats.org/officeDocument/2006/relationships/image" Target="media/image63.jpeg"/><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siemens.de/sce" TargetMode="External"/><Relationship Id="rId25" Type="http://schemas.openxmlformats.org/officeDocument/2006/relationships/image" Target="media/image6.png"/><Relationship Id="rId33" Type="http://schemas.openxmlformats.org/officeDocument/2006/relationships/oleObject" Target="embeddings/oleObject1.bin"/><Relationship Id="rId38" Type="http://schemas.openxmlformats.org/officeDocument/2006/relationships/image" Target="media/image12.emf"/><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footer" Target="footer1.xml"/><Relationship Id="rId41" Type="http://schemas.openxmlformats.org/officeDocument/2006/relationships/oleObject" Target="embeddings/oleObject5.bin"/><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5.png"/><Relationship Id="rId88" Type="http://schemas.openxmlformats.org/officeDocument/2006/relationships/image" Target="media/image60.emf"/><Relationship Id="rId91" Type="http://schemas.openxmlformats.org/officeDocument/2006/relationships/image" Target="media/image62.png"/><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upport.industry.siemens.com/cs/ww/de/ps/17120/dl" TargetMode="External"/><Relationship Id="rId23" Type="http://schemas.openxmlformats.org/officeDocument/2006/relationships/image" Target="media/image4.jpeg"/><Relationship Id="rId28" Type="http://schemas.openxmlformats.org/officeDocument/2006/relationships/image" Target="media/image60.png"/><Relationship Id="rId36" Type="http://schemas.openxmlformats.org/officeDocument/2006/relationships/image" Target="media/image11.emf"/><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footnotes" Target="footnotes.xml"/><Relationship Id="rId31" Type="http://schemas.openxmlformats.org/officeDocument/2006/relationships/image" Target="media/image8.png"/><Relationship Id="rId44" Type="http://schemas.openxmlformats.org/officeDocument/2006/relationships/image" Target="media/image16.emf"/><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8.png"/><Relationship Id="rId9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hyperlink" Target="mailto:scesupportfinder.i-ia@siemens.com" TargetMode="External"/><Relationship Id="rId39" Type="http://schemas.openxmlformats.org/officeDocument/2006/relationships/oleObject" Target="embeddings/oleObject4.bin"/></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41895C36E13041A0EB419DF0ABD843" ma:contentTypeVersion="0" ma:contentTypeDescription="Create a new document." ma:contentTypeScope="" ma:versionID="02875671beb392fa5ee16e14bcd9a9a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1F30D-5CAD-4F7C-A08A-79E181CC1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8BF07CB-86AD-4AFD-B271-2884426E1839}">
  <ds:schemaRefs>
    <ds:schemaRef ds:uri="http://schemas.microsoft.com/sharepoint/v3/contenttype/forms"/>
  </ds:schemaRefs>
</ds:datastoreItem>
</file>

<file path=customXml/itemProps3.xml><?xml version="1.0" encoding="utf-8"?>
<ds:datastoreItem xmlns:ds="http://schemas.openxmlformats.org/officeDocument/2006/customXml" ds:itemID="{D6F6D05A-B459-497E-8EB1-FFEF826ED66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74AA1AE-1652-4222-9ABD-FD7F9190C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7099</Words>
  <Characters>44730</Characters>
  <Application>Microsoft Office Word</Application>
  <DocSecurity>0</DocSecurity>
  <Lines>372</Lines>
  <Paragraphs>103</Paragraphs>
  <ScaleCrop>false</ScaleCrop>
  <HeadingPairs>
    <vt:vector size="2" baseType="variant">
      <vt:variant>
        <vt:lpstr>Titel</vt:lpstr>
      </vt:variant>
      <vt:variant>
        <vt:i4>1</vt:i4>
      </vt:variant>
    </vt:vector>
  </HeadingPairs>
  <TitlesOfParts>
    <vt:vector size="1" baseType="lpstr">
      <vt:lpstr>Anlagensicherheit – PCS 7</vt:lpstr>
    </vt:vector>
  </TitlesOfParts>
  <Company>Michael Dziallas Engineering</Company>
  <LinksUpToDate>false</LinksUpToDate>
  <CharactersWithSpaces>51726</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Anlagensicherheit – PCS 7</dc:title>
  <dc:subject>TIA Portal</dc:subject>
  <dc:creator>Michael Dziallas Engineering</dc:creator>
  <cp:lastModifiedBy>Mac68</cp:lastModifiedBy>
  <cp:revision>38</cp:revision>
  <cp:lastPrinted>2020-01-13T06:25:00Z</cp:lastPrinted>
  <dcterms:created xsi:type="dcterms:W3CDTF">2019-06-28T08:24:00Z</dcterms:created>
  <dcterms:modified xsi:type="dcterms:W3CDTF">2020-01-13T06:26:00Z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0x010100A541895C36E13041A0EB419DF0ABD843</vt:lpwstr>
  </property>
</Properties>
</file>